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4B" w:rsidRDefault="00CF3289" w:rsidP="00CF3289">
      <w:pPr>
        <w:jc w:val="center"/>
        <w:rPr>
          <w:b/>
          <w:sz w:val="28"/>
          <w:szCs w:val="28"/>
        </w:rPr>
      </w:pPr>
      <w:r w:rsidRPr="00CF3289">
        <w:rPr>
          <w:b/>
          <w:sz w:val="28"/>
          <w:szCs w:val="28"/>
        </w:rPr>
        <w:t>201</w:t>
      </w:r>
      <w:r w:rsidR="00130500">
        <w:rPr>
          <w:rFonts w:hint="eastAsia"/>
          <w:b/>
          <w:sz w:val="28"/>
          <w:szCs w:val="28"/>
        </w:rPr>
        <w:t>9</w:t>
      </w:r>
      <w:r w:rsidR="00815D36">
        <w:rPr>
          <w:rFonts w:hint="eastAsia"/>
          <w:b/>
          <w:sz w:val="28"/>
          <w:szCs w:val="28"/>
        </w:rPr>
        <w:t>学</w:t>
      </w:r>
      <w:r w:rsidRPr="00CF3289">
        <w:rPr>
          <w:b/>
          <w:sz w:val="28"/>
          <w:szCs w:val="28"/>
        </w:rPr>
        <w:t>年</w:t>
      </w:r>
      <w:r w:rsidR="007F4465">
        <w:rPr>
          <w:rFonts w:hint="eastAsia"/>
          <w:b/>
          <w:sz w:val="28"/>
          <w:szCs w:val="28"/>
        </w:rPr>
        <w:t>南昌航空</w:t>
      </w:r>
      <w:r w:rsidR="004F1F41">
        <w:rPr>
          <w:rFonts w:hint="eastAsia"/>
          <w:b/>
          <w:sz w:val="28"/>
          <w:szCs w:val="28"/>
        </w:rPr>
        <w:t>大学</w:t>
      </w:r>
      <w:r w:rsidRPr="00CF3289">
        <w:rPr>
          <w:b/>
          <w:sz w:val="28"/>
          <w:szCs w:val="28"/>
        </w:rPr>
        <w:t>与</w:t>
      </w:r>
      <w:r w:rsidRPr="00CF3289">
        <w:rPr>
          <w:rFonts w:hint="eastAsia"/>
          <w:b/>
          <w:sz w:val="28"/>
          <w:szCs w:val="28"/>
        </w:rPr>
        <w:t>英国斯旺西大学</w:t>
      </w:r>
    </w:p>
    <w:p w:rsidR="00C34CB5" w:rsidRDefault="00CF3289" w:rsidP="00CF3289">
      <w:pPr>
        <w:jc w:val="center"/>
        <w:rPr>
          <w:b/>
          <w:sz w:val="28"/>
          <w:szCs w:val="28"/>
        </w:rPr>
      </w:pPr>
      <w:r w:rsidRPr="00CF3289">
        <w:rPr>
          <w:b/>
          <w:sz w:val="28"/>
          <w:szCs w:val="28"/>
        </w:rPr>
        <w:t>联合培养项目招生简章</w:t>
      </w:r>
    </w:p>
    <w:p w:rsidR="007F2C3D" w:rsidRDefault="007F2C3D" w:rsidP="007F2C3D">
      <w:pPr>
        <w:jc w:val="left"/>
        <w:rPr>
          <w:b/>
          <w:sz w:val="24"/>
          <w:szCs w:val="24"/>
        </w:rPr>
      </w:pPr>
    </w:p>
    <w:p w:rsidR="00B2790B" w:rsidRPr="00137B18" w:rsidRDefault="00B2790B" w:rsidP="00971009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257175</wp:posOffset>
            </wp:positionV>
            <wp:extent cx="2847975" cy="1895475"/>
            <wp:effectExtent l="19050" t="0" r="9525" b="0"/>
            <wp:wrapSquare wrapText="bothSides"/>
            <wp:docPr id="2" name="图片 1" descr="C:\Users\zhanglei\Desktop\aerial pic 10 retouch1small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lei\Desktop\aerial pic 10 retouch1small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B18">
        <w:rPr>
          <w:rFonts w:hint="eastAsia"/>
          <w:b/>
          <w:sz w:val="28"/>
          <w:szCs w:val="28"/>
        </w:rPr>
        <w:t>斯旺西大学简介</w:t>
      </w:r>
    </w:p>
    <w:p w:rsidR="00B2790B" w:rsidRPr="006C3A85" w:rsidRDefault="00B2790B" w:rsidP="00971009">
      <w:pPr>
        <w:spacing w:line="276" w:lineRule="auto"/>
        <w:ind w:leftChars="-135" w:left="-283" w:firstLineChars="170" w:firstLine="357"/>
        <w:rPr>
          <w:rFonts w:ascii="Times New Roman" w:eastAsia="宋体" w:hAnsi="Times New Roman" w:cs="Times New Roman"/>
          <w:szCs w:val="21"/>
          <w:lang w:val="en-GB"/>
        </w:rPr>
      </w:pPr>
      <w:r w:rsidRPr="006C3A85">
        <w:rPr>
          <w:rFonts w:ascii="Times New Roman" w:eastAsia="宋体" w:hAnsi="宋体" w:cs="Times New Roman"/>
          <w:szCs w:val="21"/>
        </w:rPr>
        <w:t>斯旺西大学拥有悠久历史，始建于</w:t>
      </w:r>
      <w:r w:rsidRPr="006C3A85">
        <w:rPr>
          <w:rFonts w:ascii="Times New Roman" w:eastAsia="宋体" w:hAnsi="Times New Roman" w:cs="Times New Roman"/>
          <w:szCs w:val="21"/>
        </w:rPr>
        <w:t>1920</w:t>
      </w:r>
      <w:r w:rsidRPr="006C3A85">
        <w:rPr>
          <w:rFonts w:ascii="Times New Roman" w:eastAsia="宋体" w:hAnsi="宋体" w:cs="Times New Roman"/>
          <w:szCs w:val="21"/>
        </w:rPr>
        <w:t>年，由当时的英国皇帝乔治五世亲自奠基修建，在英国历史上是成立最早的</w:t>
      </w:r>
      <w:r w:rsidRPr="006C3A85">
        <w:rPr>
          <w:rFonts w:ascii="Times New Roman" w:eastAsia="宋体" w:hAnsi="Times New Roman" w:cs="Times New Roman"/>
          <w:szCs w:val="21"/>
        </w:rPr>
        <w:t>29</w:t>
      </w:r>
      <w:r w:rsidRPr="006C3A85">
        <w:rPr>
          <w:rFonts w:ascii="Times New Roman" w:eastAsia="宋体" w:hAnsi="宋体" w:cs="Times New Roman"/>
          <w:szCs w:val="21"/>
        </w:rPr>
        <w:t>所大学之一。大学现有</w:t>
      </w:r>
      <w:r w:rsidR="00112E4B">
        <w:rPr>
          <w:rFonts w:ascii="Times New Roman" w:eastAsia="宋体" w:hAnsi="Times New Roman" w:cs="Times New Roman" w:hint="eastAsia"/>
          <w:szCs w:val="21"/>
        </w:rPr>
        <w:t>20</w:t>
      </w:r>
      <w:r w:rsidRPr="006C3A85">
        <w:rPr>
          <w:rFonts w:ascii="Times New Roman" w:eastAsia="宋体" w:hAnsi="Times New Roman" w:cs="Times New Roman"/>
          <w:szCs w:val="21"/>
        </w:rPr>
        <w:t>000</w:t>
      </w:r>
      <w:r w:rsidRPr="006C3A85">
        <w:rPr>
          <w:rFonts w:ascii="Times New Roman" w:eastAsia="宋体" w:hAnsi="宋体" w:cs="Times New Roman"/>
          <w:szCs w:val="21"/>
        </w:rPr>
        <w:t>多名学生，包括来自于世界</w:t>
      </w:r>
      <w:r w:rsidRPr="006C3A85">
        <w:rPr>
          <w:rFonts w:ascii="Times New Roman" w:eastAsia="宋体" w:hAnsi="Times New Roman" w:cs="Times New Roman"/>
          <w:szCs w:val="21"/>
        </w:rPr>
        <w:t xml:space="preserve">120 </w:t>
      </w:r>
      <w:r w:rsidRPr="006C3A85">
        <w:rPr>
          <w:rFonts w:ascii="Times New Roman" w:eastAsia="宋体" w:hAnsi="宋体" w:cs="Times New Roman"/>
          <w:szCs w:val="21"/>
        </w:rPr>
        <w:t>多个国家及地区的</w:t>
      </w:r>
      <w:r w:rsidRPr="006C3A85">
        <w:rPr>
          <w:rFonts w:ascii="Times New Roman" w:eastAsia="宋体" w:hAnsi="宋体" w:cs="Times New Roman" w:hint="eastAsia"/>
          <w:szCs w:val="21"/>
        </w:rPr>
        <w:t>国际</w:t>
      </w:r>
      <w:r w:rsidRPr="006C3A85">
        <w:rPr>
          <w:rFonts w:ascii="Times New Roman" w:eastAsia="宋体" w:hAnsi="宋体" w:cs="Times New Roman"/>
          <w:szCs w:val="21"/>
        </w:rPr>
        <w:t>学生。</w:t>
      </w:r>
      <w:r w:rsidRPr="006C3A85">
        <w:rPr>
          <w:rFonts w:ascii="Times New Roman" w:eastAsia="宋体" w:hAnsi="宋体" w:cs="Times New Roman"/>
          <w:szCs w:val="21"/>
          <w:lang w:val="en-GB"/>
        </w:rPr>
        <w:t>大学格外强调一切和学生有关的服务和活动。在校内学生可以获得周到完善的个性化服务，在校外学生可以参与向国际学生提供的社会活动和生活体验。</w:t>
      </w:r>
      <w:r w:rsidR="009A38A6" w:rsidRPr="009A38A6">
        <w:rPr>
          <w:rFonts w:ascii="Times New Roman" w:eastAsia="宋体" w:hAnsi="宋体" w:cs="Times New Roman"/>
          <w:szCs w:val="21"/>
        </w:rPr>
        <w:t>斯旺西大学以其优秀的教育水平和一流的研究</w:t>
      </w:r>
      <w:proofErr w:type="gramStart"/>
      <w:r w:rsidR="009A38A6" w:rsidRPr="009A38A6">
        <w:rPr>
          <w:rFonts w:ascii="Times New Roman" w:eastAsia="宋体" w:hAnsi="宋体" w:cs="Times New Roman"/>
          <w:szCs w:val="21"/>
        </w:rPr>
        <w:t>斐</w:t>
      </w:r>
      <w:proofErr w:type="gramEnd"/>
      <w:r w:rsidR="009A38A6" w:rsidRPr="009A38A6">
        <w:rPr>
          <w:rFonts w:ascii="Times New Roman" w:eastAsia="宋体" w:hAnsi="宋体" w:cs="Times New Roman"/>
          <w:szCs w:val="21"/>
        </w:rPr>
        <w:t>声国际。</w:t>
      </w:r>
    </w:p>
    <w:p w:rsidR="00B2790B" w:rsidRDefault="00B2790B" w:rsidP="00971009">
      <w:pPr>
        <w:spacing w:line="276" w:lineRule="auto"/>
        <w:ind w:rightChars="-26" w:right="-55" w:firstLineChars="170" w:firstLine="357"/>
        <w:rPr>
          <w:rFonts w:ascii="Times New Roman" w:eastAsia="宋体" w:hAnsi="宋体" w:cs="Times New Roman"/>
          <w:szCs w:val="21"/>
        </w:rPr>
      </w:pPr>
    </w:p>
    <w:p w:rsidR="004F1F41" w:rsidRDefault="004F1F41" w:rsidP="00971009">
      <w:pPr>
        <w:spacing w:line="276" w:lineRule="auto"/>
        <w:ind w:rightChars="-26" w:right="-55" w:firstLineChars="170" w:firstLine="357"/>
        <w:rPr>
          <w:rFonts w:ascii="Times New Roman" w:eastAsia="宋体" w:hAnsi="宋体" w:cs="Times New Roman"/>
          <w:szCs w:val="21"/>
        </w:rPr>
      </w:pPr>
    </w:p>
    <w:p w:rsidR="00971009" w:rsidRDefault="00112E4B" w:rsidP="009A38A6">
      <w:pPr>
        <w:pStyle w:val="a6"/>
        <w:numPr>
          <w:ilvl w:val="0"/>
          <w:numId w:val="23"/>
        </w:numPr>
        <w:spacing w:line="276" w:lineRule="auto"/>
        <w:ind w:left="142" w:rightChars="-230" w:right="-483" w:firstLineChars="0"/>
      </w:pPr>
      <w:r w:rsidRPr="00971009">
        <w:t>泰晤士报</w:t>
      </w:r>
      <w:r w:rsidRPr="00971009">
        <w:rPr>
          <w:rFonts w:hint="eastAsia"/>
        </w:rPr>
        <w:t>Times</w:t>
      </w:r>
      <w:r w:rsidRPr="00971009">
        <w:t>发布的</w:t>
      </w:r>
      <w:r w:rsidRPr="00971009">
        <w:t>201</w:t>
      </w:r>
      <w:r w:rsidRPr="00971009">
        <w:rPr>
          <w:rFonts w:hint="eastAsia"/>
        </w:rPr>
        <w:t>9</w:t>
      </w:r>
      <w:r w:rsidRPr="00971009">
        <w:t>年英国大学综合排名中，斯旺西大学全英排名第</w:t>
      </w:r>
      <w:r w:rsidRPr="00971009">
        <w:t>3</w:t>
      </w:r>
      <w:r w:rsidRPr="00971009">
        <w:rPr>
          <w:rFonts w:hint="eastAsia"/>
        </w:rPr>
        <w:t>0</w:t>
      </w:r>
      <w:r w:rsidRPr="00971009">
        <w:t>位！</w:t>
      </w:r>
    </w:p>
    <w:p w:rsidR="00971009" w:rsidRPr="00971009" w:rsidRDefault="00971009" w:rsidP="009A38A6">
      <w:pPr>
        <w:pStyle w:val="a6"/>
        <w:numPr>
          <w:ilvl w:val="0"/>
          <w:numId w:val="23"/>
        </w:numPr>
        <w:spacing w:line="276" w:lineRule="auto"/>
        <w:ind w:left="142" w:rightChars="-230" w:right="-483" w:firstLineChars="0"/>
      </w:pPr>
      <w:r w:rsidRPr="00971009">
        <w:rPr>
          <w:rFonts w:hint="eastAsia"/>
        </w:rPr>
        <w:t>英国政府官方发布的</w:t>
      </w:r>
      <w:r w:rsidRPr="00971009">
        <w:rPr>
          <w:rFonts w:hint="eastAsia"/>
        </w:rPr>
        <w:t>REF</w:t>
      </w:r>
      <w:r>
        <w:rPr>
          <w:rFonts w:hint="eastAsia"/>
        </w:rPr>
        <w:t>科学</w:t>
      </w:r>
      <w:r w:rsidRPr="00971009">
        <w:rPr>
          <w:rFonts w:hint="eastAsia"/>
        </w:rPr>
        <w:t>研究实力排名中，斯旺西大学排名第</w:t>
      </w:r>
      <w:r w:rsidRPr="00971009">
        <w:rPr>
          <w:rFonts w:hint="eastAsia"/>
        </w:rPr>
        <w:t>26</w:t>
      </w:r>
      <w:r w:rsidRPr="00971009">
        <w:rPr>
          <w:rFonts w:hint="eastAsia"/>
        </w:rPr>
        <w:t>位！</w:t>
      </w:r>
    </w:p>
    <w:p w:rsidR="00971009" w:rsidRDefault="00112E4B" w:rsidP="009A38A6">
      <w:pPr>
        <w:pStyle w:val="a6"/>
        <w:numPr>
          <w:ilvl w:val="0"/>
          <w:numId w:val="23"/>
        </w:numPr>
        <w:spacing w:line="276" w:lineRule="auto"/>
        <w:ind w:left="142" w:rightChars="-230" w:right="-483" w:firstLineChars="0"/>
      </w:pPr>
      <w:r w:rsidRPr="00971009">
        <w:t>在泰晤士高等教育发布的世界大学排名中，大学位</w:t>
      </w:r>
      <w:r w:rsidRPr="00971009">
        <w:rPr>
          <w:rFonts w:hint="eastAsia"/>
        </w:rPr>
        <w:t>列</w:t>
      </w:r>
      <w:r w:rsidRPr="00971009">
        <w:t>第</w:t>
      </w:r>
      <w:r w:rsidRPr="00971009">
        <w:rPr>
          <w:rFonts w:hint="eastAsia"/>
        </w:rPr>
        <w:t>251-300</w:t>
      </w:r>
      <w:r w:rsidRPr="00971009">
        <w:t>区间！</w:t>
      </w:r>
    </w:p>
    <w:p w:rsidR="00971009" w:rsidRPr="00971009" w:rsidRDefault="00971009" w:rsidP="009A38A6">
      <w:pPr>
        <w:pStyle w:val="a6"/>
        <w:numPr>
          <w:ilvl w:val="0"/>
          <w:numId w:val="23"/>
        </w:numPr>
        <w:spacing w:line="276" w:lineRule="auto"/>
        <w:ind w:left="142" w:rightChars="-230" w:right="-483" w:firstLineChars="0"/>
      </w:pPr>
      <w:r w:rsidRPr="00971009">
        <w:rPr>
          <w:rFonts w:hint="eastAsia"/>
        </w:rPr>
        <w:t>2018</w:t>
      </w:r>
      <w:r w:rsidRPr="00971009">
        <w:rPr>
          <w:rFonts w:hint="eastAsia"/>
        </w:rPr>
        <w:t>年</w:t>
      </w:r>
      <w:r w:rsidRPr="00971009">
        <w:rPr>
          <w:rFonts w:hint="eastAsia"/>
        </w:rPr>
        <w:t>6</w:t>
      </w:r>
      <w:r w:rsidRPr="00971009">
        <w:rPr>
          <w:rFonts w:hint="eastAsia"/>
        </w:rPr>
        <w:t>月英国政府官方发布的</w:t>
      </w:r>
      <w:r w:rsidRPr="00971009">
        <w:rPr>
          <w:rFonts w:hint="eastAsia"/>
        </w:rPr>
        <w:t>TEF</w:t>
      </w:r>
      <w:r w:rsidRPr="009A38A6">
        <w:rPr>
          <w:rFonts w:ascii="Calibri" w:cs="Calibri" w:hint="eastAsia"/>
        </w:rPr>
        <w:t xml:space="preserve"> (</w:t>
      </w:r>
      <w:r w:rsidRPr="00971009">
        <w:rPr>
          <w:rFonts w:hint="eastAsia"/>
        </w:rPr>
        <w:t>教学卓越框架</w:t>
      </w:r>
      <w:r w:rsidRPr="00971009">
        <w:rPr>
          <w:rFonts w:hint="eastAsia"/>
        </w:rPr>
        <w:t>---</w:t>
      </w:r>
      <w:r w:rsidRPr="00971009">
        <w:rPr>
          <w:rFonts w:hint="eastAsia"/>
        </w:rPr>
        <w:t>针对英国大学教学质量的评估体系</w:t>
      </w:r>
      <w:r>
        <w:rPr>
          <w:rFonts w:hint="eastAsia"/>
        </w:rPr>
        <w:t>)</w:t>
      </w:r>
      <w:r w:rsidRPr="00971009">
        <w:rPr>
          <w:rFonts w:hint="eastAsia"/>
        </w:rPr>
        <w:t>教学质量中，斯旺西大学获得金奖！</w:t>
      </w:r>
    </w:p>
    <w:p w:rsidR="00112E4B" w:rsidRPr="009A38A6" w:rsidRDefault="00971009" w:rsidP="009A38A6">
      <w:pPr>
        <w:pStyle w:val="a6"/>
        <w:numPr>
          <w:ilvl w:val="0"/>
          <w:numId w:val="23"/>
        </w:numPr>
        <w:spacing w:line="276" w:lineRule="auto"/>
        <w:ind w:left="142" w:rightChars="-230" w:right="-483" w:firstLineChars="0"/>
        <w:rPr>
          <w:rFonts w:ascii="Times New Roman" w:eastAsia="宋体" w:hAnsi="Times New Roman" w:cs="Times New Roman"/>
          <w:b/>
          <w:szCs w:val="21"/>
        </w:rPr>
      </w:pPr>
      <w:r w:rsidRPr="00971009">
        <w:rPr>
          <w:rFonts w:hint="eastAsia"/>
        </w:rPr>
        <w:t>泰晤士报发布的</w:t>
      </w:r>
      <w:r w:rsidRPr="00971009">
        <w:rPr>
          <w:rFonts w:hint="eastAsia"/>
        </w:rPr>
        <w:t>2019</w:t>
      </w:r>
      <w:r w:rsidRPr="00971009">
        <w:rPr>
          <w:rFonts w:hint="eastAsia"/>
        </w:rPr>
        <w:t>年优秀大学指南中，斯旺西大学获得</w:t>
      </w:r>
      <w:r w:rsidRPr="00971009">
        <w:rPr>
          <w:rFonts w:hint="eastAsia"/>
        </w:rPr>
        <w:t>UK University of the Year</w:t>
      </w:r>
      <w:r w:rsidRPr="00971009">
        <w:rPr>
          <w:rFonts w:hint="eastAsia"/>
        </w:rPr>
        <w:t>（英国年度最佳大学）第</w:t>
      </w:r>
      <w:r w:rsidRPr="00971009">
        <w:rPr>
          <w:rFonts w:hint="eastAsia"/>
        </w:rPr>
        <w:t>2</w:t>
      </w:r>
      <w:r w:rsidRPr="00971009">
        <w:rPr>
          <w:rFonts w:hint="eastAsia"/>
        </w:rPr>
        <w:t>名，并再次获得</w:t>
      </w:r>
      <w:r w:rsidRPr="00971009">
        <w:rPr>
          <w:rFonts w:hint="eastAsia"/>
        </w:rPr>
        <w:t>Welsh University of the Year</w:t>
      </w:r>
      <w:r w:rsidRPr="00971009">
        <w:rPr>
          <w:rFonts w:hint="eastAsia"/>
        </w:rPr>
        <w:t>（威尔士年度最佳大学）荣誉！</w:t>
      </w:r>
    </w:p>
    <w:p w:rsidR="009A38A6" w:rsidRPr="009A38A6" w:rsidRDefault="009A38A6" w:rsidP="009A38A6">
      <w:pPr>
        <w:pStyle w:val="a6"/>
        <w:numPr>
          <w:ilvl w:val="0"/>
          <w:numId w:val="23"/>
        </w:numPr>
        <w:spacing w:line="276" w:lineRule="auto"/>
        <w:ind w:left="142" w:rightChars="-230" w:right="-483" w:firstLineChars="0"/>
        <w:rPr>
          <w:rFonts w:ascii="Times New Roman" w:eastAsia="宋体" w:hAnsi="宋体" w:cs="Times New Roman"/>
          <w:szCs w:val="21"/>
          <w:lang w:val="en-GB"/>
        </w:rPr>
      </w:pPr>
      <w:r w:rsidRPr="009A38A6">
        <w:rPr>
          <w:rFonts w:ascii="Times New Roman" w:eastAsia="宋体" w:hAnsi="宋体" w:cs="Times New Roman"/>
          <w:szCs w:val="21"/>
          <w:lang w:val="en-GB"/>
        </w:rPr>
        <w:t>大学的课程都为学生的未来职业发展做出了</w:t>
      </w:r>
      <w:proofErr w:type="gramStart"/>
      <w:r w:rsidRPr="009A38A6">
        <w:rPr>
          <w:rFonts w:ascii="Times New Roman" w:eastAsia="宋体" w:hAnsi="宋体" w:cs="Times New Roman"/>
          <w:szCs w:val="21"/>
          <w:lang w:val="en-GB"/>
        </w:rPr>
        <w:t>考量</w:t>
      </w:r>
      <w:proofErr w:type="gramEnd"/>
      <w:r w:rsidRPr="009A38A6">
        <w:rPr>
          <w:rFonts w:ascii="Times New Roman" w:eastAsia="宋体" w:hAnsi="宋体" w:cs="Times New Roman"/>
          <w:szCs w:val="21"/>
          <w:lang w:val="en-GB"/>
        </w:rPr>
        <w:t>，因而大学毕业生就业能力排在全英第</w:t>
      </w:r>
      <w:r w:rsidRPr="009A38A6">
        <w:rPr>
          <w:rFonts w:ascii="Times New Roman" w:eastAsia="宋体" w:hAnsi="Times New Roman" w:cs="Times New Roman"/>
          <w:szCs w:val="21"/>
          <w:lang w:val="en-GB"/>
        </w:rPr>
        <w:t>1</w:t>
      </w:r>
      <w:r w:rsidRPr="009A38A6">
        <w:rPr>
          <w:rFonts w:ascii="Times New Roman" w:eastAsia="宋体" w:hAnsi="Times New Roman" w:cs="Times New Roman" w:hint="eastAsia"/>
          <w:szCs w:val="21"/>
          <w:lang w:val="en-GB"/>
        </w:rPr>
        <w:t>0</w:t>
      </w:r>
      <w:r w:rsidRPr="009A38A6">
        <w:rPr>
          <w:rFonts w:ascii="Times New Roman" w:eastAsia="宋体" w:hAnsi="宋体" w:cs="Times New Roman"/>
          <w:szCs w:val="21"/>
          <w:lang w:val="en-GB"/>
        </w:rPr>
        <w:t>位</w:t>
      </w:r>
      <w:r w:rsidRPr="009A38A6">
        <w:rPr>
          <w:rFonts w:ascii="Times New Roman" w:eastAsia="宋体" w:hAnsi="宋体" w:cs="Times New Roman" w:hint="eastAsia"/>
          <w:szCs w:val="21"/>
          <w:lang w:val="en-GB"/>
        </w:rPr>
        <w:t>！</w:t>
      </w:r>
    </w:p>
    <w:p w:rsidR="00B2790B" w:rsidRDefault="00B2790B" w:rsidP="00971009">
      <w:pPr>
        <w:spacing w:line="276" w:lineRule="auto"/>
        <w:ind w:rightChars="28" w:right="59" w:firstLineChars="170" w:firstLine="357"/>
        <w:rPr>
          <w:rFonts w:ascii="Times New Roman" w:eastAsia="宋体" w:hAnsi="宋体" w:cs="Times New Roman"/>
          <w:szCs w:val="21"/>
        </w:rPr>
      </w:pPr>
    </w:p>
    <w:p w:rsidR="004F1F41" w:rsidRPr="00112E4B" w:rsidRDefault="004F1F41" w:rsidP="00971009">
      <w:pPr>
        <w:spacing w:line="276" w:lineRule="auto"/>
        <w:ind w:rightChars="28" w:right="59" w:firstLineChars="170" w:firstLine="357"/>
        <w:rPr>
          <w:rFonts w:ascii="Times New Roman" w:eastAsia="宋体" w:hAnsi="宋体" w:cs="Times New Roman"/>
          <w:szCs w:val="21"/>
        </w:rPr>
      </w:pPr>
    </w:p>
    <w:p w:rsidR="00B2790B" w:rsidRDefault="00B2790B" w:rsidP="00971009">
      <w:pPr>
        <w:spacing w:line="276" w:lineRule="auto"/>
        <w:ind w:leftChars="-135" w:left="-283" w:rightChars="-297" w:right="-624" w:firstLineChars="185" w:firstLine="388"/>
        <w:rPr>
          <w:rFonts w:ascii="Calibri" w:cs="Calibri"/>
        </w:rPr>
      </w:pPr>
      <w:r>
        <w:rPr>
          <w:rFonts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57150</wp:posOffset>
            </wp:positionV>
            <wp:extent cx="3105150" cy="2066925"/>
            <wp:effectExtent l="19050" t="0" r="0" b="0"/>
            <wp:wrapSquare wrapText="bothSides"/>
            <wp:docPr id="9" name="图片 1" descr="C:\Users\zhanglei\Desktop\斯旺西图片\8f90001c-e349-48d6-a4e8-6c696d70d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zhanglei\Desktop\斯旺西图片\8f90001c-e349-48d6-a4e8-6c696d70dc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A85">
        <w:rPr>
          <w:rFonts w:hAnsi="宋体"/>
          <w:szCs w:val="21"/>
        </w:rPr>
        <w:t>斯旺西大学</w:t>
      </w:r>
      <w:r w:rsidRPr="006C3A85">
        <w:rPr>
          <w:rFonts w:hAnsi="宋体" w:hint="eastAsia"/>
          <w:szCs w:val="21"/>
        </w:rPr>
        <w:t>位于</w:t>
      </w:r>
      <w:r w:rsidRPr="006C3A85">
        <w:rPr>
          <w:rFonts w:hAnsi="宋体"/>
          <w:szCs w:val="21"/>
        </w:rPr>
        <w:t>斯旺西市中心地带，是英国少有独立校园区的花园</w:t>
      </w:r>
      <w:proofErr w:type="gramStart"/>
      <w:r w:rsidRPr="006C3A85">
        <w:rPr>
          <w:rFonts w:hAnsi="宋体"/>
          <w:szCs w:val="21"/>
        </w:rPr>
        <w:t>海滨式</w:t>
      </w:r>
      <w:proofErr w:type="gramEnd"/>
      <w:r w:rsidRPr="006C3A85">
        <w:rPr>
          <w:rFonts w:hAnsi="宋体"/>
          <w:szCs w:val="21"/>
        </w:rPr>
        <w:t>大学。</w:t>
      </w:r>
      <w:r w:rsidRPr="006C3A85">
        <w:rPr>
          <w:rFonts w:hAnsi="宋体"/>
          <w:color w:val="000000"/>
          <w:szCs w:val="21"/>
        </w:rPr>
        <w:t>大学校园被评选为</w:t>
      </w:r>
      <w:r w:rsidRPr="006C3A85">
        <w:rPr>
          <w:rFonts w:hint="eastAsia"/>
          <w:color w:val="000000"/>
          <w:szCs w:val="21"/>
        </w:rPr>
        <w:t>“</w:t>
      </w:r>
      <w:r w:rsidRPr="006C3A85">
        <w:rPr>
          <w:rFonts w:hAnsi="宋体"/>
          <w:color w:val="000000"/>
          <w:szCs w:val="21"/>
        </w:rPr>
        <w:t>英国最美的大学校园</w:t>
      </w:r>
      <w:r w:rsidRPr="006C3A85">
        <w:rPr>
          <w:rFonts w:hint="eastAsia"/>
          <w:color w:val="000000"/>
          <w:szCs w:val="21"/>
        </w:rPr>
        <w:t>”</w:t>
      </w:r>
      <w:r w:rsidRPr="006C3A85">
        <w:rPr>
          <w:rFonts w:hAnsi="宋体"/>
          <w:color w:val="000000"/>
          <w:szCs w:val="21"/>
        </w:rPr>
        <w:t>之一</w:t>
      </w:r>
      <w:r w:rsidRPr="006C3A85">
        <w:rPr>
          <w:rFonts w:hAnsi="宋体"/>
          <w:szCs w:val="21"/>
          <w:lang w:val="en-GB"/>
        </w:rPr>
        <w:t>。大学有两个校区</w:t>
      </w:r>
      <w:r w:rsidRPr="006C3A85">
        <w:rPr>
          <w:rFonts w:hAnsi="宋体" w:hint="eastAsia"/>
          <w:szCs w:val="21"/>
          <w:lang w:val="en-GB"/>
        </w:rPr>
        <w:t>：</w:t>
      </w:r>
      <w:r w:rsidRPr="006C3A85">
        <w:rPr>
          <w:szCs w:val="21"/>
        </w:rPr>
        <w:t xml:space="preserve">Singleton Campus </w:t>
      </w:r>
      <w:r w:rsidRPr="006C3A85">
        <w:rPr>
          <w:rFonts w:hAnsi="宋体"/>
          <w:szCs w:val="21"/>
        </w:rPr>
        <w:t>（辛格顿校区）</w:t>
      </w:r>
      <w:r w:rsidRPr="006C3A85">
        <w:rPr>
          <w:szCs w:val="21"/>
        </w:rPr>
        <w:t xml:space="preserve">- </w:t>
      </w:r>
      <w:proofErr w:type="gramStart"/>
      <w:r w:rsidRPr="006C3A85">
        <w:rPr>
          <w:rFonts w:hAnsi="宋体"/>
          <w:szCs w:val="21"/>
        </w:rPr>
        <w:t>座落</w:t>
      </w:r>
      <w:proofErr w:type="gramEnd"/>
      <w:r w:rsidRPr="006C3A85">
        <w:rPr>
          <w:rFonts w:hAnsi="宋体"/>
          <w:szCs w:val="21"/>
        </w:rPr>
        <w:t>在巨大的辛格顿公园内。校园与海滩紧紧相依，</w:t>
      </w:r>
      <w:r w:rsidRPr="006C3A85">
        <w:rPr>
          <w:rFonts w:hAnsi="宋体" w:hint="eastAsia"/>
          <w:szCs w:val="21"/>
        </w:rPr>
        <w:t>海岸线</w:t>
      </w:r>
      <w:r w:rsidRPr="006C3A85">
        <w:rPr>
          <w:rFonts w:hAnsi="宋体"/>
          <w:szCs w:val="21"/>
        </w:rPr>
        <w:t>和周围的自然景色为学生提供了极好的学习和生活环境</w:t>
      </w:r>
      <w:r w:rsidRPr="006C3A85">
        <w:rPr>
          <w:rFonts w:hAnsi="宋体" w:hint="eastAsia"/>
          <w:szCs w:val="21"/>
        </w:rPr>
        <w:t>；</w:t>
      </w:r>
      <w:r w:rsidRPr="006C3A85">
        <w:rPr>
          <w:szCs w:val="21"/>
          <w:lang w:val="en-GB"/>
        </w:rPr>
        <w:t xml:space="preserve">Bay Campus </w:t>
      </w:r>
      <w:r w:rsidRPr="006C3A85">
        <w:rPr>
          <w:rFonts w:hAnsi="宋体"/>
          <w:szCs w:val="21"/>
          <w:lang w:val="en-GB"/>
        </w:rPr>
        <w:t>（海湾校区）</w:t>
      </w:r>
      <w:r w:rsidRPr="006C3A85">
        <w:rPr>
          <w:szCs w:val="21"/>
          <w:lang w:val="en-GB"/>
        </w:rPr>
        <w:t xml:space="preserve">- </w:t>
      </w:r>
      <w:r w:rsidRPr="006C3A85">
        <w:rPr>
          <w:rFonts w:hAnsi="宋体"/>
          <w:szCs w:val="21"/>
          <w:lang w:val="en-GB"/>
        </w:rPr>
        <w:t>投资</w:t>
      </w:r>
      <w:r w:rsidRPr="006C3A85">
        <w:rPr>
          <w:szCs w:val="21"/>
          <w:lang w:val="en-GB"/>
        </w:rPr>
        <w:t>4.5</w:t>
      </w:r>
      <w:r w:rsidRPr="006C3A85">
        <w:rPr>
          <w:rFonts w:hAnsi="宋体"/>
          <w:szCs w:val="21"/>
          <w:lang w:val="en-GB"/>
        </w:rPr>
        <w:t>亿英镑建设的新校区</w:t>
      </w:r>
      <w:r w:rsidR="00112E4B">
        <w:rPr>
          <w:rFonts w:hAnsi="宋体" w:hint="eastAsia"/>
          <w:szCs w:val="21"/>
          <w:lang w:val="en-GB"/>
        </w:rPr>
        <w:t>，</w:t>
      </w:r>
      <w:r w:rsidRPr="006C3A85">
        <w:rPr>
          <w:rFonts w:hAnsi="宋体"/>
          <w:szCs w:val="21"/>
          <w:lang w:val="en-GB"/>
        </w:rPr>
        <w:t>工程学院和管理学院位于新校区。</w:t>
      </w:r>
      <w:r w:rsidRPr="006C3A85">
        <w:rPr>
          <w:rFonts w:hAnsi="宋体"/>
          <w:szCs w:val="21"/>
        </w:rPr>
        <w:t>知名企业的科研实验室进驻</w:t>
      </w:r>
      <w:r>
        <w:rPr>
          <w:rFonts w:hAnsi="宋体" w:hint="eastAsia"/>
          <w:szCs w:val="21"/>
        </w:rPr>
        <w:t>该</w:t>
      </w:r>
      <w:r>
        <w:rPr>
          <w:rFonts w:hAnsi="宋体"/>
          <w:szCs w:val="21"/>
        </w:rPr>
        <w:t>校区</w:t>
      </w:r>
      <w:r w:rsidRPr="006C3A85">
        <w:rPr>
          <w:rFonts w:hAnsi="宋体"/>
          <w:szCs w:val="21"/>
        </w:rPr>
        <w:t>。</w:t>
      </w:r>
      <w:r w:rsidRPr="001951E3">
        <w:rPr>
          <w:rFonts w:ascii="Calibri" w:cs="Calibri"/>
        </w:rPr>
        <w:t>大学拥有数个世界级的科研中心，与近百家一流的国际级企业和机构建立了项目合作关系，包括美国波音公司、爱立信、</w:t>
      </w:r>
      <w:r w:rsidRPr="001951E3">
        <w:rPr>
          <w:rFonts w:ascii="Calibri" w:hAnsi="Calibri" w:cs="Calibri"/>
        </w:rPr>
        <w:t>IBM</w:t>
      </w:r>
      <w:r w:rsidRPr="001951E3">
        <w:rPr>
          <w:rFonts w:ascii="Calibri" w:cs="Calibri"/>
        </w:rPr>
        <w:t>、劳斯莱斯、索尼、塔塔集团、华为技术公司、英国石油</w:t>
      </w:r>
      <w:r w:rsidRPr="001951E3">
        <w:rPr>
          <w:rFonts w:ascii="Calibri" w:hAnsi="Calibri" w:cs="Calibri"/>
        </w:rPr>
        <w:t>BP</w:t>
      </w:r>
      <w:r w:rsidRPr="001951E3">
        <w:rPr>
          <w:rFonts w:ascii="Calibri" w:cs="Calibri"/>
        </w:rPr>
        <w:t>等，为学生提供实习机会。</w:t>
      </w:r>
    </w:p>
    <w:p w:rsidR="00B2790B" w:rsidRDefault="00B2790B" w:rsidP="00F26D22">
      <w:pPr>
        <w:spacing w:line="360" w:lineRule="auto"/>
        <w:ind w:leftChars="-135" w:left="-283" w:rightChars="-297" w:right="-624" w:firstLineChars="185" w:firstLine="388"/>
        <w:rPr>
          <w:rFonts w:ascii="Calibri" w:hAnsi="Calibri" w:cs="Calibri"/>
        </w:rPr>
      </w:pPr>
    </w:p>
    <w:p w:rsidR="004F1F41" w:rsidRDefault="004F1F41" w:rsidP="00CF3289">
      <w:pPr>
        <w:jc w:val="left"/>
        <w:rPr>
          <w:b/>
          <w:sz w:val="24"/>
          <w:szCs w:val="24"/>
        </w:rPr>
      </w:pPr>
    </w:p>
    <w:p w:rsidR="007F2C3D" w:rsidRPr="00B2790B" w:rsidRDefault="007F2C3D" w:rsidP="00CF3289">
      <w:pPr>
        <w:jc w:val="left"/>
        <w:rPr>
          <w:b/>
          <w:sz w:val="24"/>
          <w:szCs w:val="24"/>
        </w:rPr>
      </w:pPr>
    </w:p>
    <w:p w:rsidR="007F2C3D" w:rsidRDefault="004F1F41" w:rsidP="00CF3289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-723900</wp:posOffset>
            </wp:positionV>
            <wp:extent cx="2590800" cy="2514600"/>
            <wp:effectExtent l="19050" t="0" r="0" b="0"/>
            <wp:wrapSquare wrapText="bothSides"/>
            <wp:docPr id="3" name="图片 1" descr="C:\Users\zhanglei\Desktop\斯旺西图片\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lei\Desktop\斯旺西图片\su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0D0" w:rsidRPr="006B60D0">
        <w:rPr>
          <w:rFonts w:hint="eastAsia"/>
          <w:b/>
          <w:sz w:val="24"/>
          <w:szCs w:val="24"/>
        </w:rPr>
        <w:t>两校合作项目及录取</w:t>
      </w:r>
      <w:r w:rsidR="00A80F59">
        <w:rPr>
          <w:rFonts w:hint="eastAsia"/>
          <w:b/>
          <w:sz w:val="24"/>
          <w:szCs w:val="24"/>
        </w:rPr>
        <w:t>要求</w:t>
      </w:r>
    </w:p>
    <w:p w:rsidR="00A80F59" w:rsidRPr="00B9302D" w:rsidRDefault="00A80F59" w:rsidP="004F1F41">
      <w:pPr>
        <w:numPr>
          <w:ilvl w:val="0"/>
          <w:numId w:val="18"/>
        </w:numPr>
        <w:spacing w:line="276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B9302D">
        <w:rPr>
          <w:rFonts w:ascii="Calibri" w:eastAsia="宋体" w:hAnsi="Calibri" w:cs="Times New Roman" w:hint="eastAsia"/>
          <w:sz w:val="24"/>
          <w:szCs w:val="24"/>
        </w:rPr>
        <w:t>2+2</w:t>
      </w:r>
      <w:r w:rsidRPr="00B9302D">
        <w:rPr>
          <w:rFonts w:ascii="Calibri" w:eastAsia="宋体" w:hAnsi="Calibri" w:cs="Times New Roman" w:hint="eastAsia"/>
          <w:sz w:val="24"/>
          <w:szCs w:val="24"/>
        </w:rPr>
        <w:t>本科双学位</w:t>
      </w:r>
    </w:p>
    <w:p w:rsidR="00A80F59" w:rsidRPr="00B9302D" w:rsidRDefault="00A80F59" w:rsidP="004F1F41">
      <w:pPr>
        <w:numPr>
          <w:ilvl w:val="0"/>
          <w:numId w:val="18"/>
        </w:numPr>
        <w:spacing w:line="276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B9302D">
        <w:rPr>
          <w:rFonts w:ascii="Calibri" w:eastAsia="宋体" w:hAnsi="Calibri" w:cs="Times New Roman"/>
          <w:sz w:val="24"/>
          <w:szCs w:val="24"/>
        </w:rPr>
        <w:t>3+1+1</w:t>
      </w:r>
      <w:r w:rsidRPr="00B9302D">
        <w:rPr>
          <w:rFonts w:ascii="Calibri" w:eastAsia="宋体" w:hAnsi="Calibri" w:cs="Times New Roman" w:hint="eastAsia"/>
          <w:sz w:val="24"/>
          <w:szCs w:val="24"/>
        </w:rPr>
        <w:t>本</w:t>
      </w:r>
      <w:proofErr w:type="gramStart"/>
      <w:r w:rsidRPr="00B9302D">
        <w:rPr>
          <w:rFonts w:ascii="Calibri" w:eastAsia="宋体" w:hAnsi="Calibri" w:cs="Times New Roman" w:hint="eastAsia"/>
          <w:sz w:val="24"/>
          <w:szCs w:val="24"/>
        </w:rPr>
        <w:t>硕</w:t>
      </w:r>
      <w:proofErr w:type="gramEnd"/>
      <w:r w:rsidRPr="00B9302D">
        <w:rPr>
          <w:rFonts w:ascii="Calibri" w:eastAsia="宋体" w:hAnsi="Calibri" w:cs="Times New Roman" w:hint="eastAsia"/>
          <w:sz w:val="24"/>
          <w:szCs w:val="24"/>
        </w:rPr>
        <w:t>连读</w:t>
      </w:r>
      <w:r w:rsidR="00F26D22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A80F59" w:rsidRDefault="00A80F59" w:rsidP="004F1F41">
      <w:pPr>
        <w:numPr>
          <w:ilvl w:val="0"/>
          <w:numId w:val="18"/>
        </w:numPr>
        <w:spacing w:line="276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B9302D">
        <w:rPr>
          <w:rFonts w:ascii="Calibri" w:eastAsia="宋体" w:hAnsi="Calibri" w:cs="Times New Roman" w:hint="eastAsia"/>
          <w:sz w:val="24"/>
          <w:szCs w:val="24"/>
        </w:rPr>
        <w:t>4+1</w:t>
      </w:r>
      <w:r w:rsidRPr="00B9302D">
        <w:rPr>
          <w:rFonts w:ascii="Calibri" w:eastAsia="宋体" w:hAnsi="Calibri" w:cs="Times New Roman" w:hint="eastAsia"/>
          <w:sz w:val="24"/>
          <w:szCs w:val="24"/>
        </w:rPr>
        <w:t>本升硕</w:t>
      </w:r>
    </w:p>
    <w:p w:rsidR="004F1F41" w:rsidRPr="004F1F41" w:rsidRDefault="004F1F41" w:rsidP="004F1F41">
      <w:pPr>
        <w:pStyle w:val="a6"/>
        <w:numPr>
          <w:ilvl w:val="0"/>
          <w:numId w:val="18"/>
        </w:numPr>
        <w:spacing w:line="276" w:lineRule="auto"/>
        <w:ind w:firstLineChars="0"/>
        <w:rPr>
          <w:sz w:val="24"/>
          <w:szCs w:val="24"/>
        </w:rPr>
      </w:pPr>
      <w:r w:rsidRPr="004F1F41">
        <w:rPr>
          <w:rFonts w:hint="eastAsia"/>
          <w:sz w:val="24"/>
          <w:szCs w:val="24"/>
        </w:rPr>
        <w:t>1+1</w:t>
      </w:r>
      <w:r w:rsidRPr="004F1F41">
        <w:rPr>
          <w:rFonts w:hint="eastAsia"/>
          <w:sz w:val="24"/>
          <w:szCs w:val="24"/>
        </w:rPr>
        <w:t>硕士双学位</w:t>
      </w:r>
    </w:p>
    <w:p w:rsidR="004F1F41" w:rsidRPr="00B9302D" w:rsidRDefault="004F1F41" w:rsidP="004F1F41">
      <w:pPr>
        <w:spacing w:line="276" w:lineRule="auto"/>
        <w:ind w:left="737"/>
        <w:jc w:val="left"/>
        <w:rPr>
          <w:rFonts w:ascii="Calibri" w:eastAsia="宋体" w:hAnsi="Calibri" w:cs="Times New Roman"/>
          <w:sz w:val="24"/>
          <w:szCs w:val="24"/>
        </w:rPr>
      </w:pPr>
    </w:p>
    <w:p w:rsidR="00A80F59" w:rsidRDefault="00A80F59" w:rsidP="00CF3289">
      <w:pPr>
        <w:jc w:val="left"/>
        <w:rPr>
          <w:b/>
          <w:sz w:val="24"/>
          <w:szCs w:val="24"/>
        </w:rPr>
      </w:pPr>
    </w:p>
    <w:p w:rsidR="00290284" w:rsidRPr="006B60D0" w:rsidRDefault="00290284" w:rsidP="00CF3289">
      <w:pPr>
        <w:jc w:val="left"/>
        <w:rPr>
          <w:b/>
          <w:sz w:val="24"/>
          <w:szCs w:val="24"/>
        </w:rPr>
      </w:pPr>
    </w:p>
    <w:p w:rsidR="00CF3289" w:rsidRPr="006D54F7" w:rsidRDefault="00CF3289" w:rsidP="00CF3289">
      <w:pPr>
        <w:jc w:val="left"/>
        <w:rPr>
          <w:b/>
          <w:sz w:val="28"/>
          <w:szCs w:val="28"/>
        </w:rPr>
      </w:pPr>
      <w:r w:rsidRPr="006D54F7">
        <w:rPr>
          <w:rFonts w:hint="eastAsia"/>
          <w:b/>
          <w:sz w:val="28"/>
          <w:szCs w:val="28"/>
        </w:rPr>
        <w:t>一、</w:t>
      </w:r>
      <w:r w:rsidRPr="006D54F7">
        <w:rPr>
          <w:rFonts w:hint="eastAsia"/>
          <w:b/>
          <w:sz w:val="28"/>
          <w:szCs w:val="28"/>
        </w:rPr>
        <w:t>2+2</w:t>
      </w:r>
      <w:r w:rsidR="006B60D0">
        <w:rPr>
          <w:rFonts w:hint="eastAsia"/>
          <w:b/>
          <w:sz w:val="28"/>
          <w:szCs w:val="28"/>
        </w:rPr>
        <w:t>本科双学位</w:t>
      </w:r>
      <w:r w:rsidRPr="006D54F7">
        <w:rPr>
          <w:rFonts w:hint="eastAsia"/>
          <w:b/>
          <w:sz w:val="28"/>
          <w:szCs w:val="28"/>
        </w:rPr>
        <w:t>项目</w:t>
      </w:r>
    </w:p>
    <w:p w:rsidR="00CF3289" w:rsidRPr="006D54F7" w:rsidRDefault="00CF3289" w:rsidP="00CF3289">
      <w:pPr>
        <w:jc w:val="left"/>
        <w:rPr>
          <w:szCs w:val="21"/>
        </w:rPr>
      </w:pPr>
      <w:r w:rsidRPr="006D54F7">
        <w:rPr>
          <w:rFonts w:hint="eastAsia"/>
          <w:szCs w:val="21"/>
        </w:rPr>
        <w:t xml:space="preserve">1. </w:t>
      </w:r>
      <w:r w:rsidRPr="006D54F7">
        <w:rPr>
          <w:rFonts w:hint="eastAsia"/>
          <w:szCs w:val="21"/>
        </w:rPr>
        <w:t>开放年级：</w:t>
      </w:r>
      <w:r w:rsidRPr="006D54F7">
        <w:rPr>
          <w:szCs w:val="21"/>
        </w:rPr>
        <w:t>在读大二学生</w:t>
      </w:r>
    </w:p>
    <w:p w:rsidR="00CF3289" w:rsidRPr="006D54F7" w:rsidRDefault="00CF3289" w:rsidP="00CF3289">
      <w:pPr>
        <w:jc w:val="left"/>
        <w:rPr>
          <w:szCs w:val="21"/>
        </w:rPr>
      </w:pPr>
    </w:p>
    <w:p w:rsidR="00CF3289" w:rsidRPr="006D54F7" w:rsidRDefault="004F1F41" w:rsidP="00CF3289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CF3289" w:rsidRPr="006D54F7">
        <w:rPr>
          <w:rFonts w:hint="eastAsia"/>
          <w:szCs w:val="21"/>
        </w:rPr>
        <w:t xml:space="preserve">. </w:t>
      </w:r>
      <w:r w:rsidR="00CF3289" w:rsidRPr="006D54F7">
        <w:rPr>
          <w:rFonts w:hint="eastAsia"/>
          <w:szCs w:val="21"/>
        </w:rPr>
        <w:t>入学要求：</w:t>
      </w:r>
    </w:p>
    <w:p w:rsidR="00CF3289" w:rsidRPr="00815D36" w:rsidRDefault="00CF3289" w:rsidP="00815D36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大学平均成绩</w:t>
      </w:r>
      <w:r w:rsidRPr="00815D36">
        <w:rPr>
          <w:rFonts w:hint="eastAsia"/>
          <w:szCs w:val="21"/>
        </w:rPr>
        <w:t>75</w:t>
      </w:r>
      <w:r w:rsidRPr="00815D36">
        <w:rPr>
          <w:rFonts w:hint="eastAsia"/>
          <w:szCs w:val="21"/>
        </w:rPr>
        <w:t>分以上；</w:t>
      </w:r>
    </w:p>
    <w:p w:rsidR="00901092" w:rsidRPr="00901092" w:rsidRDefault="00CF3289" w:rsidP="00AA70FE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雅思：</w:t>
      </w:r>
      <w:r w:rsidR="00901092" w:rsidRPr="00901092">
        <w:rPr>
          <w:rFonts w:hint="eastAsia"/>
          <w:szCs w:val="21"/>
        </w:rPr>
        <w:t>总分</w:t>
      </w:r>
      <w:r w:rsidR="00901092" w:rsidRPr="00901092">
        <w:rPr>
          <w:rFonts w:hint="eastAsia"/>
          <w:szCs w:val="21"/>
        </w:rPr>
        <w:t>6.0</w:t>
      </w:r>
      <w:r w:rsidR="00901092" w:rsidRPr="00901092">
        <w:rPr>
          <w:rFonts w:hint="eastAsia"/>
          <w:szCs w:val="21"/>
        </w:rPr>
        <w:t>，单项不低于</w:t>
      </w:r>
      <w:r w:rsidR="00901092" w:rsidRPr="00901092">
        <w:rPr>
          <w:rFonts w:hint="eastAsia"/>
          <w:szCs w:val="21"/>
        </w:rPr>
        <w:t>5.5</w:t>
      </w:r>
    </w:p>
    <w:p w:rsidR="00451737" w:rsidRPr="00451737" w:rsidRDefault="00451737" w:rsidP="00451737">
      <w:pPr>
        <w:jc w:val="left"/>
        <w:rPr>
          <w:rFonts w:cs="宋体"/>
          <w:kern w:val="0"/>
          <w:szCs w:val="21"/>
        </w:rPr>
      </w:pPr>
      <w:proofErr w:type="gramStart"/>
      <w:r w:rsidRPr="00451737">
        <w:rPr>
          <w:rFonts w:cs="宋体" w:hint="eastAsia"/>
          <w:kern w:val="0"/>
          <w:szCs w:val="21"/>
        </w:rPr>
        <w:t>雅思成绩</w:t>
      </w:r>
      <w:proofErr w:type="gramEnd"/>
      <w:r w:rsidRPr="00451737">
        <w:rPr>
          <w:rFonts w:cs="宋体" w:hint="eastAsia"/>
          <w:kern w:val="0"/>
          <w:szCs w:val="21"/>
        </w:rPr>
        <w:t>不合格的学生可以提前入读斯旺西大学的语言课程；</w:t>
      </w:r>
      <w:r w:rsidRPr="00451737">
        <w:rPr>
          <w:rFonts w:cs="宋体" w:hint="eastAsia"/>
          <w:kern w:val="0"/>
          <w:szCs w:val="21"/>
        </w:rPr>
        <w:t xml:space="preserve"> </w:t>
      </w:r>
      <w:r w:rsidRPr="00451737">
        <w:rPr>
          <w:rFonts w:cs="宋体" w:hint="eastAsia"/>
          <w:kern w:val="0"/>
          <w:szCs w:val="21"/>
        </w:rPr>
        <w:t>或参加斯旺西大学在</w:t>
      </w:r>
      <w:r w:rsidR="004F1F41">
        <w:rPr>
          <w:rFonts w:cs="宋体" w:hint="eastAsia"/>
          <w:kern w:val="0"/>
          <w:szCs w:val="21"/>
        </w:rPr>
        <w:t>国内安排</w:t>
      </w:r>
      <w:r w:rsidRPr="00451737">
        <w:rPr>
          <w:rFonts w:cs="宋体" w:hint="eastAsia"/>
          <w:kern w:val="0"/>
          <w:szCs w:val="21"/>
        </w:rPr>
        <w:t>的内部英语考试</w:t>
      </w:r>
    </w:p>
    <w:p w:rsidR="00CF3289" w:rsidRPr="00451737" w:rsidRDefault="00CF3289" w:rsidP="00CF3289">
      <w:pPr>
        <w:jc w:val="left"/>
        <w:rPr>
          <w:rFonts w:cs="宋体"/>
          <w:kern w:val="0"/>
          <w:szCs w:val="21"/>
        </w:rPr>
      </w:pPr>
    </w:p>
    <w:p w:rsidR="00CF3289" w:rsidRPr="006D54F7" w:rsidRDefault="004F1F41" w:rsidP="00CF3289">
      <w:pPr>
        <w:jc w:val="left"/>
        <w:rPr>
          <w:szCs w:val="21"/>
        </w:rPr>
      </w:pPr>
      <w:r>
        <w:rPr>
          <w:rFonts w:cs="宋体" w:hint="eastAsia"/>
          <w:kern w:val="0"/>
          <w:szCs w:val="21"/>
        </w:rPr>
        <w:t>3</w:t>
      </w:r>
      <w:r w:rsidR="00CF3289" w:rsidRPr="006D54F7">
        <w:rPr>
          <w:rFonts w:cs="宋体" w:hint="eastAsia"/>
          <w:kern w:val="0"/>
          <w:szCs w:val="21"/>
        </w:rPr>
        <w:t xml:space="preserve">. </w:t>
      </w:r>
      <w:r w:rsidR="00CF3289" w:rsidRPr="006D54F7">
        <w:rPr>
          <w:rFonts w:cs="宋体" w:hint="eastAsia"/>
          <w:kern w:val="0"/>
          <w:szCs w:val="21"/>
        </w:rPr>
        <w:t>项目奖学金：</w:t>
      </w:r>
      <w:r>
        <w:rPr>
          <w:rFonts w:cs="宋体" w:hint="eastAsia"/>
          <w:kern w:val="0"/>
          <w:szCs w:val="21"/>
        </w:rPr>
        <w:t>1000--</w:t>
      </w:r>
      <w:r w:rsidR="00993E67">
        <w:rPr>
          <w:rFonts w:cs="宋体" w:hint="eastAsia"/>
          <w:kern w:val="0"/>
          <w:szCs w:val="21"/>
        </w:rPr>
        <w:t>3</w:t>
      </w:r>
      <w:r w:rsidR="00CF3289" w:rsidRPr="006D54F7">
        <w:rPr>
          <w:rFonts w:cs="宋体" w:hint="eastAsia"/>
          <w:kern w:val="0"/>
          <w:szCs w:val="21"/>
        </w:rPr>
        <w:t>000</w:t>
      </w:r>
      <w:r w:rsidR="00CF3289" w:rsidRPr="006D54F7">
        <w:rPr>
          <w:rFonts w:cs="宋体" w:hint="eastAsia"/>
          <w:kern w:val="0"/>
          <w:szCs w:val="21"/>
        </w:rPr>
        <w:t>英镑</w:t>
      </w:r>
    </w:p>
    <w:p w:rsidR="00CF3289" w:rsidRPr="006D54F7" w:rsidRDefault="00CF3289" w:rsidP="00CF3289">
      <w:pPr>
        <w:jc w:val="left"/>
        <w:rPr>
          <w:rFonts w:cs="宋体"/>
          <w:kern w:val="0"/>
          <w:szCs w:val="21"/>
        </w:rPr>
      </w:pPr>
    </w:p>
    <w:p w:rsidR="00CF3289" w:rsidRPr="006D54F7" w:rsidRDefault="004F1F41">
      <w:pPr>
        <w:jc w:val="left"/>
        <w:rPr>
          <w:rFonts w:cs="宋体"/>
          <w:kern w:val="0"/>
          <w:szCs w:val="21"/>
        </w:rPr>
      </w:pPr>
      <w:r>
        <w:rPr>
          <w:rFonts w:hint="eastAsia"/>
          <w:szCs w:val="21"/>
        </w:rPr>
        <w:t>4</w:t>
      </w:r>
      <w:r w:rsidR="00CF3289" w:rsidRPr="006D54F7">
        <w:rPr>
          <w:rFonts w:hint="eastAsia"/>
          <w:szCs w:val="21"/>
        </w:rPr>
        <w:t xml:space="preserve">. </w:t>
      </w:r>
      <w:r w:rsidR="00112E4B">
        <w:rPr>
          <w:rFonts w:hint="eastAsia"/>
          <w:szCs w:val="21"/>
        </w:rPr>
        <w:t>报名及</w:t>
      </w:r>
      <w:r w:rsidR="00CF3289" w:rsidRPr="006D54F7">
        <w:rPr>
          <w:rFonts w:hint="eastAsia"/>
          <w:szCs w:val="21"/>
        </w:rPr>
        <w:t>申请时间：</w:t>
      </w:r>
      <w:r w:rsidR="00CF3289" w:rsidRPr="006D54F7">
        <w:rPr>
          <w:rFonts w:cs="宋体" w:hint="eastAsia"/>
          <w:kern w:val="0"/>
          <w:szCs w:val="21"/>
        </w:rPr>
        <w:t>即日起至</w:t>
      </w:r>
      <w:r w:rsidR="00B2790B">
        <w:rPr>
          <w:rFonts w:cs="宋体" w:hint="eastAsia"/>
          <w:kern w:val="0"/>
          <w:szCs w:val="21"/>
        </w:rPr>
        <w:t>4</w:t>
      </w:r>
      <w:r w:rsidR="00B2790B">
        <w:rPr>
          <w:rFonts w:cs="宋体" w:hint="eastAsia"/>
          <w:kern w:val="0"/>
          <w:szCs w:val="21"/>
        </w:rPr>
        <w:t>月</w:t>
      </w:r>
      <w:r>
        <w:rPr>
          <w:rFonts w:cs="宋体" w:hint="eastAsia"/>
          <w:kern w:val="0"/>
          <w:szCs w:val="21"/>
        </w:rPr>
        <w:t>底</w:t>
      </w:r>
      <w:r w:rsidR="00CF3289" w:rsidRPr="006D54F7">
        <w:rPr>
          <w:rFonts w:cs="宋体" w:hint="eastAsia"/>
          <w:kern w:val="0"/>
          <w:szCs w:val="21"/>
        </w:rPr>
        <w:t>，越</w:t>
      </w:r>
      <w:proofErr w:type="gramStart"/>
      <w:r w:rsidR="00CF3289" w:rsidRPr="006D54F7">
        <w:rPr>
          <w:rFonts w:cs="宋体" w:hint="eastAsia"/>
          <w:kern w:val="0"/>
          <w:szCs w:val="21"/>
        </w:rPr>
        <w:t>早申请越</w:t>
      </w:r>
      <w:proofErr w:type="gramEnd"/>
      <w:r w:rsidR="00CF3289" w:rsidRPr="006D54F7">
        <w:rPr>
          <w:rFonts w:cs="宋体" w:hint="eastAsia"/>
          <w:kern w:val="0"/>
          <w:szCs w:val="21"/>
        </w:rPr>
        <w:t>早获得</w:t>
      </w:r>
      <w:r w:rsidR="00CF3289" w:rsidRPr="006D54F7">
        <w:rPr>
          <w:rFonts w:cs="宋体" w:hint="eastAsia"/>
          <w:kern w:val="0"/>
          <w:szCs w:val="21"/>
        </w:rPr>
        <w:t>offer</w:t>
      </w:r>
    </w:p>
    <w:p w:rsidR="00CF3289" w:rsidRPr="006D54F7" w:rsidRDefault="00CF3289">
      <w:pPr>
        <w:jc w:val="left"/>
        <w:rPr>
          <w:rFonts w:cs="宋体"/>
          <w:kern w:val="0"/>
          <w:szCs w:val="21"/>
        </w:rPr>
      </w:pPr>
    </w:p>
    <w:p w:rsidR="00CF3289" w:rsidRPr="006D54F7" w:rsidRDefault="004F1F41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5</w:t>
      </w:r>
      <w:r w:rsidR="00CF3289" w:rsidRPr="006D54F7">
        <w:rPr>
          <w:rFonts w:cs="宋体" w:hint="eastAsia"/>
          <w:kern w:val="0"/>
          <w:szCs w:val="21"/>
        </w:rPr>
        <w:t xml:space="preserve">. </w:t>
      </w:r>
      <w:r w:rsidR="00CF3289" w:rsidRPr="006D54F7">
        <w:rPr>
          <w:rFonts w:cs="宋体" w:hint="eastAsia"/>
          <w:kern w:val="0"/>
          <w:szCs w:val="21"/>
        </w:rPr>
        <w:t>申请材料：</w:t>
      </w:r>
    </w:p>
    <w:p w:rsidR="0072296E" w:rsidRPr="006D54F7" w:rsidRDefault="0072296E" w:rsidP="0072296E">
      <w:pPr>
        <w:widowControl/>
        <w:numPr>
          <w:ilvl w:val="0"/>
          <w:numId w:val="1"/>
        </w:numPr>
        <w:ind w:left="69" w:firstLine="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项目申请表</w:t>
      </w:r>
      <w:r>
        <w:rPr>
          <w:rFonts w:cs="宋体" w:hint="eastAsia"/>
          <w:kern w:val="0"/>
          <w:szCs w:val="21"/>
        </w:rPr>
        <w:t xml:space="preserve"> </w:t>
      </w:r>
      <w:r w:rsidRPr="0072296E">
        <w:rPr>
          <w:rFonts w:hint="eastAsia"/>
        </w:rPr>
        <w:t>(</w:t>
      </w:r>
      <w:r w:rsidRPr="0072296E">
        <w:rPr>
          <w:rFonts w:hint="eastAsia"/>
        </w:rPr>
        <w:t>请联系斯旺西大学北京代表处索要</w:t>
      </w:r>
      <w:r>
        <w:rPr>
          <w:rFonts w:hint="eastAsia"/>
        </w:rPr>
        <w:t>)</w:t>
      </w:r>
    </w:p>
    <w:p w:rsidR="00CF3289" w:rsidRDefault="00CF3289" w:rsidP="00CF3289">
      <w:pPr>
        <w:widowControl/>
        <w:numPr>
          <w:ilvl w:val="0"/>
          <w:numId w:val="1"/>
        </w:numPr>
        <w:ind w:left="69" w:firstLine="0"/>
        <w:jc w:val="left"/>
        <w:rPr>
          <w:rFonts w:cs="宋体"/>
          <w:kern w:val="0"/>
          <w:szCs w:val="21"/>
        </w:rPr>
      </w:pPr>
      <w:r w:rsidRPr="006D54F7">
        <w:rPr>
          <w:kern w:val="0"/>
          <w:szCs w:val="21"/>
        </w:rPr>
        <w:t>大学</w:t>
      </w:r>
      <w:r w:rsidRPr="006D54F7">
        <w:rPr>
          <w:rFonts w:cs="宋体"/>
          <w:kern w:val="0"/>
          <w:szCs w:val="21"/>
        </w:rPr>
        <w:t>成绩单</w:t>
      </w:r>
      <w:r w:rsidRPr="006D54F7">
        <w:rPr>
          <w:rFonts w:cs="宋体"/>
          <w:kern w:val="0"/>
          <w:szCs w:val="21"/>
        </w:rPr>
        <w:t xml:space="preserve"> (</w:t>
      </w:r>
      <w:r w:rsidRPr="006D54F7">
        <w:rPr>
          <w:rFonts w:cs="宋体"/>
          <w:kern w:val="0"/>
          <w:szCs w:val="21"/>
        </w:rPr>
        <w:t>中英文</w:t>
      </w:r>
      <w:r w:rsidRPr="006D54F7">
        <w:rPr>
          <w:rFonts w:cs="宋体"/>
          <w:kern w:val="0"/>
          <w:szCs w:val="21"/>
        </w:rPr>
        <w:t xml:space="preserve">) </w:t>
      </w:r>
    </w:p>
    <w:p w:rsidR="00CF3289" w:rsidRPr="006D54F7" w:rsidRDefault="00CF3289" w:rsidP="00CF3289">
      <w:pPr>
        <w:widowControl/>
        <w:numPr>
          <w:ilvl w:val="0"/>
          <w:numId w:val="1"/>
        </w:numPr>
        <w:ind w:left="69" w:firstLine="0"/>
        <w:jc w:val="left"/>
        <w:rPr>
          <w:kern w:val="0"/>
          <w:szCs w:val="21"/>
        </w:rPr>
      </w:pPr>
      <w:r w:rsidRPr="006D54F7">
        <w:rPr>
          <w:rFonts w:cs="宋体"/>
          <w:kern w:val="0"/>
          <w:szCs w:val="21"/>
        </w:rPr>
        <w:t>在读证明</w:t>
      </w:r>
      <w:r w:rsidR="006D54F7" w:rsidRPr="006D54F7">
        <w:rPr>
          <w:rFonts w:cs="宋体" w:hint="eastAsia"/>
          <w:kern w:val="0"/>
          <w:szCs w:val="21"/>
        </w:rPr>
        <w:t xml:space="preserve"> </w:t>
      </w:r>
      <w:r w:rsidR="006D54F7" w:rsidRPr="006D54F7">
        <w:rPr>
          <w:rFonts w:cs="宋体"/>
          <w:kern w:val="0"/>
          <w:szCs w:val="21"/>
        </w:rPr>
        <w:t>(</w:t>
      </w:r>
      <w:r w:rsidR="006D54F7" w:rsidRPr="006D54F7">
        <w:rPr>
          <w:rFonts w:cs="宋体"/>
          <w:kern w:val="0"/>
          <w:szCs w:val="21"/>
        </w:rPr>
        <w:t>中英文</w:t>
      </w:r>
      <w:r w:rsidR="006D54F7" w:rsidRPr="006D54F7">
        <w:rPr>
          <w:rFonts w:cs="宋体"/>
          <w:kern w:val="0"/>
          <w:szCs w:val="21"/>
        </w:rPr>
        <w:t>)</w:t>
      </w:r>
    </w:p>
    <w:p w:rsidR="00CF3289" w:rsidRPr="006D54F7" w:rsidRDefault="00CF3289" w:rsidP="00CF3289">
      <w:pPr>
        <w:widowControl/>
        <w:numPr>
          <w:ilvl w:val="0"/>
          <w:numId w:val="1"/>
        </w:numPr>
        <w:ind w:left="69" w:firstLine="0"/>
        <w:jc w:val="left"/>
        <w:rPr>
          <w:rFonts w:cs="Arial"/>
          <w:kern w:val="0"/>
          <w:szCs w:val="21"/>
        </w:rPr>
      </w:pPr>
      <w:r w:rsidRPr="006D54F7">
        <w:rPr>
          <w:rFonts w:cs="宋体"/>
          <w:kern w:val="0"/>
          <w:szCs w:val="21"/>
        </w:rPr>
        <w:t>个人陈述</w:t>
      </w:r>
      <w:r w:rsidR="006D54F7" w:rsidRPr="006D54F7">
        <w:rPr>
          <w:rFonts w:cs="宋体" w:hint="eastAsia"/>
          <w:kern w:val="0"/>
          <w:szCs w:val="21"/>
        </w:rPr>
        <w:t xml:space="preserve"> (</w:t>
      </w:r>
      <w:r w:rsidR="006D54F7" w:rsidRPr="006D54F7">
        <w:rPr>
          <w:rFonts w:cs="宋体" w:hint="eastAsia"/>
          <w:kern w:val="0"/>
          <w:szCs w:val="21"/>
        </w:rPr>
        <w:t>英文</w:t>
      </w:r>
      <w:r w:rsidR="006D54F7" w:rsidRPr="006D54F7">
        <w:rPr>
          <w:rFonts w:cs="宋体" w:hint="eastAsia"/>
          <w:kern w:val="0"/>
          <w:szCs w:val="21"/>
        </w:rPr>
        <w:t>)</w:t>
      </w:r>
    </w:p>
    <w:p w:rsidR="00CF3289" w:rsidRPr="006D54F7" w:rsidRDefault="006D54F7" w:rsidP="00CF3289">
      <w:pPr>
        <w:widowControl/>
        <w:numPr>
          <w:ilvl w:val="0"/>
          <w:numId w:val="1"/>
        </w:numPr>
        <w:ind w:left="69" w:rightChars="-162" w:right="-340" w:firstLine="0"/>
        <w:jc w:val="left"/>
        <w:rPr>
          <w:rFonts w:cs="宋体"/>
          <w:kern w:val="0"/>
          <w:szCs w:val="21"/>
        </w:rPr>
      </w:pPr>
      <w:r w:rsidRPr="006D54F7">
        <w:rPr>
          <w:rFonts w:cs="宋体" w:hint="eastAsia"/>
          <w:kern w:val="0"/>
          <w:szCs w:val="21"/>
        </w:rPr>
        <w:t>一封</w:t>
      </w:r>
      <w:r w:rsidR="00CF3289" w:rsidRPr="006D54F7">
        <w:rPr>
          <w:rFonts w:cs="宋体"/>
          <w:kern w:val="0"/>
          <w:szCs w:val="21"/>
        </w:rPr>
        <w:t>推荐信</w:t>
      </w:r>
      <w:r w:rsidR="00CF3289" w:rsidRPr="006D54F7">
        <w:rPr>
          <w:rFonts w:cs="宋体"/>
          <w:kern w:val="0"/>
          <w:szCs w:val="21"/>
        </w:rPr>
        <w:t xml:space="preserve"> </w:t>
      </w:r>
      <w:r w:rsidRPr="006D54F7">
        <w:rPr>
          <w:rFonts w:cs="宋体" w:hint="eastAsia"/>
          <w:kern w:val="0"/>
          <w:szCs w:val="21"/>
        </w:rPr>
        <w:t>(</w:t>
      </w:r>
      <w:r w:rsidRPr="006D54F7">
        <w:rPr>
          <w:rFonts w:cs="宋体" w:hint="eastAsia"/>
          <w:kern w:val="0"/>
          <w:szCs w:val="21"/>
        </w:rPr>
        <w:t>英文</w:t>
      </w:r>
      <w:r w:rsidRPr="006D54F7">
        <w:rPr>
          <w:rFonts w:cs="宋体" w:hint="eastAsia"/>
          <w:kern w:val="0"/>
          <w:szCs w:val="21"/>
        </w:rPr>
        <w:t>)</w:t>
      </w:r>
    </w:p>
    <w:p w:rsidR="006D54F7" w:rsidRPr="006D54F7" w:rsidRDefault="00CF3289" w:rsidP="00CF3289">
      <w:pPr>
        <w:widowControl/>
        <w:numPr>
          <w:ilvl w:val="0"/>
          <w:numId w:val="1"/>
        </w:numPr>
        <w:ind w:left="69" w:firstLine="0"/>
        <w:jc w:val="left"/>
        <w:rPr>
          <w:szCs w:val="21"/>
        </w:rPr>
      </w:pPr>
      <w:proofErr w:type="gramStart"/>
      <w:r w:rsidRPr="006D54F7">
        <w:rPr>
          <w:rFonts w:cs="宋体"/>
          <w:kern w:val="0"/>
          <w:szCs w:val="21"/>
        </w:rPr>
        <w:t>雅思成绩单</w:t>
      </w:r>
      <w:proofErr w:type="gramEnd"/>
      <w:r w:rsidR="006D54F7"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没有可以先不提交</w:t>
      </w:r>
      <w:r w:rsidRPr="006D54F7">
        <w:rPr>
          <w:rFonts w:cs="宋体" w:hint="eastAsia"/>
          <w:kern w:val="0"/>
          <w:szCs w:val="21"/>
        </w:rPr>
        <w:t>，待考出后补交</w:t>
      </w:r>
      <w:r w:rsidR="001E20D4">
        <w:rPr>
          <w:rFonts w:cs="宋体" w:hint="eastAsia"/>
          <w:kern w:val="0"/>
          <w:szCs w:val="21"/>
        </w:rPr>
        <w:t>，建议最晚</w:t>
      </w:r>
      <w:r w:rsidR="001E20D4">
        <w:rPr>
          <w:rFonts w:cs="宋体" w:hint="eastAsia"/>
          <w:kern w:val="0"/>
          <w:szCs w:val="21"/>
        </w:rPr>
        <w:t>5</w:t>
      </w:r>
      <w:r w:rsidR="001E20D4">
        <w:rPr>
          <w:rFonts w:cs="宋体" w:hint="eastAsia"/>
          <w:kern w:val="0"/>
          <w:szCs w:val="21"/>
        </w:rPr>
        <w:t>月</w:t>
      </w:r>
      <w:r w:rsidR="004F1F41">
        <w:rPr>
          <w:rFonts w:cs="宋体" w:hint="eastAsia"/>
          <w:kern w:val="0"/>
          <w:szCs w:val="21"/>
        </w:rPr>
        <w:t>底前</w:t>
      </w:r>
      <w:r w:rsidR="001E20D4">
        <w:rPr>
          <w:rFonts w:cs="宋体" w:hint="eastAsia"/>
          <w:kern w:val="0"/>
          <w:szCs w:val="21"/>
        </w:rPr>
        <w:t>补交</w:t>
      </w:r>
      <w:r w:rsidRPr="006D54F7">
        <w:rPr>
          <w:rFonts w:cs="宋体"/>
          <w:kern w:val="0"/>
          <w:szCs w:val="21"/>
        </w:rPr>
        <w:t>)</w:t>
      </w:r>
    </w:p>
    <w:p w:rsidR="00CF3289" w:rsidRPr="006D54F7" w:rsidRDefault="00CF3289" w:rsidP="00CF3289">
      <w:pPr>
        <w:widowControl/>
        <w:numPr>
          <w:ilvl w:val="0"/>
          <w:numId w:val="1"/>
        </w:numPr>
        <w:ind w:left="69" w:firstLine="0"/>
        <w:jc w:val="left"/>
        <w:rPr>
          <w:szCs w:val="21"/>
        </w:rPr>
      </w:pPr>
      <w:r w:rsidRPr="006D54F7">
        <w:rPr>
          <w:rFonts w:cs="宋体"/>
          <w:kern w:val="0"/>
          <w:szCs w:val="21"/>
        </w:rPr>
        <w:t>护照首页</w:t>
      </w:r>
      <w:r w:rsidR="00112E4B"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 w:hint="eastAsia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没有可以先不提交，</w:t>
      </w:r>
      <w:r w:rsidRPr="006D54F7">
        <w:rPr>
          <w:rFonts w:cs="宋体" w:hint="eastAsia"/>
          <w:kern w:val="0"/>
          <w:szCs w:val="21"/>
        </w:rPr>
        <w:t>待</w:t>
      </w:r>
      <w:r w:rsidRPr="006D54F7">
        <w:rPr>
          <w:rFonts w:cs="宋体"/>
          <w:kern w:val="0"/>
          <w:szCs w:val="21"/>
        </w:rPr>
        <w:t>办理</w:t>
      </w:r>
      <w:r w:rsidRPr="006D54F7">
        <w:rPr>
          <w:rFonts w:cs="宋体" w:hint="eastAsia"/>
          <w:kern w:val="0"/>
          <w:szCs w:val="21"/>
        </w:rPr>
        <w:t>后补交</w:t>
      </w:r>
      <w:r w:rsidRPr="006D54F7">
        <w:rPr>
          <w:rFonts w:cs="宋体" w:hint="eastAsia"/>
          <w:kern w:val="0"/>
          <w:szCs w:val="21"/>
        </w:rPr>
        <w:t>)</w:t>
      </w:r>
    </w:p>
    <w:p w:rsidR="006D54F7" w:rsidRDefault="006D54F7" w:rsidP="006D54F7">
      <w:pPr>
        <w:widowControl/>
        <w:jc w:val="left"/>
        <w:rPr>
          <w:rFonts w:cs="宋体"/>
          <w:kern w:val="0"/>
          <w:szCs w:val="21"/>
        </w:rPr>
      </w:pPr>
    </w:p>
    <w:p w:rsidR="006D54F7" w:rsidRPr="006D54F7" w:rsidRDefault="006D54F7" w:rsidP="006D54F7">
      <w:pPr>
        <w:widowControl/>
        <w:jc w:val="left"/>
        <w:rPr>
          <w:rFonts w:cs="宋体"/>
          <w:b/>
          <w:kern w:val="0"/>
          <w:sz w:val="28"/>
          <w:szCs w:val="28"/>
        </w:rPr>
      </w:pPr>
      <w:r w:rsidRPr="006D54F7">
        <w:rPr>
          <w:rFonts w:cs="宋体" w:hint="eastAsia"/>
          <w:b/>
          <w:kern w:val="0"/>
          <w:sz w:val="28"/>
          <w:szCs w:val="28"/>
        </w:rPr>
        <w:t>二、</w:t>
      </w:r>
      <w:r w:rsidRPr="006D54F7">
        <w:rPr>
          <w:rFonts w:cs="宋体" w:hint="eastAsia"/>
          <w:b/>
          <w:kern w:val="0"/>
          <w:sz w:val="28"/>
          <w:szCs w:val="28"/>
        </w:rPr>
        <w:t>3+1+1</w:t>
      </w:r>
      <w:r w:rsidR="006B60D0">
        <w:rPr>
          <w:rFonts w:cs="宋体" w:hint="eastAsia"/>
          <w:b/>
          <w:kern w:val="0"/>
          <w:sz w:val="28"/>
          <w:szCs w:val="28"/>
        </w:rPr>
        <w:t>本</w:t>
      </w:r>
      <w:proofErr w:type="gramStart"/>
      <w:r w:rsidR="006B60D0">
        <w:rPr>
          <w:rFonts w:cs="宋体" w:hint="eastAsia"/>
          <w:b/>
          <w:kern w:val="0"/>
          <w:sz w:val="28"/>
          <w:szCs w:val="28"/>
        </w:rPr>
        <w:t>硕</w:t>
      </w:r>
      <w:proofErr w:type="gramEnd"/>
      <w:r w:rsidR="006B60D0">
        <w:rPr>
          <w:rFonts w:cs="宋体" w:hint="eastAsia"/>
          <w:b/>
          <w:kern w:val="0"/>
          <w:sz w:val="28"/>
          <w:szCs w:val="28"/>
        </w:rPr>
        <w:t>连读</w:t>
      </w:r>
      <w:r w:rsidRPr="006D54F7">
        <w:rPr>
          <w:rFonts w:cs="宋体" w:hint="eastAsia"/>
          <w:b/>
          <w:kern w:val="0"/>
          <w:sz w:val="28"/>
          <w:szCs w:val="28"/>
        </w:rPr>
        <w:t>项目</w:t>
      </w:r>
    </w:p>
    <w:p w:rsidR="006D54F7" w:rsidRPr="006D54F7" w:rsidRDefault="006D54F7" w:rsidP="006D54F7">
      <w:pPr>
        <w:jc w:val="left"/>
        <w:rPr>
          <w:szCs w:val="21"/>
        </w:rPr>
      </w:pPr>
      <w:r w:rsidRPr="006D54F7">
        <w:rPr>
          <w:rFonts w:hint="eastAsia"/>
          <w:szCs w:val="21"/>
        </w:rPr>
        <w:t>1.</w:t>
      </w:r>
      <w:r w:rsidR="004F1F41">
        <w:rPr>
          <w:rFonts w:hint="eastAsia"/>
          <w:szCs w:val="21"/>
        </w:rPr>
        <w:t xml:space="preserve"> </w:t>
      </w:r>
      <w:r w:rsidRPr="006D54F7">
        <w:rPr>
          <w:rFonts w:hint="eastAsia"/>
          <w:szCs w:val="21"/>
        </w:rPr>
        <w:t>开放年级：</w:t>
      </w:r>
      <w:r w:rsidRPr="006D54F7">
        <w:rPr>
          <w:szCs w:val="21"/>
        </w:rPr>
        <w:t>在读大</w:t>
      </w:r>
      <w:r>
        <w:rPr>
          <w:rFonts w:hint="eastAsia"/>
          <w:szCs w:val="21"/>
        </w:rPr>
        <w:t>三</w:t>
      </w:r>
      <w:r w:rsidRPr="006D54F7">
        <w:rPr>
          <w:szCs w:val="21"/>
        </w:rPr>
        <w:t>学生</w:t>
      </w:r>
      <w:r w:rsidR="004F1F41">
        <w:rPr>
          <w:rFonts w:hint="eastAsia"/>
          <w:szCs w:val="21"/>
        </w:rPr>
        <w:t xml:space="preserve"> </w:t>
      </w:r>
      <w:r w:rsidR="004F1F41">
        <w:rPr>
          <w:rFonts w:hint="eastAsia"/>
          <w:szCs w:val="21"/>
        </w:rPr>
        <w:t>（仅限</w:t>
      </w:r>
      <w:r w:rsidR="007F4465">
        <w:rPr>
          <w:rFonts w:hint="eastAsia"/>
          <w:szCs w:val="21"/>
        </w:rPr>
        <w:t>计算机类专业，如计算机、软件、物联网、</w:t>
      </w:r>
      <w:r w:rsidR="00B05A06">
        <w:rPr>
          <w:rFonts w:hint="eastAsia"/>
          <w:szCs w:val="21"/>
        </w:rPr>
        <w:t>数据科学、</w:t>
      </w:r>
      <w:r w:rsidR="007F4465">
        <w:rPr>
          <w:rFonts w:hint="eastAsia"/>
          <w:szCs w:val="21"/>
        </w:rPr>
        <w:t>信息管理与信息系统</w:t>
      </w:r>
      <w:r w:rsidR="004F1F41">
        <w:rPr>
          <w:rFonts w:hint="eastAsia"/>
          <w:szCs w:val="21"/>
        </w:rPr>
        <w:t>等）</w:t>
      </w:r>
    </w:p>
    <w:p w:rsidR="006D54F7" w:rsidRPr="006D54F7" w:rsidRDefault="006D54F7" w:rsidP="006D54F7">
      <w:pPr>
        <w:jc w:val="left"/>
        <w:rPr>
          <w:szCs w:val="21"/>
        </w:rPr>
      </w:pPr>
    </w:p>
    <w:p w:rsidR="006D54F7" w:rsidRPr="006D54F7" w:rsidRDefault="004F1F41" w:rsidP="006D54F7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6D54F7" w:rsidRPr="006D54F7">
        <w:rPr>
          <w:rFonts w:hint="eastAsia"/>
          <w:szCs w:val="21"/>
        </w:rPr>
        <w:t xml:space="preserve">. </w:t>
      </w:r>
      <w:r w:rsidR="006D54F7" w:rsidRPr="006D54F7">
        <w:rPr>
          <w:rFonts w:hint="eastAsia"/>
          <w:szCs w:val="21"/>
        </w:rPr>
        <w:t>入学要求：</w:t>
      </w:r>
    </w:p>
    <w:p w:rsidR="006D54F7" w:rsidRPr="00815D36" w:rsidRDefault="006D54F7" w:rsidP="00815D36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大学平均成绩</w:t>
      </w:r>
      <w:r w:rsidRPr="00815D36">
        <w:rPr>
          <w:rFonts w:hint="eastAsia"/>
          <w:szCs w:val="21"/>
        </w:rPr>
        <w:t>75</w:t>
      </w:r>
      <w:r w:rsidRPr="00815D36">
        <w:rPr>
          <w:rFonts w:hint="eastAsia"/>
          <w:szCs w:val="21"/>
        </w:rPr>
        <w:t>分以上；</w:t>
      </w:r>
    </w:p>
    <w:p w:rsidR="00901092" w:rsidRPr="00AA70FE" w:rsidRDefault="006D54F7" w:rsidP="00AA70FE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雅思：总分</w:t>
      </w:r>
      <w:r w:rsidRPr="00815D36">
        <w:rPr>
          <w:rFonts w:hint="eastAsia"/>
          <w:szCs w:val="21"/>
        </w:rPr>
        <w:t>6.0</w:t>
      </w:r>
      <w:r w:rsidRPr="00815D36">
        <w:rPr>
          <w:rFonts w:hint="eastAsia"/>
          <w:szCs w:val="21"/>
        </w:rPr>
        <w:t>，单项不低于</w:t>
      </w:r>
      <w:r w:rsidRPr="00815D36">
        <w:rPr>
          <w:rFonts w:hint="eastAsia"/>
          <w:szCs w:val="21"/>
        </w:rPr>
        <w:t>5.5</w:t>
      </w:r>
    </w:p>
    <w:p w:rsidR="00451737" w:rsidRPr="00451737" w:rsidRDefault="00451737" w:rsidP="00451737">
      <w:pPr>
        <w:jc w:val="left"/>
        <w:rPr>
          <w:rFonts w:cs="宋体"/>
          <w:kern w:val="0"/>
          <w:szCs w:val="21"/>
        </w:rPr>
      </w:pPr>
      <w:proofErr w:type="gramStart"/>
      <w:r w:rsidRPr="00451737">
        <w:rPr>
          <w:rFonts w:cs="宋体" w:hint="eastAsia"/>
          <w:kern w:val="0"/>
          <w:szCs w:val="21"/>
        </w:rPr>
        <w:t>雅思成绩</w:t>
      </w:r>
      <w:proofErr w:type="gramEnd"/>
      <w:r w:rsidRPr="00451737">
        <w:rPr>
          <w:rFonts w:cs="宋体" w:hint="eastAsia"/>
          <w:kern w:val="0"/>
          <w:szCs w:val="21"/>
        </w:rPr>
        <w:t>不合格的学生可以提前入读斯旺西大学的语言课程；</w:t>
      </w:r>
      <w:r w:rsidRPr="00451737">
        <w:rPr>
          <w:rFonts w:cs="宋体" w:hint="eastAsia"/>
          <w:kern w:val="0"/>
          <w:szCs w:val="21"/>
        </w:rPr>
        <w:t xml:space="preserve"> </w:t>
      </w:r>
      <w:r w:rsidRPr="00451737">
        <w:rPr>
          <w:rFonts w:cs="宋体" w:hint="eastAsia"/>
          <w:kern w:val="0"/>
          <w:szCs w:val="21"/>
        </w:rPr>
        <w:t>或参加斯旺西大学在</w:t>
      </w:r>
      <w:r w:rsidR="004F1F41">
        <w:rPr>
          <w:rFonts w:cs="宋体" w:hint="eastAsia"/>
          <w:kern w:val="0"/>
          <w:szCs w:val="21"/>
        </w:rPr>
        <w:t>国内安排</w:t>
      </w:r>
      <w:r w:rsidRPr="00451737">
        <w:rPr>
          <w:rFonts w:cs="宋体" w:hint="eastAsia"/>
          <w:kern w:val="0"/>
          <w:szCs w:val="21"/>
        </w:rPr>
        <w:t>的内部英语考试</w:t>
      </w:r>
    </w:p>
    <w:p w:rsidR="006D54F7" w:rsidRPr="00451737" w:rsidRDefault="006D54F7" w:rsidP="006D54F7">
      <w:pPr>
        <w:jc w:val="left"/>
        <w:rPr>
          <w:rFonts w:cs="宋体"/>
          <w:kern w:val="0"/>
          <w:szCs w:val="21"/>
        </w:rPr>
      </w:pPr>
    </w:p>
    <w:p w:rsidR="006D54F7" w:rsidRPr="006D54F7" w:rsidRDefault="004F1F41" w:rsidP="006D54F7">
      <w:pPr>
        <w:jc w:val="left"/>
        <w:rPr>
          <w:szCs w:val="21"/>
        </w:rPr>
      </w:pPr>
      <w:r>
        <w:rPr>
          <w:rFonts w:cs="宋体" w:hint="eastAsia"/>
          <w:kern w:val="0"/>
          <w:szCs w:val="21"/>
        </w:rPr>
        <w:t>3</w:t>
      </w:r>
      <w:r w:rsidR="006D54F7" w:rsidRPr="006D54F7">
        <w:rPr>
          <w:rFonts w:cs="宋体" w:hint="eastAsia"/>
          <w:kern w:val="0"/>
          <w:szCs w:val="21"/>
        </w:rPr>
        <w:t xml:space="preserve">. </w:t>
      </w:r>
      <w:r w:rsidR="006D54F7" w:rsidRPr="006D54F7">
        <w:rPr>
          <w:rFonts w:cs="宋体" w:hint="eastAsia"/>
          <w:kern w:val="0"/>
          <w:szCs w:val="21"/>
        </w:rPr>
        <w:t>项目奖学金：</w:t>
      </w:r>
      <w:r w:rsidR="006D54F7">
        <w:rPr>
          <w:rFonts w:cs="宋体" w:hint="eastAsia"/>
          <w:kern w:val="0"/>
          <w:szCs w:val="21"/>
        </w:rPr>
        <w:t>5000</w:t>
      </w:r>
      <w:r w:rsidR="006D54F7" w:rsidRPr="006D54F7">
        <w:rPr>
          <w:rFonts w:cs="宋体" w:hint="eastAsia"/>
          <w:kern w:val="0"/>
          <w:szCs w:val="21"/>
        </w:rPr>
        <w:t>英镑</w:t>
      </w:r>
      <w:r w:rsidR="006D54F7">
        <w:rPr>
          <w:rFonts w:cs="宋体" w:hint="eastAsia"/>
          <w:kern w:val="0"/>
          <w:szCs w:val="21"/>
        </w:rPr>
        <w:t>，其中本科和硕士阶段各</w:t>
      </w:r>
      <w:r w:rsidR="006D54F7">
        <w:rPr>
          <w:rFonts w:cs="宋体" w:hint="eastAsia"/>
          <w:kern w:val="0"/>
          <w:szCs w:val="21"/>
        </w:rPr>
        <w:t>2500</w:t>
      </w:r>
      <w:r w:rsidR="006D54F7">
        <w:rPr>
          <w:rFonts w:cs="宋体" w:hint="eastAsia"/>
          <w:kern w:val="0"/>
          <w:szCs w:val="21"/>
        </w:rPr>
        <w:t>镑</w:t>
      </w:r>
    </w:p>
    <w:p w:rsidR="006D54F7" w:rsidRPr="006D54F7" w:rsidRDefault="006D54F7" w:rsidP="006D54F7">
      <w:pPr>
        <w:jc w:val="left"/>
        <w:rPr>
          <w:rFonts w:cs="宋体"/>
          <w:kern w:val="0"/>
          <w:szCs w:val="21"/>
        </w:rPr>
      </w:pPr>
    </w:p>
    <w:p w:rsidR="006D54F7" w:rsidRPr="006D54F7" w:rsidRDefault="004F1F41" w:rsidP="006D54F7">
      <w:pPr>
        <w:jc w:val="left"/>
        <w:rPr>
          <w:rFonts w:cs="宋体"/>
          <w:kern w:val="0"/>
          <w:szCs w:val="21"/>
        </w:rPr>
      </w:pPr>
      <w:r>
        <w:rPr>
          <w:rFonts w:hint="eastAsia"/>
          <w:szCs w:val="21"/>
        </w:rPr>
        <w:t>4</w:t>
      </w:r>
      <w:r w:rsidR="006D54F7" w:rsidRPr="006D54F7">
        <w:rPr>
          <w:rFonts w:hint="eastAsia"/>
          <w:szCs w:val="21"/>
        </w:rPr>
        <w:t xml:space="preserve">. </w:t>
      </w:r>
      <w:r w:rsidR="00112E4B">
        <w:rPr>
          <w:rFonts w:hint="eastAsia"/>
          <w:szCs w:val="21"/>
        </w:rPr>
        <w:t>报名及</w:t>
      </w:r>
      <w:r w:rsidR="00372BEC">
        <w:rPr>
          <w:rFonts w:hint="eastAsia"/>
          <w:szCs w:val="21"/>
        </w:rPr>
        <w:t>申请</w:t>
      </w:r>
      <w:r w:rsidR="006D54F7" w:rsidRPr="006D54F7">
        <w:rPr>
          <w:rFonts w:hint="eastAsia"/>
          <w:szCs w:val="21"/>
        </w:rPr>
        <w:t>时间：</w:t>
      </w:r>
      <w:r w:rsidR="006D54F7" w:rsidRPr="006D54F7">
        <w:rPr>
          <w:rFonts w:cs="宋体" w:hint="eastAsia"/>
          <w:kern w:val="0"/>
          <w:szCs w:val="21"/>
        </w:rPr>
        <w:t>即日起至</w:t>
      </w:r>
      <w:r w:rsidR="00B2790B">
        <w:rPr>
          <w:rFonts w:cs="宋体" w:hint="eastAsia"/>
          <w:kern w:val="0"/>
          <w:szCs w:val="21"/>
        </w:rPr>
        <w:t>4</w:t>
      </w:r>
      <w:r w:rsidR="00B2790B">
        <w:rPr>
          <w:rFonts w:cs="宋体" w:hint="eastAsia"/>
          <w:kern w:val="0"/>
          <w:szCs w:val="21"/>
        </w:rPr>
        <w:t>月</w:t>
      </w:r>
      <w:r w:rsidR="00993E67">
        <w:rPr>
          <w:rFonts w:cs="宋体" w:hint="eastAsia"/>
          <w:kern w:val="0"/>
          <w:szCs w:val="21"/>
        </w:rPr>
        <w:t>底</w:t>
      </w:r>
      <w:r w:rsidR="006D54F7" w:rsidRPr="006D54F7">
        <w:rPr>
          <w:rFonts w:cs="宋体" w:hint="eastAsia"/>
          <w:kern w:val="0"/>
          <w:szCs w:val="21"/>
        </w:rPr>
        <w:t>，越</w:t>
      </w:r>
      <w:proofErr w:type="gramStart"/>
      <w:r w:rsidR="006D54F7" w:rsidRPr="006D54F7">
        <w:rPr>
          <w:rFonts w:cs="宋体" w:hint="eastAsia"/>
          <w:kern w:val="0"/>
          <w:szCs w:val="21"/>
        </w:rPr>
        <w:t>早申请越</w:t>
      </w:r>
      <w:proofErr w:type="gramEnd"/>
      <w:r w:rsidR="006D54F7" w:rsidRPr="006D54F7">
        <w:rPr>
          <w:rFonts w:cs="宋体" w:hint="eastAsia"/>
          <w:kern w:val="0"/>
          <w:szCs w:val="21"/>
        </w:rPr>
        <w:t>早获得</w:t>
      </w:r>
      <w:r w:rsidR="006D54F7" w:rsidRPr="006D54F7">
        <w:rPr>
          <w:rFonts w:cs="宋体" w:hint="eastAsia"/>
          <w:kern w:val="0"/>
          <w:szCs w:val="21"/>
        </w:rPr>
        <w:t>offer</w:t>
      </w:r>
    </w:p>
    <w:p w:rsidR="006D54F7" w:rsidRPr="00C37F5C" w:rsidRDefault="006D54F7" w:rsidP="006D54F7">
      <w:pPr>
        <w:jc w:val="left"/>
        <w:rPr>
          <w:rFonts w:cs="宋体"/>
          <w:kern w:val="0"/>
          <w:szCs w:val="21"/>
        </w:rPr>
      </w:pPr>
    </w:p>
    <w:p w:rsidR="006D54F7" w:rsidRPr="006D54F7" w:rsidRDefault="004F1F41" w:rsidP="006D54F7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5</w:t>
      </w:r>
      <w:r w:rsidR="006D54F7" w:rsidRPr="006D54F7">
        <w:rPr>
          <w:rFonts w:cs="宋体" w:hint="eastAsia"/>
          <w:kern w:val="0"/>
          <w:szCs w:val="21"/>
        </w:rPr>
        <w:t xml:space="preserve">. </w:t>
      </w:r>
      <w:r w:rsidR="006D54F7" w:rsidRPr="006D54F7">
        <w:rPr>
          <w:rFonts w:cs="宋体" w:hint="eastAsia"/>
          <w:kern w:val="0"/>
          <w:szCs w:val="21"/>
        </w:rPr>
        <w:t>申请材料：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r w:rsidRPr="0072296E">
        <w:rPr>
          <w:rFonts w:hint="eastAsia"/>
        </w:rPr>
        <w:t>项目申请表</w:t>
      </w:r>
      <w:r w:rsidRPr="0072296E">
        <w:rPr>
          <w:rFonts w:hint="eastAsia"/>
        </w:rPr>
        <w:t xml:space="preserve"> (</w:t>
      </w:r>
      <w:r w:rsidRPr="0072296E">
        <w:rPr>
          <w:rFonts w:hint="eastAsia"/>
        </w:rPr>
        <w:t>请联系斯旺西大学北京代表处索要</w:t>
      </w:r>
      <w:r w:rsidRPr="0072296E">
        <w:rPr>
          <w:rFonts w:hint="eastAsia"/>
        </w:rPr>
        <w:t>)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r w:rsidRPr="0072296E">
        <w:t>大学成绩单</w:t>
      </w:r>
      <w:r w:rsidRPr="0072296E">
        <w:t xml:space="preserve"> (</w:t>
      </w:r>
      <w:r w:rsidRPr="0072296E">
        <w:t>中英文</w:t>
      </w:r>
      <w:r w:rsidRPr="0072296E">
        <w:t xml:space="preserve">) 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r w:rsidRPr="0072296E">
        <w:t>在读证明</w:t>
      </w:r>
      <w:r w:rsidRPr="0072296E">
        <w:rPr>
          <w:rFonts w:hint="eastAsia"/>
        </w:rPr>
        <w:t xml:space="preserve"> </w:t>
      </w:r>
      <w:r w:rsidRPr="0072296E">
        <w:t>(</w:t>
      </w:r>
      <w:r w:rsidRPr="0072296E">
        <w:t>中英文</w:t>
      </w:r>
      <w:r w:rsidRPr="0072296E">
        <w:t>)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r w:rsidRPr="0072296E">
        <w:t>个人陈述</w:t>
      </w:r>
      <w:r w:rsidRPr="0072296E">
        <w:rPr>
          <w:rFonts w:hint="eastAsia"/>
        </w:rPr>
        <w:t xml:space="preserve"> (</w:t>
      </w:r>
      <w:r w:rsidRPr="0072296E">
        <w:rPr>
          <w:rFonts w:hint="eastAsia"/>
        </w:rPr>
        <w:t>英文</w:t>
      </w:r>
      <w:r w:rsidRPr="0072296E">
        <w:rPr>
          <w:rFonts w:hint="eastAsia"/>
        </w:rPr>
        <w:t>)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r w:rsidRPr="0072296E">
        <w:rPr>
          <w:rFonts w:hint="eastAsia"/>
        </w:rPr>
        <w:t>一封</w:t>
      </w:r>
      <w:r w:rsidRPr="0072296E">
        <w:t>推荐信</w:t>
      </w:r>
      <w:r w:rsidRPr="0072296E">
        <w:t xml:space="preserve"> </w:t>
      </w:r>
      <w:r w:rsidRPr="0072296E">
        <w:rPr>
          <w:rFonts w:hint="eastAsia"/>
        </w:rPr>
        <w:t>(</w:t>
      </w:r>
      <w:r w:rsidRPr="0072296E">
        <w:rPr>
          <w:rFonts w:hint="eastAsia"/>
        </w:rPr>
        <w:t>英文</w:t>
      </w:r>
      <w:r w:rsidRPr="0072296E">
        <w:rPr>
          <w:rFonts w:hint="eastAsia"/>
        </w:rPr>
        <w:t>)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proofErr w:type="gramStart"/>
      <w:r w:rsidRPr="0072296E">
        <w:t>雅思成绩单</w:t>
      </w:r>
      <w:proofErr w:type="gramEnd"/>
      <w:r w:rsidRPr="0072296E">
        <w:rPr>
          <w:rFonts w:hint="eastAsia"/>
        </w:rPr>
        <w:t xml:space="preserve"> </w:t>
      </w:r>
      <w:r w:rsidRPr="0072296E">
        <w:t>(</w:t>
      </w:r>
      <w:r w:rsidRPr="0072296E">
        <w:t>没有可以先不提交</w:t>
      </w:r>
      <w:r w:rsidRPr="0072296E">
        <w:rPr>
          <w:rFonts w:hint="eastAsia"/>
        </w:rPr>
        <w:t>，待考出后补交</w:t>
      </w:r>
      <w:r w:rsidR="001E20D4">
        <w:rPr>
          <w:rFonts w:cs="宋体" w:hint="eastAsia"/>
          <w:kern w:val="0"/>
          <w:szCs w:val="21"/>
        </w:rPr>
        <w:t>，建议最晚</w:t>
      </w:r>
      <w:r w:rsidR="004F1F41">
        <w:rPr>
          <w:rFonts w:cs="宋体" w:hint="eastAsia"/>
          <w:kern w:val="0"/>
          <w:szCs w:val="21"/>
        </w:rPr>
        <w:t>5</w:t>
      </w:r>
      <w:r w:rsidR="004F1F41">
        <w:rPr>
          <w:rFonts w:cs="宋体" w:hint="eastAsia"/>
          <w:kern w:val="0"/>
          <w:szCs w:val="21"/>
        </w:rPr>
        <w:t>月底前</w:t>
      </w:r>
      <w:r w:rsidR="001E20D4">
        <w:rPr>
          <w:rFonts w:cs="宋体" w:hint="eastAsia"/>
          <w:kern w:val="0"/>
          <w:szCs w:val="21"/>
        </w:rPr>
        <w:t>补交</w:t>
      </w:r>
      <w:r w:rsidRPr="0072296E">
        <w:t>)</w:t>
      </w:r>
    </w:p>
    <w:p w:rsidR="006D54F7" w:rsidRPr="0072296E" w:rsidRDefault="006D54F7" w:rsidP="0072296E">
      <w:pPr>
        <w:pStyle w:val="a6"/>
        <w:numPr>
          <w:ilvl w:val="0"/>
          <w:numId w:val="20"/>
        </w:numPr>
        <w:ind w:firstLineChars="0"/>
      </w:pPr>
      <w:r w:rsidRPr="0072296E">
        <w:t>护照首页</w:t>
      </w:r>
      <w:r w:rsidR="00112E4B">
        <w:rPr>
          <w:rFonts w:hint="eastAsia"/>
        </w:rPr>
        <w:t xml:space="preserve"> </w:t>
      </w:r>
      <w:r w:rsidRPr="0072296E">
        <w:rPr>
          <w:rFonts w:hint="eastAsia"/>
        </w:rPr>
        <w:t>(</w:t>
      </w:r>
      <w:r w:rsidRPr="0072296E">
        <w:t>没有可以先不提交，</w:t>
      </w:r>
      <w:r w:rsidRPr="0072296E">
        <w:rPr>
          <w:rFonts w:hint="eastAsia"/>
        </w:rPr>
        <w:t>待</w:t>
      </w:r>
      <w:r w:rsidRPr="0072296E">
        <w:t>办理</w:t>
      </w:r>
      <w:r w:rsidRPr="0072296E">
        <w:rPr>
          <w:rFonts w:hint="eastAsia"/>
        </w:rPr>
        <w:t>后补交</w:t>
      </w:r>
      <w:r w:rsidRPr="0072296E">
        <w:rPr>
          <w:rFonts w:hint="eastAsia"/>
        </w:rPr>
        <w:t>)</w:t>
      </w:r>
    </w:p>
    <w:p w:rsidR="006D54F7" w:rsidRDefault="006D54F7" w:rsidP="006D54F7">
      <w:pPr>
        <w:widowControl/>
        <w:jc w:val="left"/>
        <w:rPr>
          <w:szCs w:val="21"/>
        </w:rPr>
      </w:pPr>
    </w:p>
    <w:p w:rsidR="006D54F7" w:rsidRPr="00D50C9A" w:rsidRDefault="006D54F7" w:rsidP="006D54F7">
      <w:pPr>
        <w:widowControl/>
        <w:jc w:val="left"/>
        <w:rPr>
          <w:b/>
          <w:sz w:val="28"/>
          <w:szCs w:val="28"/>
        </w:rPr>
      </w:pPr>
      <w:r w:rsidRPr="00D50C9A">
        <w:rPr>
          <w:rFonts w:hint="eastAsia"/>
          <w:b/>
          <w:sz w:val="28"/>
          <w:szCs w:val="28"/>
        </w:rPr>
        <w:t>三、</w:t>
      </w:r>
      <w:r w:rsidRPr="00D50C9A">
        <w:rPr>
          <w:rFonts w:hint="eastAsia"/>
          <w:b/>
          <w:sz w:val="28"/>
          <w:szCs w:val="28"/>
        </w:rPr>
        <w:t>4+</w:t>
      </w:r>
      <w:proofErr w:type="gramStart"/>
      <w:r w:rsidRPr="00D50C9A">
        <w:rPr>
          <w:rFonts w:hint="eastAsia"/>
          <w:b/>
          <w:sz w:val="28"/>
          <w:szCs w:val="28"/>
        </w:rPr>
        <w:t>1</w:t>
      </w:r>
      <w:r w:rsidRPr="00D50C9A">
        <w:rPr>
          <w:rFonts w:hint="eastAsia"/>
          <w:b/>
          <w:sz w:val="28"/>
          <w:szCs w:val="28"/>
        </w:rPr>
        <w:t>本升硕</w:t>
      </w:r>
      <w:r w:rsidR="006B60D0">
        <w:rPr>
          <w:rFonts w:hint="eastAsia"/>
          <w:b/>
          <w:sz w:val="28"/>
          <w:szCs w:val="28"/>
        </w:rPr>
        <w:t>项目</w:t>
      </w:r>
      <w:proofErr w:type="gramEnd"/>
    </w:p>
    <w:p w:rsidR="006D54F7" w:rsidRPr="006D54F7" w:rsidRDefault="006D54F7" w:rsidP="004F1F41">
      <w:pPr>
        <w:jc w:val="left"/>
        <w:rPr>
          <w:szCs w:val="21"/>
        </w:rPr>
      </w:pPr>
      <w:r w:rsidRPr="006D54F7">
        <w:rPr>
          <w:rFonts w:hint="eastAsia"/>
          <w:szCs w:val="21"/>
        </w:rPr>
        <w:t xml:space="preserve">1. </w:t>
      </w:r>
      <w:r w:rsidRPr="006D54F7">
        <w:rPr>
          <w:rFonts w:hint="eastAsia"/>
          <w:szCs w:val="21"/>
        </w:rPr>
        <w:t>开放年级：</w:t>
      </w:r>
      <w:r w:rsidRPr="006D54F7">
        <w:rPr>
          <w:szCs w:val="21"/>
        </w:rPr>
        <w:t>在读大</w:t>
      </w:r>
      <w:r>
        <w:rPr>
          <w:rFonts w:hint="eastAsia"/>
          <w:szCs w:val="21"/>
        </w:rPr>
        <w:t>四</w:t>
      </w:r>
      <w:r w:rsidRPr="006D54F7">
        <w:rPr>
          <w:szCs w:val="21"/>
        </w:rPr>
        <w:t>学生</w:t>
      </w:r>
    </w:p>
    <w:p w:rsidR="006D54F7" w:rsidRPr="006D54F7" w:rsidRDefault="006D54F7" w:rsidP="006D54F7">
      <w:pPr>
        <w:jc w:val="left"/>
        <w:rPr>
          <w:szCs w:val="21"/>
        </w:rPr>
      </w:pPr>
    </w:p>
    <w:p w:rsidR="006D54F7" w:rsidRPr="006D54F7" w:rsidRDefault="004F1F41" w:rsidP="006D54F7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6D54F7" w:rsidRPr="006D54F7">
        <w:rPr>
          <w:rFonts w:hint="eastAsia"/>
          <w:szCs w:val="21"/>
        </w:rPr>
        <w:t xml:space="preserve">. </w:t>
      </w:r>
      <w:r w:rsidR="006D54F7" w:rsidRPr="006D54F7">
        <w:rPr>
          <w:rFonts w:hint="eastAsia"/>
          <w:szCs w:val="21"/>
        </w:rPr>
        <w:t>入学要求：</w:t>
      </w:r>
    </w:p>
    <w:p w:rsidR="006D54F7" w:rsidRPr="00815D36" w:rsidRDefault="006D54F7" w:rsidP="00815D36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大学平均成绩</w:t>
      </w:r>
      <w:r w:rsidRPr="00815D36">
        <w:rPr>
          <w:rFonts w:hint="eastAsia"/>
          <w:szCs w:val="21"/>
        </w:rPr>
        <w:t>75</w:t>
      </w:r>
      <w:r w:rsidRPr="00815D36">
        <w:rPr>
          <w:rFonts w:hint="eastAsia"/>
          <w:szCs w:val="21"/>
        </w:rPr>
        <w:t>分以上；</w:t>
      </w:r>
    </w:p>
    <w:p w:rsidR="00815D36" w:rsidRDefault="006D54F7" w:rsidP="00815D36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雅思：</w:t>
      </w:r>
    </w:p>
    <w:p w:rsidR="000D377C" w:rsidRPr="00815D36" w:rsidRDefault="000D377C" w:rsidP="00993E67">
      <w:pPr>
        <w:pStyle w:val="a6"/>
        <w:ind w:left="420" w:rightChars="-364" w:right="-764" w:firstLineChars="0" w:firstLine="0"/>
        <w:jc w:val="left"/>
        <w:rPr>
          <w:szCs w:val="21"/>
        </w:rPr>
      </w:pPr>
      <w:r w:rsidRPr="00815D36">
        <w:rPr>
          <w:rFonts w:hint="eastAsia"/>
          <w:szCs w:val="21"/>
        </w:rPr>
        <w:t>商科类专业</w:t>
      </w:r>
      <w:r>
        <w:rPr>
          <w:rFonts w:hint="eastAsia"/>
          <w:szCs w:val="21"/>
        </w:rPr>
        <w:t>、计算机类</w:t>
      </w:r>
      <w:r w:rsidR="00993E67">
        <w:rPr>
          <w:rFonts w:hint="eastAsia"/>
          <w:szCs w:val="21"/>
        </w:rPr>
        <w:t>专业</w:t>
      </w:r>
      <w:r w:rsidRPr="00815D36">
        <w:rPr>
          <w:rFonts w:hint="eastAsia"/>
          <w:szCs w:val="21"/>
        </w:rPr>
        <w:t>以及中英文翻译</w:t>
      </w:r>
      <w:r w:rsidR="004F1F41">
        <w:rPr>
          <w:rFonts w:hint="eastAsia"/>
          <w:szCs w:val="21"/>
        </w:rPr>
        <w:t>和语言教学</w:t>
      </w:r>
      <w:r w:rsidRPr="00815D36">
        <w:rPr>
          <w:rFonts w:hint="eastAsia"/>
          <w:szCs w:val="21"/>
        </w:rPr>
        <w:t>专业</w:t>
      </w:r>
      <w:proofErr w:type="gramStart"/>
      <w:r w:rsidR="006E5B48">
        <w:rPr>
          <w:rFonts w:hint="eastAsia"/>
          <w:szCs w:val="21"/>
        </w:rPr>
        <w:t>要求雅思</w:t>
      </w:r>
      <w:r w:rsidRPr="00815D36">
        <w:rPr>
          <w:rFonts w:hint="eastAsia"/>
          <w:szCs w:val="21"/>
        </w:rPr>
        <w:t>总分</w:t>
      </w:r>
      <w:proofErr w:type="gramEnd"/>
      <w:r w:rsidRPr="00815D36">
        <w:rPr>
          <w:rFonts w:hint="eastAsia"/>
          <w:szCs w:val="21"/>
        </w:rPr>
        <w:t>6.0</w:t>
      </w:r>
      <w:r>
        <w:rPr>
          <w:rFonts w:hint="eastAsia"/>
          <w:szCs w:val="21"/>
        </w:rPr>
        <w:t>，单项不低于</w:t>
      </w:r>
      <w:r>
        <w:rPr>
          <w:rFonts w:hint="eastAsia"/>
          <w:szCs w:val="21"/>
        </w:rPr>
        <w:t>5.5</w:t>
      </w:r>
    </w:p>
    <w:p w:rsidR="00815D36" w:rsidRDefault="000D377C" w:rsidP="00815D36">
      <w:pPr>
        <w:pStyle w:val="a6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其他专业</w:t>
      </w:r>
      <w:r w:rsidR="00993E67">
        <w:rPr>
          <w:rFonts w:hint="eastAsia"/>
          <w:szCs w:val="21"/>
        </w:rPr>
        <w:t>如新闻学、口笔译、心理学、法学等</w:t>
      </w:r>
      <w:proofErr w:type="gramStart"/>
      <w:r w:rsidR="006E5B48">
        <w:rPr>
          <w:rFonts w:hint="eastAsia"/>
          <w:szCs w:val="21"/>
        </w:rPr>
        <w:t>要求雅思</w:t>
      </w:r>
      <w:r w:rsidR="006D54F7" w:rsidRPr="00815D36">
        <w:rPr>
          <w:rFonts w:hint="eastAsia"/>
          <w:szCs w:val="21"/>
        </w:rPr>
        <w:t>总分</w:t>
      </w:r>
      <w:proofErr w:type="gramEnd"/>
      <w:r w:rsidR="006D54F7" w:rsidRPr="00815D36">
        <w:rPr>
          <w:rFonts w:hint="eastAsia"/>
          <w:szCs w:val="21"/>
        </w:rPr>
        <w:t>6.</w:t>
      </w:r>
      <w:r w:rsidR="00D50C9A" w:rsidRPr="00815D36">
        <w:rPr>
          <w:rFonts w:hint="eastAsia"/>
          <w:szCs w:val="21"/>
        </w:rPr>
        <w:t>5</w:t>
      </w:r>
      <w:r w:rsidR="006D54F7" w:rsidRPr="00815D36">
        <w:rPr>
          <w:rFonts w:hint="eastAsia"/>
          <w:szCs w:val="21"/>
        </w:rPr>
        <w:t>，单项不低于</w:t>
      </w:r>
      <w:r w:rsidR="006D54F7" w:rsidRPr="00815D36">
        <w:rPr>
          <w:rFonts w:hint="eastAsia"/>
          <w:szCs w:val="21"/>
        </w:rPr>
        <w:t>5.5</w:t>
      </w:r>
      <w:r w:rsidR="00993E67">
        <w:rPr>
          <w:rFonts w:hint="eastAsia"/>
          <w:szCs w:val="21"/>
        </w:rPr>
        <w:t>或</w:t>
      </w:r>
      <w:r w:rsidR="00993E67">
        <w:rPr>
          <w:rFonts w:hint="eastAsia"/>
          <w:szCs w:val="21"/>
        </w:rPr>
        <w:t>6.0</w:t>
      </w:r>
      <w:r w:rsidR="006D54F7" w:rsidRPr="00815D36">
        <w:rPr>
          <w:rFonts w:hint="eastAsia"/>
          <w:szCs w:val="21"/>
        </w:rPr>
        <w:t>；</w:t>
      </w:r>
    </w:p>
    <w:p w:rsidR="00451737" w:rsidRPr="00815D36" w:rsidRDefault="00451737" w:rsidP="00451737">
      <w:pPr>
        <w:pStyle w:val="a6"/>
        <w:ind w:leftChars="-3" w:left="-6" w:firstLineChars="2" w:firstLine="4"/>
        <w:jc w:val="left"/>
        <w:rPr>
          <w:rFonts w:cs="宋体"/>
          <w:kern w:val="0"/>
          <w:szCs w:val="21"/>
        </w:rPr>
      </w:pPr>
      <w:proofErr w:type="gramStart"/>
      <w:r w:rsidRPr="00815D36">
        <w:rPr>
          <w:rFonts w:cs="宋体" w:hint="eastAsia"/>
          <w:kern w:val="0"/>
          <w:szCs w:val="21"/>
        </w:rPr>
        <w:t>雅思成绩</w:t>
      </w:r>
      <w:proofErr w:type="gramEnd"/>
      <w:r w:rsidRPr="00815D36">
        <w:rPr>
          <w:rFonts w:cs="宋体" w:hint="eastAsia"/>
          <w:kern w:val="0"/>
          <w:szCs w:val="21"/>
        </w:rPr>
        <w:t>不合格的学生可以提前入读斯旺西大学的语言课程；</w:t>
      </w:r>
      <w:r w:rsidRPr="00815D36">
        <w:rPr>
          <w:rFonts w:cs="宋体" w:hint="eastAsia"/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或参加</w:t>
      </w:r>
      <w:r w:rsidRPr="00815D36">
        <w:rPr>
          <w:rFonts w:cs="宋体" w:hint="eastAsia"/>
          <w:kern w:val="0"/>
          <w:szCs w:val="21"/>
        </w:rPr>
        <w:t>斯旺西大学在</w:t>
      </w:r>
      <w:r w:rsidR="004F1F41">
        <w:rPr>
          <w:rFonts w:cs="宋体" w:hint="eastAsia"/>
          <w:kern w:val="0"/>
          <w:szCs w:val="21"/>
        </w:rPr>
        <w:t>国内安排</w:t>
      </w:r>
      <w:r>
        <w:rPr>
          <w:rFonts w:cs="宋体" w:hint="eastAsia"/>
          <w:kern w:val="0"/>
          <w:szCs w:val="21"/>
        </w:rPr>
        <w:t>的</w:t>
      </w:r>
      <w:r w:rsidRPr="00815D36">
        <w:rPr>
          <w:rFonts w:cs="宋体" w:hint="eastAsia"/>
          <w:kern w:val="0"/>
          <w:szCs w:val="21"/>
        </w:rPr>
        <w:t>内部英语考试</w:t>
      </w:r>
    </w:p>
    <w:p w:rsidR="006D54F7" w:rsidRPr="00451737" w:rsidRDefault="006D54F7" w:rsidP="006D54F7">
      <w:pPr>
        <w:jc w:val="left"/>
        <w:rPr>
          <w:rFonts w:cs="宋体"/>
          <w:kern w:val="0"/>
          <w:szCs w:val="21"/>
        </w:rPr>
      </w:pPr>
    </w:p>
    <w:p w:rsidR="006D54F7" w:rsidRPr="006D54F7" w:rsidRDefault="00993E67" w:rsidP="006D54F7">
      <w:pPr>
        <w:jc w:val="left"/>
        <w:rPr>
          <w:szCs w:val="21"/>
        </w:rPr>
      </w:pPr>
      <w:r>
        <w:rPr>
          <w:rFonts w:cs="宋体" w:hint="eastAsia"/>
          <w:kern w:val="0"/>
          <w:szCs w:val="21"/>
        </w:rPr>
        <w:t>3</w:t>
      </w:r>
      <w:r w:rsidR="006D54F7" w:rsidRPr="006D54F7">
        <w:rPr>
          <w:rFonts w:cs="宋体" w:hint="eastAsia"/>
          <w:kern w:val="0"/>
          <w:szCs w:val="21"/>
        </w:rPr>
        <w:t xml:space="preserve">. </w:t>
      </w:r>
      <w:r w:rsidR="006D54F7" w:rsidRPr="006D54F7">
        <w:rPr>
          <w:rFonts w:cs="宋体" w:hint="eastAsia"/>
          <w:kern w:val="0"/>
          <w:szCs w:val="21"/>
        </w:rPr>
        <w:t>项目奖学金：</w:t>
      </w:r>
      <w:r w:rsidR="006D54F7">
        <w:rPr>
          <w:rFonts w:cs="宋体" w:hint="eastAsia"/>
          <w:kern w:val="0"/>
          <w:szCs w:val="21"/>
        </w:rPr>
        <w:t>1000</w:t>
      </w:r>
      <w:r w:rsidR="00901092">
        <w:rPr>
          <w:rFonts w:cs="宋体" w:hint="eastAsia"/>
          <w:kern w:val="0"/>
          <w:szCs w:val="21"/>
        </w:rPr>
        <w:t>-3000</w:t>
      </w:r>
      <w:r w:rsidR="006D54F7" w:rsidRPr="006D54F7">
        <w:rPr>
          <w:rFonts w:cs="宋体" w:hint="eastAsia"/>
          <w:kern w:val="0"/>
          <w:szCs w:val="21"/>
        </w:rPr>
        <w:t>英镑</w:t>
      </w:r>
    </w:p>
    <w:p w:rsidR="006D54F7" w:rsidRPr="006D54F7" w:rsidRDefault="006D54F7" w:rsidP="006D54F7">
      <w:pPr>
        <w:jc w:val="left"/>
        <w:rPr>
          <w:rFonts w:cs="宋体"/>
          <w:kern w:val="0"/>
          <w:szCs w:val="21"/>
        </w:rPr>
      </w:pPr>
    </w:p>
    <w:p w:rsidR="006D54F7" w:rsidRPr="006D54F7" w:rsidRDefault="00993E67" w:rsidP="006D54F7">
      <w:pPr>
        <w:jc w:val="left"/>
        <w:rPr>
          <w:rFonts w:cs="宋体"/>
          <w:kern w:val="0"/>
          <w:szCs w:val="21"/>
        </w:rPr>
      </w:pPr>
      <w:r>
        <w:rPr>
          <w:rFonts w:hint="eastAsia"/>
          <w:szCs w:val="21"/>
        </w:rPr>
        <w:t>4</w:t>
      </w:r>
      <w:r w:rsidR="006D54F7" w:rsidRPr="006D54F7">
        <w:rPr>
          <w:rFonts w:hint="eastAsia"/>
          <w:szCs w:val="21"/>
        </w:rPr>
        <w:t xml:space="preserve">. </w:t>
      </w:r>
      <w:r w:rsidR="00112E4B">
        <w:rPr>
          <w:rFonts w:hint="eastAsia"/>
          <w:szCs w:val="21"/>
        </w:rPr>
        <w:t>报名及</w:t>
      </w:r>
      <w:r w:rsidR="006D54F7" w:rsidRPr="006D54F7">
        <w:rPr>
          <w:rFonts w:hint="eastAsia"/>
          <w:szCs w:val="21"/>
        </w:rPr>
        <w:t>申请时间：</w:t>
      </w:r>
      <w:r w:rsidR="006D54F7" w:rsidRPr="006D54F7">
        <w:rPr>
          <w:rFonts w:cs="宋体" w:hint="eastAsia"/>
          <w:kern w:val="0"/>
          <w:szCs w:val="21"/>
        </w:rPr>
        <w:t>即日起至</w:t>
      </w:r>
      <w:r w:rsidR="00B2790B">
        <w:rPr>
          <w:rFonts w:cs="宋体" w:hint="eastAsia"/>
          <w:kern w:val="0"/>
          <w:szCs w:val="21"/>
        </w:rPr>
        <w:t>4</w:t>
      </w:r>
      <w:r w:rsidR="00B2790B">
        <w:rPr>
          <w:rFonts w:cs="宋体" w:hint="eastAsia"/>
          <w:kern w:val="0"/>
          <w:szCs w:val="21"/>
        </w:rPr>
        <w:t>月</w:t>
      </w:r>
      <w:r>
        <w:rPr>
          <w:rFonts w:cs="宋体" w:hint="eastAsia"/>
          <w:kern w:val="0"/>
          <w:szCs w:val="21"/>
        </w:rPr>
        <w:t>底</w:t>
      </w:r>
      <w:r w:rsidR="006D54F7" w:rsidRPr="006D54F7">
        <w:rPr>
          <w:rFonts w:cs="宋体" w:hint="eastAsia"/>
          <w:kern w:val="0"/>
          <w:szCs w:val="21"/>
        </w:rPr>
        <w:t>，越</w:t>
      </w:r>
      <w:proofErr w:type="gramStart"/>
      <w:r w:rsidR="006D54F7" w:rsidRPr="006D54F7">
        <w:rPr>
          <w:rFonts w:cs="宋体" w:hint="eastAsia"/>
          <w:kern w:val="0"/>
          <w:szCs w:val="21"/>
        </w:rPr>
        <w:t>早申请越</w:t>
      </w:r>
      <w:proofErr w:type="gramEnd"/>
      <w:r w:rsidR="006D54F7" w:rsidRPr="006D54F7">
        <w:rPr>
          <w:rFonts w:cs="宋体" w:hint="eastAsia"/>
          <w:kern w:val="0"/>
          <w:szCs w:val="21"/>
        </w:rPr>
        <w:t>早获得</w:t>
      </w:r>
      <w:r w:rsidR="006D54F7" w:rsidRPr="006D54F7">
        <w:rPr>
          <w:rFonts w:cs="宋体" w:hint="eastAsia"/>
          <w:kern w:val="0"/>
          <w:szCs w:val="21"/>
        </w:rPr>
        <w:t>offer</w:t>
      </w:r>
    </w:p>
    <w:p w:rsidR="006D54F7" w:rsidRPr="006D54F7" w:rsidRDefault="006D54F7" w:rsidP="006D54F7">
      <w:pPr>
        <w:jc w:val="left"/>
        <w:rPr>
          <w:rFonts w:cs="宋体"/>
          <w:kern w:val="0"/>
          <w:szCs w:val="21"/>
        </w:rPr>
      </w:pPr>
    </w:p>
    <w:p w:rsidR="006D54F7" w:rsidRPr="006D54F7" w:rsidRDefault="00993E67" w:rsidP="006D54F7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5</w:t>
      </w:r>
      <w:r w:rsidR="006D54F7" w:rsidRPr="006D54F7">
        <w:rPr>
          <w:rFonts w:cs="宋体" w:hint="eastAsia"/>
          <w:kern w:val="0"/>
          <w:szCs w:val="21"/>
        </w:rPr>
        <w:t xml:space="preserve">. </w:t>
      </w:r>
      <w:r w:rsidR="006D54F7" w:rsidRPr="006D54F7">
        <w:rPr>
          <w:rFonts w:cs="宋体" w:hint="eastAsia"/>
          <w:kern w:val="0"/>
          <w:szCs w:val="21"/>
        </w:rPr>
        <w:t>申请材料：</w:t>
      </w:r>
    </w:p>
    <w:p w:rsidR="0072296E" w:rsidRPr="006D54F7" w:rsidRDefault="0072296E" w:rsidP="0072296E">
      <w:pPr>
        <w:widowControl/>
        <w:numPr>
          <w:ilvl w:val="0"/>
          <w:numId w:val="3"/>
        </w:numPr>
        <w:ind w:left="142" w:firstLine="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项目申请表</w:t>
      </w:r>
      <w:r>
        <w:rPr>
          <w:rFonts w:cs="宋体" w:hint="eastAsia"/>
          <w:kern w:val="0"/>
          <w:szCs w:val="21"/>
        </w:rPr>
        <w:t xml:space="preserve"> </w:t>
      </w:r>
      <w:r w:rsidRPr="0072296E">
        <w:rPr>
          <w:rFonts w:hint="eastAsia"/>
        </w:rPr>
        <w:t>(</w:t>
      </w:r>
      <w:r w:rsidRPr="0072296E">
        <w:rPr>
          <w:rFonts w:hint="eastAsia"/>
        </w:rPr>
        <w:t>请联系斯旺西大学北京代表处索要</w:t>
      </w:r>
      <w:r>
        <w:rPr>
          <w:rFonts w:hint="eastAsia"/>
        </w:rPr>
        <w:t>)</w:t>
      </w:r>
    </w:p>
    <w:p w:rsidR="006D54F7" w:rsidRPr="006D54F7" w:rsidRDefault="006D54F7" w:rsidP="0072296E">
      <w:pPr>
        <w:widowControl/>
        <w:numPr>
          <w:ilvl w:val="0"/>
          <w:numId w:val="3"/>
        </w:numPr>
        <w:ind w:left="142" w:firstLine="0"/>
        <w:jc w:val="left"/>
        <w:rPr>
          <w:rFonts w:cs="宋体"/>
          <w:kern w:val="0"/>
          <w:szCs w:val="21"/>
        </w:rPr>
      </w:pPr>
      <w:r w:rsidRPr="006D54F7">
        <w:rPr>
          <w:kern w:val="0"/>
          <w:szCs w:val="21"/>
        </w:rPr>
        <w:t>大学</w:t>
      </w:r>
      <w:r w:rsidRPr="006D54F7">
        <w:rPr>
          <w:rFonts w:cs="宋体"/>
          <w:kern w:val="0"/>
          <w:szCs w:val="21"/>
        </w:rPr>
        <w:t>成绩单</w:t>
      </w:r>
      <w:r w:rsidRPr="006D54F7">
        <w:rPr>
          <w:rFonts w:cs="宋体"/>
          <w:kern w:val="0"/>
          <w:szCs w:val="21"/>
        </w:rPr>
        <w:t xml:space="preserve"> (</w:t>
      </w:r>
      <w:r w:rsidRPr="006D54F7">
        <w:rPr>
          <w:rFonts w:cs="宋体"/>
          <w:kern w:val="0"/>
          <w:szCs w:val="21"/>
        </w:rPr>
        <w:t>中英文</w:t>
      </w:r>
      <w:r w:rsidRPr="006D54F7">
        <w:rPr>
          <w:rFonts w:cs="宋体"/>
          <w:kern w:val="0"/>
          <w:szCs w:val="21"/>
        </w:rPr>
        <w:t xml:space="preserve">) </w:t>
      </w:r>
    </w:p>
    <w:p w:rsidR="006D54F7" w:rsidRPr="006D54F7" w:rsidRDefault="006D54F7" w:rsidP="006D54F7">
      <w:pPr>
        <w:widowControl/>
        <w:numPr>
          <w:ilvl w:val="0"/>
          <w:numId w:val="3"/>
        </w:numPr>
        <w:ind w:left="69" w:firstLine="0"/>
        <w:jc w:val="left"/>
        <w:rPr>
          <w:kern w:val="0"/>
          <w:szCs w:val="21"/>
        </w:rPr>
      </w:pPr>
      <w:r w:rsidRPr="006D54F7">
        <w:rPr>
          <w:rFonts w:cs="宋体"/>
          <w:kern w:val="0"/>
          <w:szCs w:val="21"/>
        </w:rPr>
        <w:t>在读证明</w:t>
      </w:r>
      <w:r w:rsidRPr="006D54F7"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中英文</w:t>
      </w:r>
      <w:r w:rsidRPr="006D54F7">
        <w:rPr>
          <w:rFonts w:cs="宋体"/>
          <w:kern w:val="0"/>
          <w:szCs w:val="21"/>
        </w:rPr>
        <w:t>)</w:t>
      </w:r>
    </w:p>
    <w:p w:rsidR="006D54F7" w:rsidRPr="006D54F7" w:rsidRDefault="006D54F7" w:rsidP="006D54F7">
      <w:pPr>
        <w:widowControl/>
        <w:numPr>
          <w:ilvl w:val="0"/>
          <w:numId w:val="3"/>
        </w:numPr>
        <w:ind w:left="69" w:firstLine="0"/>
        <w:jc w:val="left"/>
        <w:rPr>
          <w:rFonts w:cs="Arial"/>
          <w:kern w:val="0"/>
          <w:szCs w:val="21"/>
        </w:rPr>
      </w:pPr>
      <w:r w:rsidRPr="006D54F7">
        <w:rPr>
          <w:rFonts w:cs="宋体"/>
          <w:kern w:val="0"/>
          <w:szCs w:val="21"/>
        </w:rPr>
        <w:t>个人陈述</w:t>
      </w:r>
      <w:r w:rsidRPr="006D54F7">
        <w:rPr>
          <w:rFonts w:cs="宋体" w:hint="eastAsia"/>
          <w:kern w:val="0"/>
          <w:szCs w:val="21"/>
        </w:rPr>
        <w:t xml:space="preserve"> (</w:t>
      </w:r>
      <w:r w:rsidRPr="006D54F7">
        <w:rPr>
          <w:rFonts w:cs="宋体" w:hint="eastAsia"/>
          <w:kern w:val="0"/>
          <w:szCs w:val="21"/>
        </w:rPr>
        <w:t>英文</w:t>
      </w:r>
      <w:r w:rsidRPr="006D54F7">
        <w:rPr>
          <w:rFonts w:cs="宋体" w:hint="eastAsia"/>
          <w:kern w:val="0"/>
          <w:szCs w:val="21"/>
        </w:rPr>
        <w:t>)</w:t>
      </w:r>
    </w:p>
    <w:p w:rsidR="006D54F7" w:rsidRPr="006D54F7" w:rsidRDefault="006D54F7" w:rsidP="006D54F7">
      <w:pPr>
        <w:widowControl/>
        <w:numPr>
          <w:ilvl w:val="0"/>
          <w:numId w:val="3"/>
        </w:numPr>
        <w:ind w:left="69" w:rightChars="-162" w:right="-340" w:firstLine="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两</w:t>
      </w:r>
      <w:r w:rsidRPr="006D54F7">
        <w:rPr>
          <w:rFonts w:cs="宋体" w:hint="eastAsia"/>
          <w:kern w:val="0"/>
          <w:szCs w:val="21"/>
        </w:rPr>
        <w:t>封</w:t>
      </w:r>
      <w:r w:rsidRPr="006D54F7">
        <w:rPr>
          <w:rFonts w:cs="宋体"/>
          <w:kern w:val="0"/>
          <w:szCs w:val="21"/>
        </w:rPr>
        <w:t>推荐信</w:t>
      </w:r>
      <w:r w:rsidRPr="006D54F7">
        <w:rPr>
          <w:rFonts w:cs="宋体"/>
          <w:kern w:val="0"/>
          <w:szCs w:val="21"/>
        </w:rPr>
        <w:t xml:space="preserve"> </w:t>
      </w:r>
      <w:r w:rsidRPr="006D54F7">
        <w:rPr>
          <w:rFonts w:cs="宋体" w:hint="eastAsia"/>
          <w:kern w:val="0"/>
          <w:szCs w:val="21"/>
        </w:rPr>
        <w:t>(</w:t>
      </w:r>
      <w:r w:rsidRPr="006D54F7">
        <w:rPr>
          <w:rFonts w:cs="宋体" w:hint="eastAsia"/>
          <w:kern w:val="0"/>
          <w:szCs w:val="21"/>
        </w:rPr>
        <w:t>英文</w:t>
      </w:r>
      <w:r w:rsidRPr="006D54F7">
        <w:rPr>
          <w:rFonts w:cs="宋体" w:hint="eastAsia"/>
          <w:kern w:val="0"/>
          <w:szCs w:val="21"/>
        </w:rPr>
        <w:t>)</w:t>
      </w:r>
    </w:p>
    <w:p w:rsidR="006D54F7" w:rsidRPr="006D54F7" w:rsidRDefault="006D54F7" w:rsidP="006D54F7">
      <w:pPr>
        <w:widowControl/>
        <w:numPr>
          <w:ilvl w:val="0"/>
          <w:numId w:val="3"/>
        </w:numPr>
        <w:ind w:left="69" w:firstLine="0"/>
        <w:jc w:val="left"/>
        <w:rPr>
          <w:szCs w:val="21"/>
        </w:rPr>
      </w:pPr>
      <w:proofErr w:type="gramStart"/>
      <w:r w:rsidRPr="006D54F7">
        <w:rPr>
          <w:rFonts w:cs="宋体"/>
          <w:kern w:val="0"/>
          <w:szCs w:val="21"/>
        </w:rPr>
        <w:t>雅思成绩单</w:t>
      </w:r>
      <w:proofErr w:type="gramEnd"/>
      <w:r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没有可以先不提交</w:t>
      </w:r>
      <w:r w:rsidRPr="006D54F7">
        <w:rPr>
          <w:rFonts w:cs="宋体" w:hint="eastAsia"/>
          <w:kern w:val="0"/>
          <w:szCs w:val="21"/>
        </w:rPr>
        <w:t>，待考出后补交</w:t>
      </w:r>
      <w:r w:rsidR="001E20D4">
        <w:rPr>
          <w:rFonts w:cs="宋体" w:hint="eastAsia"/>
          <w:kern w:val="0"/>
          <w:szCs w:val="21"/>
        </w:rPr>
        <w:t>，建议最晚</w:t>
      </w:r>
      <w:r w:rsidR="004F1F41">
        <w:rPr>
          <w:rFonts w:cs="宋体" w:hint="eastAsia"/>
          <w:kern w:val="0"/>
          <w:szCs w:val="21"/>
        </w:rPr>
        <w:t>5</w:t>
      </w:r>
      <w:r w:rsidR="004F1F41">
        <w:rPr>
          <w:rFonts w:cs="宋体" w:hint="eastAsia"/>
          <w:kern w:val="0"/>
          <w:szCs w:val="21"/>
        </w:rPr>
        <w:t>月底前</w:t>
      </w:r>
      <w:r w:rsidR="001E20D4">
        <w:rPr>
          <w:rFonts w:cs="宋体" w:hint="eastAsia"/>
          <w:kern w:val="0"/>
          <w:szCs w:val="21"/>
        </w:rPr>
        <w:t>补交</w:t>
      </w:r>
      <w:r w:rsidR="001E20D4" w:rsidRPr="006D54F7">
        <w:rPr>
          <w:rFonts w:cs="宋体"/>
          <w:kern w:val="0"/>
          <w:szCs w:val="21"/>
        </w:rPr>
        <w:t>)</w:t>
      </w:r>
    </w:p>
    <w:p w:rsidR="006D54F7" w:rsidRPr="00815D36" w:rsidRDefault="006D54F7" w:rsidP="006D54F7">
      <w:pPr>
        <w:widowControl/>
        <w:numPr>
          <w:ilvl w:val="0"/>
          <w:numId w:val="3"/>
        </w:numPr>
        <w:ind w:left="69" w:firstLine="0"/>
        <w:jc w:val="left"/>
        <w:rPr>
          <w:szCs w:val="21"/>
        </w:rPr>
      </w:pPr>
      <w:r w:rsidRPr="006D54F7">
        <w:rPr>
          <w:rFonts w:cs="宋体"/>
          <w:kern w:val="0"/>
          <w:szCs w:val="21"/>
        </w:rPr>
        <w:t>护照首页</w:t>
      </w:r>
      <w:r w:rsidR="00112E4B"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 w:hint="eastAsia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没有可以先不提交，</w:t>
      </w:r>
      <w:r w:rsidRPr="006D54F7">
        <w:rPr>
          <w:rFonts w:cs="宋体" w:hint="eastAsia"/>
          <w:kern w:val="0"/>
          <w:szCs w:val="21"/>
        </w:rPr>
        <w:t>待</w:t>
      </w:r>
      <w:r w:rsidRPr="006D54F7">
        <w:rPr>
          <w:rFonts w:cs="宋体"/>
          <w:kern w:val="0"/>
          <w:szCs w:val="21"/>
        </w:rPr>
        <w:t>办理</w:t>
      </w:r>
      <w:r w:rsidRPr="006D54F7">
        <w:rPr>
          <w:rFonts w:cs="宋体" w:hint="eastAsia"/>
          <w:kern w:val="0"/>
          <w:szCs w:val="21"/>
        </w:rPr>
        <w:t>后补交</w:t>
      </w:r>
      <w:r w:rsidRPr="006D54F7">
        <w:rPr>
          <w:rFonts w:cs="宋体" w:hint="eastAsia"/>
          <w:kern w:val="0"/>
          <w:szCs w:val="21"/>
        </w:rPr>
        <w:t>)</w:t>
      </w:r>
    </w:p>
    <w:p w:rsidR="00815D36" w:rsidRDefault="00815D36" w:rsidP="00815D36">
      <w:pPr>
        <w:widowControl/>
        <w:ind w:left="69"/>
        <w:jc w:val="left"/>
        <w:rPr>
          <w:szCs w:val="21"/>
        </w:rPr>
      </w:pPr>
    </w:p>
    <w:p w:rsidR="00993E67" w:rsidRPr="00D50C9A" w:rsidRDefault="00993E67" w:rsidP="00993E67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D50C9A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</w:t>
      </w:r>
      <w:r w:rsidRPr="00D50C9A">
        <w:rPr>
          <w:rFonts w:hint="eastAsia"/>
          <w:b/>
          <w:sz w:val="28"/>
          <w:szCs w:val="28"/>
        </w:rPr>
        <w:t>+1</w:t>
      </w:r>
      <w:r>
        <w:rPr>
          <w:rFonts w:hint="eastAsia"/>
          <w:b/>
          <w:sz w:val="28"/>
          <w:szCs w:val="28"/>
        </w:rPr>
        <w:t>硕士双学位项目</w:t>
      </w:r>
    </w:p>
    <w:p w:rsidR="00993E67" w:rsidRPr="006D54F7" w:rsidRDefault="00993E67" w:rsidP="00993E67">
      <w:pPr>
        <w:jc w:val="left"/>
        <w:rPr>
          <w:szCs w:val="21"/>
        </w:rPr>
      </w:pPr>
      <w:r w:rsidRPr="006D54F7">
        <w:rPr>
          <w:rFonts w:hint="eastAsia"/>
          <w:szCs w:val="21"/>
        </w:rPr>
        <w:t xml:space="preserve">1. </w:t>
      </w:r>
      <w:r w:rsidRPr="006D54F7">
        <w:rPr>
          <w:rFonts w:hint="eastAsia"/>
          <w:szCs w:val="21"/>
        </w:rPr>
        <w:t>开放年级：</w:t>
      </w:r>
      <w:r>
        <w:rPr>
          <w:rFonts w:hint="eastAsia"/>
          <w:szCs w:val="21"/>
        </w:rPr>
        <w:t>硕士一年级或二年级学生</w:t>
      </w:r>
    </w:p>
    <w:p w:rsidR="00993E67" w:rsidRPr="006D54F7" w:rsidRDefault="00993E67" w:rsidP="00993E67">
      <w:pPr>
        <w:jc w:val="left"/>
        <w:rPr>
          <w:szCs w:val="21"/>
        </w:rPr>
      </w:pPr>
    </w:p>
    <w:p w:rsidR="00993E67" w:rsidRPr="006D54F7" w:rsidRDefault="00993E67" w:rsidP="00993E67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Pr="006D54F7">
        <w:rPr>
          <w:rFonts w:hint="eastAsia"/>
          <w:szCs w:val="21"/>
        </w:rPr>
        <w:t xml:space="preserve">. </w:t>
      </w:r>
      <w:r w:rsidRPr="006D54F7">
        <w:rPr>
          <w:rFonts w:hint="eastAsia"/>
          <w:szCs w:val="21"/>
        </w:rPr>
        <w:t>入学要求：</w:t>
      </w:r>
    </w:p>
    <w:p w:rsidR="00993E67" w:rsidRPr="00815D36" w:rsidRDefault="00993E67" w:rsidP="00993E67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大学平均成绩</w:t>
      </w:r>
      <w:r w:rsidRPr="00815D36">
        <w:rPr>
          <w:rFonts w:hint="eastAsia"/>
          <w:szCs w:val="21"/>
        </w:rPr>
        <w:t>75</w:t>
      </w:r>
      <w:r w:rsidRPr="00815D36">
        <w:rPr>
          <w:rFonts w:hint="eastAsia"/>
          <w:szCs w:val="21"/>
        </w:rPr>
        <w:t>分以上；</w:t>
      </w:r>
    </w:p>
    <w:p w:rsidR="00993E67" w:rsidRDefault="00993E67" w:rsidP="00993E67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 w:rsidRPr="00815D36">
        <w:rPr>
          <w:rFonts w:hint="eastAsia"/>
          <w:szCs w:val="21"/>
        </w:rPr>
        <w:t>雅思：</w:t>
      </w:r>
    </w:p>
    <w:p w:rsidR="00993E67" w:rsidRPr="00815D36" w:rsidRDefault="00993E67" w:rsidP="00993E67">
      <w:pPr>
        <w:pStyle w:val="a6"/>
        <w:ind w:left="420" w:rightChars="-364" w:right="-764" w:firstLineChars="0" w:firstLine="0"/>
        <w:jc w:val="left"/>
        <w:rPr>
          <w:szCs w:val="21"/>
        </w:rPr>
      </w:pPr>
      <w:r w:rsidRPr="00815D36">
        <w:rPr>
          <w:rFonts w:hint="eastAsia"/>
          <w:szCs w:val="21"/>
        </w:rPr>
        <w:t>商科类专业</w:t>
      </w:r>
      <w:r>
        <w:rPr>
          <w:rFonts w:hint="eastAsia"/>
          <w:szCs w:val="21"/>
        </w:rPr>
        <w:t>、计算机类专业</w:t>
      </w:r>
      <w:r w:rsidRPr="00815D36">
        <w:rPr>
          <w:rFonts w:hint="eastAsia"/>
          <w:szCs w:val="21"/>
        </w:rPr>
        <w:t>以及中英文翻译</w:t>
      </w:r>
      <w:r>
        <w:rPr>
          <w:rFonts w:hint="eastAsia"/>
          <w:szCs w:val="21"/>
        </w:rPr>
        <w:t>和语言教学</w:t>
      </w:r>
      <w:r w:rsidRPr="00815D36">
        <w:rPr>
          <w:rFonts w:hint="eastAsia"/>
          <w:szCs w:val="21"/>
        </w:rPr>
        <w:t>专业</w:t>
      </w:r>
      <w:proofErr w:type="gramStart"/>
      <w:r>
        <w:rPr>
          <w:rFonts w:hint="eastAsia"/>
          <w:szCs w:val="21"/>
        </w:rPr>
        <w:t>要求雅思</w:t>
      </w:r>
      <w:r w:rsidRPr="00815D36">
        <w:rPr>
          <w:rFonts w:hint="eastAsia"/>
          <w:szCs w:val="21"/>
        </w:rPr>
        <w:t>总分</w:t>
      </w:r>
      <w:proofErr w:type="gramEnd"/>
      <w:r w:rsidRPr="00815D36">
        <w:rPr>
          <w:rFonts w:hint="eastAsia"/>
          <w:szCs w:val="21"/>
        </w:rPr>
        <w:t>6.0</w:t>
      </w:r>
      <w:r>
        <w:rPr>
          <w:rFonts w:hint="eastAsia"/>
          <w:szCs w:val="21"/>
        </w:rPr>
        <w:t>，单项不低于</w:t>
      </w:r>
      <w:r>
        <w:rPr>
          <w:rFonts w:hint="eastAsia"/>
          <w:szCs w:val="21"/>
        </w:rPr>
        <w:t>5.5</w:t>
      </w:r>
    </w:p>
    <w:p w:rsidR="00993E67" w:rsidRDefault="00993E67" w:rsidP="00993E67">
      <w:pPr>
        <w:pStyle w:val="a6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其他专业如新闻学、口笔译、心理学、法学等</w:t>
      </w:r>
      <w:proofErr w:type="gramStart"/>
      <w:r>
        <w:rPr>
          <w:rFonts w:hint="eastAsia"/>
          <w:szCs w:val="21"/>
        </w:rPr>
        <w:t>要求雅思</w:t>
      </w:r>
      <w:r w:rsidRPr="00815D36">
        <w:rPr>
          <w:rFonts w:hint="eastAsia"/>
          <w:szCs w:val="21"/>
        </w:rPr>
        <w:t>总分</w:t>
      </w:r>
      <w:proofErr w:type="gramEnd"/>
      <w:r w:rsidRPr="00815D36">
        <w:rPr>
          <w:rFonts w:hint="eastAsia"/>
          <w:szCs w:val="21"/>
        </w:rPr>
        <w:t>6.5</w:t>
      </w:r>
      <w:r w:rsidRPr="00815D36">
        <w:rPr>
          <w:rFonts w:hint="eastAsia"/>
          <w:szCs w:val="21"/>
        </w:rPr>
        <w:t>，单项不低于</w:t>
      </w:r>
      <w:r w:rsidRPr="00815D36">
        <w:rPr>
          <w:rFonts w:hint="eastAsia"/>
          <w:szCs w:val="21"/>
        </w:rPr>
        <w:t>5.5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6.0</w:t>
      </w:r>
      <w:r w:rsidRPr="00815D36">
        <w:rPr>
          <w:rFonts w:hint="eastAsia"/>
          <w:szCs w:val="21"/>
        </w:rPr>
        <w:t>；</w:t>
      </w:r>
    </w:p>
    <w:p w:rsidR="00993E67" w:rsidRPr="00815D36" w:rsidRDefault="00993E67" w:rsidP="00993E67">
      <w:pPr>
        <w:pStyle w:val="a6"/>
        <w:ind w:leftChars="-3" w:left="-6" w:firstLineChars="2" w:firstLine="4"/>
        <w:jc w:val="left"/>
        <w:rPr>
          <w:rFonts w:cs="宋体"/>
          <w:kern w:val="0"/>
          <w:szCs w:val="21"/>
        </w:rPr>
      </w:pPr>
      <w:proofErr w:type="gramStart"/>
      <w:r w:rsidRPr="00815D36">
        <w:rPr>
          <w:rFonts w:cs="宋体" w:hint="eastAsia"/>
          <w:kern w:val="0"/>
          <w:szCs w:val="21"/>
        </w:rPr>
        <w:t>雅思成绩</w:t>
      </w:r>
      <w:proofErr w:type="gramEnd"/>
      <w:r w:rsidRPr="00815D36">
        <w:rPr>
          <w:rFonts w:cs="宋体" w:hint="eastAsia"/>
          <w:kern w:val="0"/>
          <w:szCs w:val="21"/>
        </w:rPr>
        <w:t>不合格的学生可以提前入读斯旺西大学的语言课程；</w:t>
      </w:r>
      <w:r w:rsidRPr="00815D36">
        <w:rPr>
          <w:rFonts w:cs="宋体" w:hint="eastAsia"/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或参加</w:t>
      </w:r>
      <w:r w:rsidRPr="00815D36">
        <w:rPr>
          <w:rFonts w:cs="宋体" w:hint="eastAsia"/>
          <w:kern w:val="0"/>
          <w:szCs w:val="21"/>
        </w:rPr>
        <w:t>斯旺西大学在</w:t>
      </w:r>
      <w:r>
        <w:rPr>
          <w:rFonts w:cs="宋体" w:hint="eastAsia"/>
          <w:kern w:val="0"/>
          <w:szCs w:val="21"/>
        </w:rPr>
        <w:t>国内安排的</w:t>
      </w:r>
      <w:r w:rsidRPr="00815D36">
        <w:rPr>
          <w:rFonts w:cs="宋体" w:hint="eastAsia"/>
          <w:kern w:val="0"/>
          <w:szCs w:val="21"/>
        </w:rPr>
        <w:t>内部英语考试</w:t>
      </w:r>
    </w:p>
    <w:p w:rsidR="00993E67" w:rsidRPr="00451737" w:rsidRDefault="00993E67" w:rsidP="00993E67">
      <w:pPr>
        <w:jc w:val="left"/>
        <w:rPr>
          <w:rFonts w:cs="宋体"/>
          <w:kern w:val="0"/>
          <w:szCs w:val="21"/>
        </w:rPr>
      </w:pPr>
    </w:p>
    <w:p w:rsidR="00993E67" w:rsidRPr="006D54F7" w:rsidRDefault="00993E67" w:rsidP="00993E67">
      <w:pPr>
        <w:jc w:val="left"/>
        <w:rPr>
          <w:szCs w:val="21"/>
        </w:rPr>
      </w:pPr>
      <w:r>
        <w:rPr>
          <w:rFonts w:cs="宋体" w:hint="eastAsia"/>
          <w:kern w:val="0"/>
          <w:szCs w:val="21"/>
        </w:rPr>
        <w:t>3</w:t>
      </w:r>
      <w:r w:rsidRPr="006D54F7">
        <w:rPr>
          <w:rFonts w:cs="宋体" w:hint="eastAsia"/>
          <w:kern w:val="0"/>
          <w:szCs w:val="21"/>
        </w:rPr>
        <w:t xml:space="preserve">. </w:t>
      </w:r>
      <w:r w:rsidRPr="006D54F7">
        <w:rPr>
          <w:rFonts w:cs="宋体" w:hint="eastAsia"/>
          <w:kern w:val="0"/>
          <w:szCs w:val="21"/>
        </w:rPr>
        <w:t>项目奖学金：</w:t>
      </w:r>
      <w:r>
        <w:rPr>
          <w:rFonts w:cs="宋体" w:hint="eastAsia"/>
          <w:kern w:val="0"/>
          <w:szCs w:val="21"/>
        </w:rPr>
        <w:t>1000-3000</w:t>
      </w:r>
      <w:r w:rsidRPr="006D54F7">
        <w:rPr>
          <w:rFonts w:cs="宋体" w:hint="eastAsia"/>
          <w:kern w:val="0"/>
          <w:szCs w:val="21"/>
        </w:rPr>
        <w:t>英镑</w:t>
      </w:r>
    </w:p>
    <w:p w:rsidR="00993E67" w:rsidRPr="006D54F7" w:rsidRDefault="00993E67" w:rsidP="00993E67">
      <w:pPr>
        <w:jc w:val="left"/>
        <w:rPr>
          <w:rFonts w:cs="宋体"/>
          <w:kern w:val="0"/>
          <w:szCs w:val="21"/>
        </w:rPr>
      </w:pPr>
    </w:p>
    <w:p w:rsidR="00993E67" w:rsidRPr="006D54F7" w:rsidRDefault="00993E67" w:rsidP="00993E67">
      <w:pPr>
        <w:jc w:val="left"/>
        <w:rPr>
          <w:rFonts w:cs="宋体"/>
          <w:kern w:val="0"/>
          <w:szCs w:val="21"/>
        </w:rPr>
      </w:pPr>
      <w:r>
        <w:rPr>
          <w:rFonts w:hint="eastAsia"/>
          <w:szCs w:val="21"/>
        </w:rPr>
        <w:t>4</w:t>
      </w:r>
      <w:r w:rsidRPr="006D54F7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报名及</w:t>
      </w:r>
      <w:r w:rsidRPr="006D54F7">
        <w:rPr>
          <w:rFonts w:hint="eastAsia"/>
          <w:szCs w:val="21"/>
        </w:rPr>
        <w:t>申请时间：</w:t>
      </w:r>
      <w:r w:rsidRPr="006D54F7">
        <w:rPr>
          <w:rFonts w:cs="宋体" w:hint="eastAsia"/>
          <w:kern w:val="0"/>
          <w:szCs w:val="21"/>
        </w:rPr>
        <w:t>即日起至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月底</w:t>
      </w:r>
      <w:r w:rsidRPr="006D54F7">
        <w:rPr>
          <w:rFonts w:cs="宋体" w:hint="eastAsia"/>
          <w:kern w:val="0"/>
          <w:szCs w:val="21"/>
        </w:rPr>
        <w:t>，越</w:t>
      </w:r>
      <w:proofErr w:type="gramStart"/>
      <w:r w:rsidRPr="006D54F7">
        <w:rPr>
          <w:rFonts w:cs="宋体" w:hint="eastAsia"/>
          <w:kern w:val="0"/>
          <w:szCs w:val="21"/>
        </w:rPr>
        <w:t>早申请越</w:t>
      </w:r>
      <w:proofErr w:type="gramEnd"/>
      <w:r w:rsidRPr="006D54F7">
        <w:rPr>
          <w:rFonts w:cs="宋体" w:hint="eastAsia"/>
          <w:kern w:val="0"/>
          <w:szCs w:val="21"/>
        </w:rPr>
        <w:t>早获得</w:t>
      </w:r>
      <w:r w:rsidRPr="006D54F7">
        <w:rPr>
          <w:rFonts w:cs="宋体" w:hint="eastAsia"/>
          <w:kern w:val="0"/>
          <w:szCs w:val="21"/>
        </w:rPr>
        <w:t>offer</w:t>
      </w:r>
    </w:p>
    <w:p w:rsidR="00993E67" w:rsidRPr="006D54F7" w:rsidRDefault="00993E67" w:rsidP="00993E67">
      <w:pPr>
        <w:jc w:val="left"/>
        <w:rPr>
          <w:rFonts w:cs="宋体"/>
          <w:kern w:val="0"/>
          <w:szCs w:val="21"/>
        </w:rPr>
      </w:pPr>
    </w:p>
    <w:p w:rsidR="00993E67" w:rsidRPr="006D54F7" w:rsidRDefault="00993E67" w:rsidP="00993E67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5</w:t>
      </w:r>
      <w:r w:rsidRPr="006D54F7">
        <w:rPr>
          <w:rFonts w:cs="宋体" w:hint="eastAsia"/>
          <w:kern w:val="0"/>
          <w:szCs w:val="21"/>
        </w:rPr>
        <w:t xml:space="preserve">. </w:t>
      </w:r>
      <w:r w:rsidRPr="006D54F7">
        <w:rPr>
          <w:rFonts w:cs="宋体" w:hint="eastAsia"/>
          <w:kern w:val="0"/>
          <w:szCs w:val="21"/>
        </w:rPr>
        <w:t>申请材料：</w:t>
      </w:r>
    </w:p>
    <w:p w:rsidR="00993E67" w:rsidRPr="006D54F7" w:rsidRDefault="00993E67" w:rsidP="00993E67">
      <w:pPr>
        <w:widowControl/>
        <w:numPr>
          <w:ilvl w:val="0"/>
          <w:numId w:val="24"/>
        </w:numPr>
        <w:ind w:left="142" w:firstLine="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项目申请表</w:t>
      </w:r>
      <w:r>
        <w:rPr>
          <w:rFonts w:cs="宋体" w:hint="eastAsia"/>
          <w:kern w:val="0"/>
          <w:szCs w:val="21"/>
        </w:rPr>
        <w:t xml:space="preserve"> </w:t>
      </w:r>
      <w:r w:rsidRPr="0072296E">
        <w:rPr>
          <w:rFonts w:hint="eastAsia"/>
        </w:rPr>
        <w:t>(</w:t>
      </w:r>
      <w:r w:rsidRPr="0072296E">
        <w:rPr>
          <w:rFonts w:hint="eastAsia"/>
        </w:rPr>
        <w:t>请联系斯旺西大学北京代表处索要</w:t>
      </w:r>
      <w:r>
        <w:rPr>
          <w:rFonts w:hint="eastAsia"/>
        </w:rPr>
        <w:t>)</w:t>
      </w:r>
    </w:p>
    <w:p w:rsidR="00993E67" w:rsidRPr="006D54F7" w:rsidRDefault="00581D51" w:rsidP="00993E67">
      <w:pPr>
        <w:widowControl/>
        <w:numPr>
          <w:ilvl w:val="0"/>
          <w:numId w:val="24"/>
        </w:numPr>
        <w:ind w:left="142" w:firstLine="0"/>
        <w:jc w:val="left"/>
        <w:rPr>
          <w:rFonts w:cs="宋体"/>
          <w:kern w:val="0"/>
          <w:szCs w:val="21"/>
        </w:rPr>
      </w:pPr>
      <w:r>
        <w:rPr>
          <w:rFonts w:hint="eastAsia"/>
          <w:kern w:val="0"/>
          <w:szCs w:val="21"/>
        </w:rPr>
        <w:t>本科</w:t>
      </w:r>
      <w:r w:rsidR="00993E67" w:rsidRPr="006D54F7">
        <w:rPr>
          <w:rFonts w:cs="宋体"/>
          <w:kern w:val="0"/>
          <w:szCs w:val="21"/>
        </w:rPr>
        <w:t>成绩单</w:t>
      </w:r>
      <w:r w:rsidR="00993E67" w:rsidRPr="006D54F7">
        <w:rPr>
          <w:rFonts w:cs="宋体"/>
          <w:kern w:val="0"/>
          <w:szCs w:val="21"/>
        </w:rPr>
        <w:t xml:space="preserve"> (</w:t>
      </w:r>
      <w:r w:rsidR="00993E67" w:rsidRPr="006D54F7">
        <w:rPr>
          <w:rFonts w:cs="宋体"/>
          <w:kern w:val="0"/>
          <w:szCs w:val="21"/>
        </w:rPr>
        <w:t>中英文</w:t>
      </w:r>
      <w:r w:rsidR="00993E67" w:rsidRPr="006D54F7">
        <w:rPr>
          <w:rFonts w:cs="宋体"/>
          <w:kern w:val="0"/>
          <w:szCs w:val="21"/>
        </w:rPr>
        <w:t xml:space="preserve">) </w:t>
      </w:r>
    </w:p>
    <w:p w:rsidR="00993E67" w:rsidRPr="00581D51" w:rsidRDefault="00581D51" w:rsidP="00993E67">
      <w:pPr>
        <w:widowControl/>
        <w:numPr>
          <w:ilvl w:val="0"/>
          <w:numId w:val="24"/>
        </w:numPr>
        <w:ind w:left="69" w:firstLine="0"/>
        <w:jc w:val="left"/>
        <w:rPr>
          <w:rFonts w:hint="eastAsia"/>
          <w:kern w:val="0"/>
          <w:szCs w:val="21"/>
        </w:rPr>
      </w:pPr>
      <w:r>
        <w:rPr>
          <w:rFonts w:cs="宋体" w:hint="eastAsia"/>
          <w:kern w:val="0"/>
          <w:szCs w:val="21"/>
        </w:rPr>
        <w:t>本科</w:t>
      </w:r>
      <w:r>
        <w:rPr>
          <w:rFonts w:cs="宋体"/>
          <w:kern w:val="0"/>
          <w:szCs w:val="21"/>
        </w:rPr>
        <w:t>学位证</w:t>
      </w:r>
      <w:r>
        <w:rPr>
          <w:rFonts w:cs="宋体" w:hint="eastAsia"/>
          <w:kern w:val="0"/>
          <w:szCs w:val="21"/>
        </w:rPr>
        <w:t>、</w:t>
      </w:r>
      <w:r>
        <w:rPr>
          <w:rFonts w:cs="宋体"/>
          <w:kern w:val="0"/>
          <w:szCs w:val="21"/>
        </w:rPr>
        <w:t>毕业证</w:t>
      </w:r>
      <w:r w:rsidR="00993E67" w:rsidRPr="006D54F7">
        <w:rPr>
          <w:rFonts w:cs="宋体" w:hint="eastAsia"/>
          <w:kern w:val="0"/>
          <w:szCs w:val="21"/>
        </w:rPr>
        <w:t xml:space="preserve"> </w:t>
      </w:r>
      <w:r w:rsidR="00993E67" w:rsidRPr="006D54F7">
        <w:rPr>
          <w:rFonts w:cs="宋体"/>
          <w:kern w:val="0"/>
          <w:szCs w:val="21"/>
        </w:rPr>
        <w:t>(</w:t>
      </w:r>
      <w:r w:rsidR="00993E67" w:rsidRPr="006D54F7">
        <w:rPr>
          <w:rFonts w:cs="宋体"/>
          <w:kern w:val="0"/>
          <w:szCs w:val="21"/>
        </w:rPr>
        <w:t>中英文</w:t>
      </w:r>
      <w:r w:rsidR="00993E67" w:rsidRPr="006D54F7">
        <w:rPr>
          <w:rFonts w:cs="宋体"/>
          <w:kern w:val="0"/>
          <w:szCs w:val="21"/>
        </w:rPr>
        <w:t>)</w:t>
      </w:r>
    </w:p>
    <w:p w:rsidR="00581D51" w:rsidRPr="006D54F7" w:rsidRDefault="00581D51" w:rsidP="00993E67">
      <w:pPr>
        <w:widowControl/>
        <w:numPr>
          <w:ilvl w:val="0"/>
          <w:numId w:val="24"/>
        </w:numPr>
        <w:ind w:left="69" w:firstLine="0"/>
        <w:jc w:val="left"/>
        <w:rPr>
          <w:kern w:val="0"/>
          <w:szCs w:val="21"/>
        </w:rPr>
      </w:pPr>
      <w:r>
        <w:rPr>
          <w:rFonts w:cs="宋体" w:hint="eastAsia"/>
          <w:kern w:val="0"/>
          <w:szCs w:val="21"/>
        </w:rPr>
        <w:t>硕士在读证明</w:t>
      </w:r>
      <w:r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中英文</w:t>
      </w:r>
      <w:r w:rsidRPr="006D54F7">
        <w:rPr>
          <w:rFonts w:cs="宋体"/>
          <w:kern w:val="0"/>
          <w:szCs w:val="21"/>
        </w:rPr>
        <w:t>)</w:t>
      </w:r>
    </w:p>
    <w:p w:rsidR="00993E67" w:rsidRPr="006D54F7" w:rsidRDefault="00993E67" w:rsidP="00993E67">
      <w:pPr>
        <w:widowControl/>
        <w:numPr>
          <w:ilvl w:val="0"/>
          <w:numId w:val="24"/>
        </w:numPr>
        <w:ind w:left="69" w:firstLine="0"/>
        <w:jc w:val="left"/>
        <w:rPr>
          <w:rFonts w:cs="Arial"/>
          <w:kern w:val="0"/>
          <w:szCs w:val="21"/>
        </w:rPr>
      </w:pPr>
      <w:r w:rsidRPr="006D54F7">
        <w:rPr>
          <w:rFonts w:cs="宋体"/>
          <w:kern w:val="0"/>
          <w:szCs w:val="21"/>
        </w:rPr>
        <w:t>个人陈述</w:t>
      </w:r>
      <w:r w:rsidRPr="006D54F7">
        <w:rPr>
          <w:rFonts w:cs="宋体" w:hint="eastAsia"/>
          <w:kern w:val="0"/>
          <w:szCs w:val="21"/>
        </w:rPr>
        <w:t xml:space="preserve"> (</w:t>
      </w:r>
      <w:r w:rsidRPr="006D54F7">
        <w:rPr>
          <w:rFonts w:cs="宋体" w:hint="eastAsia"/>
          <w:kern w:val="0"/>
          <w:szCs w:val="21"/>
        </w:rPr>
        <w:t>英文</w:t>
      </w:r>
      <w:r w:rsidRPr="006D54F7">
        <w:rPr>
          <w:rFonts w:cs="宋体" w:hint="eastAsia"/>
          <w:kern w:val="0"/>
          <w:szCs w:val="21"/>
        </w:rPr>
        <w:t>)</w:t>
      </w:r>
    </w:p>
    <w:p w:rsidR="00993E67" w:rsidRPr="006D54F7" w:rsidRDefault="00993E67" w:rsidP="00993E67">
      <w:pPr>
        <w:widowControl/>
        <w:numPr>
          <w:ilvl w:val="0"/>
          <w:numId w:val="24"/>
        </w:numPr>
        <w:ind w:left="69" w:rightChars="-162" w:right="-340" w:firstLine="0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两</w:t>
      </w:r>
      <w:r w:rsidRPr="006D54F7">
        <w:rPr>
          <w:rFonts w:cs="宋体" w:hint="eastAsia"/>
          <w:kern w:val="0"/>
          <w:szCs w:val="21"/>
        </w:rPr>
        <w:t>封</w:t>
      </w:r>
      <w:r w:rsidRPr="006D54F7">
        <w:rPr>
          <w:rFonts w:cs="宋体"/>
          <w:kern w:val="0"/>
          <w:szCs w:val="21"/>
        </w:rPr>
        <w:t>推荐信</w:t>
      </w:r>
      <w:r w:rsidRPr="006D54F7">
        <w:rPr>
          <w:rFonts w:cs="宋体"/>
          <w:kern w:val="0"/>
          <w:szCs w:val="21"/>
        </w:rPr>
        <w:t xml:space="preserve"> </w:t>
      </w:r>
      <w:r w:rsidRPr="006D54F7">
        <w:rPr>
          <w:rFonts w:cs="宋体" w:hint="eastAsia"/>
          <w:kern w:val="0"/>
          <w:szCs w:val="21"/>
        </w:rPr>
        <w:t>(</w:t>
      </w:r>
      <w:r w:rsidRPr="006D54F7">
        <w:rPr>
          <w:rFonts w:cs="宋体" w:hint="eastAsia"/>
          <w:kern w:val="0"/>
          <w:szCs w:val="21"/>
        </w:rPr>
        <w:t>英文</w:t>
      </w:r>
      <w:r w:rsidRPr="006D54F7">
        <w:rPr>
          <w:rFonts w:cs="宋体" w:hint="eastAsia"/>
          <w:kern w:val="0"/>
          <w:szCs w:val="21"/>
        </w:rPr>
        <w:t>)</w:t>
      </w:r>
    </w:p>
    <w:p w:rsidR="00993E67" w:rsidRPr="006D54F7" w:rsidRDefault="00993E67" w:rsidP="00993E67">
      <w:pPr>
        <w:widowControl/>
        <w:numPr>
          <w:ilvl w:val="0"/>
          <w:numId w:val="24"/>
        </w:numPr>
        <w:ind w:left="69" w:firstLine="0"/>
        <w:jc w:val="left"/>
        <w:rPr>
          <w:szCs w:val="21"/>
        </w:rPr>
      </w:pPr>
      <w:proofErr w:type="gramStart"/>
      <w:r w:rsidRPr="006D54F7">
        <w:rPr>
          <w:rFonts w:cs="宋体"/>
          <w:kern w:val="0"/>
          <w:szCs w:val="21"/>
        </w:rPr>
        <w:t>雅思成绩单</w:t>
      </w:r>
      <w:proofErr w:type="gramEnd"/>
      <w:r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没有可以先不提交</w:t>
      </w:r>
      <w:r w:rsidRPr="006D54F7">
        <w:rPr>
          <w:rFonts w:cs="宋体" w:hint="eastAsia"/>
          <w:kern w:val="0"/>
          <w:szCs w:val="21"/>
        </w:rPr>
        <w:t>，待考出后补交</w:t>
      </w:r>
      <w:r>
        <w:rPr>
          <w:rFonts w:cs="宋体" w:hint="eastAsia"/>
          <w:kern w:val="0"/>
          <w:szCs w:val="21"/>
        </w:rPr>
        <w:t>，建议最晚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月底前补交</w:t>
      </w:r>
      <w:r w:rsidRPr="006D54F7">
        <w:rPr>
          <w:rFonts w:cs="宋体"/>
          <w:kern w:val="0"/>
          <w:szCs w:val="21"/>
        </w:rPr>
        <w:t>)</w:t>
      </w:r>
    </w:p>
    <w:p w:rsidR="00993E67" w:rsidRPr="00815D36" w:rsidRDefault="00993E67" w:rsidP="00993E67">
      <w:pPr>
        <w:widowControl/>
        <w:numPr>
          <w:ilvl w:val="0"/>
          <w:numId w:val="24"/>
        </w:numPr>
        <w:ind w:left="69" w:firstLine="0"/>
        <w:jc w:val="left"/>
        <w:rPr>
          <w:szCs w:val="21"/>
        </w:rPr>
      </w:pPr>
      <w:r w:rsidRPr="006D54F7">
        <w:rPr>
          <w:rFonts w:cs="宋体"/>
          <w:kern w:val="0"/>
          <w:szCs w:val="21"/>
        </w:rPr>
        <w:t>护照首页</w:t>
      </w:r>
      <w:r>
        <w:rPr>
          <w:rFonts w:cs="宋体" w:hint="eastAsia"/>
          <w:kern w:val="0"/>
          <w:szCs w:val="21"/>
        </w:rPr>
        <w:t xml:space="preserve"> </w:t>
      </w:r>
      <w:r w:rsidRPr="006D54F7">
        <w:rPr>
          <w:rFonts w:cs="宋体" w:hint="eastAsia"/>
          <w:kern w:val="0"/>
          <w:szCs w:val="21"/>
        </w:rPr>
        <w:t>(</w:t>
      </w:r>
      <w:r w:rsidRPr="006D54F7">
        <w:rPr>
          <w:rFonts w:cs="宋体"/>
          <w:kern w:val="0"/>
          <w:szCs w:val="21"/>
        </w:rPr>
        <w:t>没有可以先不提交，</w:t>
      </w:r>
      <w:r w:rsidRPr="006D54F7">
        <w:rPr>
          <w:rFonts w:cs="宋体" w:hint="eastAsia"/>
          <w:kern w:val="0"/>
          <w:szCs w:val="21"/>
        </w:rPr>
        <w:t>待</w:t>
      </w:r>
      <w:r w:rsidRPr="006D54F7">
        <w:rPr>
          <w:rFonts w:cs="宋体"/>
          <w:kern w:val="0"/>
          <w:szCs w:val="21"/>
        </w:rPr>
        <w:t>办理</w:t>
      </w:r>
      <w:r w:rsidRPr="006D54F7">
        <w:rPr>
          <w:rFonts w:cs="宋体" w:hint="eastAsia"/>
          <w:kern w:val="0"/>
          <w:szCs w:val="21"/>
        </w:rPr>
        <w:t>后补交</w:t>
      </w:r>
      <w:r w:rsidRPr="006D54F7">
        <w:rPr>
          <w:rFonts w:cs="宋体" w:hint="eastAsia"/>
          <w:kern w:val="0"/>
          <w:szCs w:val="21"/>
        </w:rPr>
        <w:t>)</w:t>
      </w:r>
    </w:p>
    <w:p w:rsidR="0072296E" w:rsidRPr="00993E67" w:rsidRDefault="0072296E" w:rsidP="00815D36">
      <w:pPr>
        <w:widowControl/>
        <w:ind w:left="69"/>
        <w:jc w:val="left"/>
        <w:rPr>
          <w:szCs w:val="21"/>
        </w:rPr>
      </w:pPr>
    </w:p>
    <w:p w:rsidR="0072296E" w:rsidRPr="00FC7DA3" w:rsidRDefault="00993E67" w:rsidP="0072296E">
      <w:pPr>
        <w:spacing w:line="276" w:lineRule="auto"/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五</w:t>
      </w:r>
      <w:r w:rsidR="00AF4EB4" w:rsidRPr="00FC7DA3">
        <w:rPr>
          <w:rFonts w:ascii="Calibri" w:eastAsia="宋体" w:hAnsi="Calibri" w:cs="Times New Roman" w:hint="eastAsia"/>
          <w:b/>
          <w:sz w:val="28"/>
          <w:szCs w:val="28"/>
        </w:rPr>
        <w:t>、</w:t>
      </w:r>
      <w:r w:rsidR="0072296E" w:rsidRPr="00FC7DA3">
        <w:rPr>
          <w:rFonts w:ascii="Calibri" w:eastAsia="宋体" w:hAnsi="Calibri" w:cs="Times New Roman" w:hint="eastAsia"/>
          <w:b/>
          <w:sz w:val="28"/>
          <w:szCs w:val="28"/>
        </w:rPr>
        <w:t>费用信息</w:t>
      </w:r>
    </w:p>
    <w:p w:rsidR="0072296E" w:rsidRPr="006F204A" w:rsidRDefault="0072296E" w:rsidP="0072296E">
      <w:pPr>
        <w:numPr>
          <w:ilvl w:val="0"/>
          <w:numId w:val="19"/>
        </w:numPr>
        <w:spacing w:line="276" w:lineRule="auto"/>
        <w:rPr>
          <w:rFonts w:ascii="Calibri" w:eastAsia="宋体" w:hAnsi="Calibri" w:cs="Times New Roman"/>
          <w:b/>
          <w:szCs w:val="21"/>
        </w:rPr>
      </w:pPr>
      <w:r w:rsidRPr="006F204A">
        <w:rPr>
          <w:rFonts w:ascii="Calibri" w:eastAsia="宋体" w:hAnsi="Calibri" w:cs="Times New Roman" w:hint="eastAsia"/>
          <w:b/>
          <w:szCs w:val="21"/>
        </w:rPr>
        <w:t>学费</w:t>
      </w:r>
      <w:r w:rsidRPr="006F204A">
        <w:rPr>
          <w:rFonts w:ascii="Calibri" w:eastAsia="宋体" w:hAnsi="Calibri" w:cs="Times New Roman" w:hint="eastAsia"/>
          <w:b/>
          <w:szCs w:val="21"/>
        </w:rPr>
        <w:t xml:space="preserve"> (</w:t>
      </w:r>
      <w:r w:rsidR="00B2790B" w:rsidRPr="006F204A">
        <w:rPr>
          <w:rFonts w:ascii="Calibri" w:eastAsia="宋体" w:hAnsi="Calibri" w:cs="Times New Roman" w:hint="eastAsia"/>
          <w:b/>
          <w:szCs w:val="21"/>
        </w:rPr>
        <w:t>201</w:t>
      </w:r>
      <w:r w:rsidR="00FC7DA3">
        <w:rPr>
          <w:rFonts w:ascii="Calibri" w:eastAsia="宋体" w:hAnsi="Calibri" w:cs="Times New Roman" w:hint="eastAsia"/>
          <w:b/>
          <w:szCs w:val="21"/>
        </w:rPr>
        <w:t>9</w:t>
      </w:r>
      <w:r w:rsidR="00B2790B" w:rsidRPr="006F204A">
        <w:rPr>
          <w:rFonts w:ascii="Calibri" w:eastAsia="宋体" w:hAnsi="Calibri" w:cs="Times New Roman" w:hint="eastAsia"/>
          <w:b/>
          <w:szCs w:val="21"/>
        </w:rPr>
        <w:t>-20</w:t>
      </w:r>
      <w:r w:rsidR="00FC7DA3">
        <w:rPr>
          <w:rFonts w:ascii="Calibri" w:eastAsia="宋体" w:hAnsi="Calibri" w:cs="Times New Roman" w:hint="eastAsia"/>
          <w:b/>
          <w:szCs w:val="21"/>
        </w:rPr>
        <w:t>20</w:t>
      </w:r>
      <w:r w:rsidRPr="006F204A">
        <w:rPr>
          <w:rFonts w:ascii="Calibri" w:eastAsia="宋体" w:hAnsi="Calibri" w:cs="Times New Roman" w:hint="eastAsia"/>
          <w:b/>
          <w:szCs w:val="21"/>
        </w:rPr>
        <w:t>学年</w:t>
      </w:r>
      <w:r w:rsidRPr="006F204A">
        <w:rPr>
          <w:rFonts w:ascii="Calibri" w:eastAsia="宋体" w:hAnsi="Calibri" w:cs="Times New Roman" w:hint="eastAsia"/>
          <w:b/>
          <w:szCs w:val="21"/>
        </w:rPr>
        <w:t xml:space="preserve">) </w:t>
      </w:r>
    </w:p>
    <w:p w:rsidR="0072296E" w:rsidRDefault="0072296E" w:rsidP="0072296E">
      <w:pPr>
        <w:spacing w:line="276" w:lineRule="auto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注：学生可</w:t>
      </w:r>
      <w:r w:rsidR="00946650">
        <w:rPr>
          <w:rFonts w:ascii="Calibri" w:eastAsia="宋体" w:hAnsi="Calibri" w:cs="Times New Roman" w:hint="eastAsia"/>
          <w:b/>
          <w:szCs w:val="21"/>
        </w:rPr>
        <w:t>申请</w:t>
      </w:r>
      <w:r>
        <w:rPr>
          <w:rFonts w:ascii="Calibri" w:eastAsia="宋体" w:hAnsi="Calibri" w:cs="Times New Roman" w:hint="eastAsia"/>
          <w:b/>
          <w:szCs w:val="21"/>
        </w:rPr>
        <w:t>获得如上所列相应项目的奖学金</w:t>
      </w:r>
    </w:p>
    <w:p w:rsidR="0072296E" w:rsidRDefault="0072296E" w:rsidP="0072296E">
      <w:pPr>
        <w:rPr>
          <w:rFonts w:ascii="Calibri" w:eastAsia="宋体" w:hAnsi="Calibri" w:cs="Times New Roman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  <w:gridCol w:w="1701"/>
        <w:gridCol w:w="1843"/>
      </w:tblGrid>
      <w:tr w:rsidR="0072296E" w:rsidRPr="00A65E62" w:rsidTr="00946650">
        <w:trPr>
          <w:trHeight w:val="397"/>
        </w:trPr>
        <w:tc>
          <w:tcPr>
            <w:tcW w:w="6096" w:type="dxa"/>
            <w:vAlign w:val="center"/>
          </w:tcPr>
          <w:p w:rsidR="0072296E" w:rsidRPr="00A65E62" w:rsidRDefault="00946650" w:rsidP="00490558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学科</w:t>
            </w:r>
            <w:r>
              <w:rPr>
                <w:rFonts w:ascii="Calibri" w:eastAsia="宋体" w:hAnsi="宋体" w:cs="Times New Roman" w:hint="eastAsia"/>
                <w:b/>
                <w:szCs w:val="21"/>
              </w:rPr>
              <w:t>/</w:t>
            </w:r>
            <w:r w:rsidR="0072296E">
              <w:rPr>
                <w:rFonts w:ascii="Calibri" w:eastAsia="宋体" w:hAnsi="宋体" w:cs="Times New Roman" w:hint="eastAsia"/>
                <w:b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:rsidR="0072296E" w:rsidRPr="00A65E62" w:rsidRDefault="0072296E" w:rsidP="00490558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A65E62">
              <w:rPr>
                <w:rFonts w:ascii="Calibri" w:eastAsia="宋体" w:hAnsi="宋体" w:cs="Times New Roman"/>
                <w:b/>
                <w:szCs w:val="21"/>
              </w:rPr>
              <w:t>本科</w:t>
            </w:r>
          </w:p>
        </w:tc>
        <w:tc>
          <w:tcPr>
            <w:tcW w:w="1843" w:type="dxa"/>
            <w:vAlign w:val="center"/>
          </w:tcPr>
          <w:p w:rsidR="0072296E" w:rsidRPr="00A65E62" w:rsidRDefault="0072296E" w:rsidP="00490558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A65E62">
              <w:rPr>
                <w:rFonts w:ascii="Calibri" w:eastAsia="宋体" w:hAnsi="宋体" w:cs="Times New Roman"/>
                <w:b/>
                <w:szCs w:val="21"/>
              </w:rPr>
              <w:t>硕士</w:t>
            </w:r>
          </w:p>
        </w:tc>
      </w:tr>
      <w:tr w:rsidR="0072296E" w:rsidRPr="00A65E62" w:rsidTr="00946650">
        <w:trPr>
          <w:trHeight w:val="397"/>
        </w:trPr>
        <w:tc>
          <w:tcPr>
            <w:tcW w:w="6096" w:type="dxa"/>
            <w:vAlign w:val="center"/>
          </w:tcPr>
          <w:p w:rsidR="0072296E" w:rsidRDefault="0072296E" w:rsidP="0072296E">
            <w:pPr>
              <w:jc w:val="center"/>
              <w:rPr>
                <w:szCs w:val="21"/>
              </w:rPr>
            </w:pPr>
            <w:r w:rsidRPr="0072296E">
              <w:rPr>
                <w:rFonts w:hint="eastAsia"/>
                <w:szCs w:val="21"/>
              </w:rPr>
              <w:t>商科</w:t>
            </w:r>
            <w:r w:rsidR="00946650">
              <w:rPr>
                <w:rFonts w:hint="eastAsia"/>
                <w:szCs w:val="21"/>
              </w:rPr>
              <w:t>经济类</w:t>
            </w:r>
          </w:p>
          <w:p w:rsidR="0072296E" w:rsidRPr="0072296E" w:rsidRDefault="0072296E" w:rsidP="00795476">
            <w:pPr>
              <w:jc w:val="center"/>
              <w:rPr>
                <w:szCs w:val="21"/>
              </w:rPr>
            </w:pPr>
            <w:r w:rsidRPr="0072296E">
              <w:rPr>
                <w:rFonts w:hint="eastAsia"/>
                <w:szCs w:val="21"/>
              </w:rPr>
              <w:t>（</w:t>
            </w:r>
            <w:r w:rsidR="00795476" w:rsidRPr="0072296E">
              <w:rPr>
                <w:rFonts w:hint="eastAsia"/>
                <w:szCs w:val="21"/>
              </w:rPr>
              <w:t>会计、金融、</w:t>
            </w:r>
            <w:r w:rsidRPr="0072296E">
              <w:rPr>
                <w:rFonts w:hint="eastAsia"/>
                <w:szCs w:val="21"/>
              </w:rPr>
              <w:t>管理、市场营销、</w:t>
            </w:r>
            <w:r w:rsidR="00795476" w:rsidRPr="0072296E">
              <w:rPr>
                <w:rFonts w:hint="eastAsia"/>
                <w:szCs w:val="21"/>
              </w:rPr>
              <w:t>经济贸易</w:t>
            </w:r>
            <w:r w:rsidR="00795476" w:rsidRPr="0072296E">
              <w:rPr>
                <w:rFonts w:ascii="Calibri" w:eastAsia="宋体" w:hAnsi="宋体" w:cs="Times New Roman" w:hint="eastAsia"/>
                <w:szCs w:val="21"/>
              </w:rPr>
              <w:t>、</w:t>
            </w:r>
            <w:r w:rsidRPr="0072296E">
              <w:rPr>
                <w:rFonts w:ascii="Calibri" w:eastAsia="宋体" w:hAnsi="宋体" w:cs="Times New Roman" w:hint="eastAsia"/>
                <w:szCs w:val="21"/>
              </w:rPr>
              <w:t>人力资源</w:t>
            </w:r>
            <w:r w:rsidRPr="0072296E">
              <w:rPr>
                <w:rFonts w:hint="eastAsia"/>
                <w:szCs w:val="21"/>
              </w:rPr>
              <w:t>等）</w:t>
            </w:r>
          </w:p>
        </w:tc>
        <w:tc>
          <w:tcPr>
            <w:tcW w:w="1701" w:type="dxa"/>
            <w:vAlign w:val="center"/>
          </w:tcPr>
          <w:p w:rsidR="0072296E" w:rsidRDefault="00B2790B" w:rsidP="00795476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</w:t>
            </w:r>
            <w:r w:rsidR="00795476">
              <w:rPr>
                <w:rFonts w:ascii="Calibri" w:eastAsia="宋体" w:hAnsi="Calibri" w:cs="Times New Roman" w:hint="eastAsia"/>
                <w:szCs w:val="21"/>
              </w:rPr>
              <w:t>45</w:t>
            </w:r>
            <w:r>
              <w:rPr>
                <w:rFonts w:ascii="Calibri" w:eastAsia="宋体" w:hAnsi="Calibri" w:cs="Times New Roman" w:hint="eastAsia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szCs w:val="21"/>
              </w:rPr>
              <w:t>英镑</w:t>
            </w:r>
          </w:p>
        </w:tc>
        <w:tc>
          <w:tcPr>
            <w:tcW w:w="1843" w:type="dxa"/>
            <w:vAlign w:val="center"/>
          </w:tcPr>
          <w:p w:rsidR="0072296E" w:rsidRPr="00A65E62" w:rsidRDefault="0072296E" w:rsidP="00795476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 w:rsidR="001E20D4">
              <w:rPr>
                <w:rFonts w:ascii="Calibri" w:eastAsia="宋体" w:hAnsi="Calibri" w:cs="Times New Roman" w:hint="eastAsia"/>
                <w:szCs w:val="21"/>
              </w:rPr>
              <w:t>7</w:t>
            </w:r>
            <w:r w:rsidR="00795476"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 w:hint="eastAsia"/>
                <w:szCs w:val="21"/>
              </w:rPr>
              <w:t>00</w:t>
            </w:r>
            <w:r>
              <w:rPr>
                <w:rFonts w:ascii="Calibri" w:eastAsia="宋体" w:hAnsi="Calibri" w:cs="Times New Roman" w:hint="eastAsia"/>
                <w:szCs w:val="21"/>
              </w:rPr>
              <w:t>英镑</w:t>
            </w:r>
          </w:p>
        </w:tc>
      </w:tr>
      <w:tr w:rsidR="00946650" w:rsidRPr="00A65E62" w:rsidTr="00946650">
        <w:trPr>
          <w:trHeight w:val="397"/>
        </w:trPr>
        <w:tc>
          <w:tcPr>
            <w:tcW w:w="6096" w:type="dxa"/>
            <w:vAlign w:val="center"/>
          </w:tcPr>
          <w:p w:rsidR="00946650" w:rsidRDefault="00946650" w:rsidP="009466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计算机类</w:t>
            </w:r>
          </w:p>
          <w:p w:rsidR="00946650" w:rsidRPr="00815D36" w:rsidRDefault="00946650" w:rsidP="009466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（计算机、软件、物联网、</w:t>
            </w:r>
            <w:r w:rsidR="00B05A06">
              <w:rPr>
                <w:rFonts w:hint="eastAsia"/>
                <w:szCs w:val="21"/>
              </w:rPr>
              <w:t>数据科学、</w:t>
            </w:r>
            <w:r>
              <w:rPr>
                <w:rFonts w:hint="eastAsia"/>
                <w:szCs w:val="21"/>
              </w:rPr>
              <w:t>信息系统与信息管理</w:t>
            </w:r>
            <w:r w:rsidR="00581D5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946650" w:rsidRDefault="00946650" w:rsidP="006F097A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16000</w:t>
            </w:r>
            <w:r>
              <w:rPr>
                <w:rFonts w:ascii="Calibri" w:eastAsia="宋体" w:hAnsi="Calibri" w:cs="Times New Roman" w:hint="eastAsia"/>
                <w:szCs w:val="21"/>
              </w:rPr>
              <w:t>英镑</w:t>
            </w:r>
          </w:p>
        </w:tc>
        <w:tc>
          <w:tcPr>
            <w:tcW w:w="1843" w:type="dxa"/>
            <w:vAlign w:val="center"/>
          </w:tcPr>
          <w:p w:rsidR="00946650" w:rsidRDefault="00946650" w:rsidP="006F097A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17300</w:t>
            </w:r>
            <w:r>
              <w:rPr>
                <w:rFonts w:ascii="Calibri" w:eastAsia="宋体" w:hAnsi="Calibri" w:cs="Times New Roman" w:hint="eastAsia"/>
                <w:szCs w:val="21"/>
              </w:rPr>
              <w:t>英镑</w:t>
            </w:r>
          </w:p>
        </w:tc>
      </w:tr>
      <w:tr w:rsidR="007F4465" w:rsidRPr="00600DB7" w:rsidTr="00946650">
        <w:trPr>
          <w:trHeight w:val="397"/>
        </w:trPr>
        <w:tc>
          <w:tcPr>
            <w:tcW w:w="6096" w:type="dxa"/>
            <w:vAlign w:val="center"/>
          </w:tcPr>
          <w:p w:rsidR="007F4465" w:rsidRPr="00581D51" w:rsidRDefault="007F4465" w:rsidP="00010882">
            <w:pPr>
              <w:ind w:firstLineChars="16" w:firstLine="34"/>
              <w:jc w:val="center"/>
              <w:rPr>
                <w:rFonts w:hAnsi="宋体"/>
                <w:szCs w:val="21"/>
              </w:rPr>
            </w:pPr>
            <w:r w:rsidRPr="00581D51">
              <w:rPr>
                <w:rFonts w:hAnsi="宋体"/>
                <w:szCs w:val="21"/>
              </w:rPr>
              <w:t>工程学</w:t>
            </w:r>
            <w:r w:rsidRPr="00581D51">
              <w:rPr>
                <w:rFonts w:hAnsi="宋体" w:hint="eastAsia"/>
                <w:szCs w:val="21"/>
              </w:rPr>
              <w:t>类</w:t>
            </w:r>
          </w:p>
          <w:p w:rsidR="007F4465" w:rsidRPr="00820AC9" w:rsidRDefault="007F4465" w:rsidP="00010882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（土木、材料、机械、化学、航空航天、通信、电子电气、纳米、环境、自动化、工程管理等）</w:t>
            </w:r>
          </w:p>
        </w:tc>
        <w:tc>
          <w:tcPr>
            <w:tcW w:w="1701" w:type="dxa"/>
            <w:vAlign w:val="center"/>
          </w:tcPr>
          <w:p w:rsidR="007F4465" w:rsidRPr="00A65E62" w:rsidRDefault="007F4465" w:rsidP="00010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18500</w:t>
            </w:r>
            <w:r>
              <w:rPr>
                <w:rFonts w:hint="eastAsia"/>
                <w:szCs w:val="21"/>
              </w:rPr>
              <w:t>英镑</w:t>
            </w:r>
          </w:p>
        </w:tc>
        <w:tc>
          <w:tcPr>
            <w:tcW w:w="1843" w:type="dxa"/>
            <w:vAlign w:val="center"/>
          </w:tcPr>
          <w:p w:rsidR="007F4465" w:rsidRPr="00A65E62" w:rsidRDefault="007F4465" w:rsidP="007F44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18500</w:t>
            </w:r>
            <w:r>
              <w:rPr>
                <w:rFonts w:hint="eastAsia"/>
                <w:szCs w:val="21"/>
              </w:rPr>
              <w:t>英镑</w:t>
            </w:r>
          </w:p>
        </w:tc>
      </w:tr>
      <w:tr w:rsidR="00946650" w:rsidRPr="00600DB7" w:rsidTr="00946650">
        <w:trPr>
          <w:trHeight w:val="397"/>
        </w:trPr>
        <w:tc>
          <w:tcPr>
            <w:tcW w:w="6096" w:type="dxa"/>
            <w:vAlign w:val="center"/>
          </w:tcPr>
          <w:p w:rsidR="00946650" w:rsidRDefault="00946650" w:rsidP="006C2B12">
            <w:pPr>
              <w:spacing w:line="276" w:lineRule="auto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文科类</w:t>
            </w:r>
          </w:p>
          <w:p w:rsidR="00946650" w:rsidRPr="00A65E62" w:rsidRDefault="00946650" w:rsidP="00946650">
            <w:pPr>
              <w:spacing w:line="276" w:lineRule="auto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（</w:t>
            </w:r>
            <w:r w:rsidRPr="00A65E62">
              <w:rPr>
                <w:rFonts w:ascii="Calibri" w:eastAsia="宋体" w:hAnsi="宋体" w:cs="Times New Roman"/>
                <w:szCs w:val="21"/>
              </w:rPr>
              <w:t>英语</w:t>
            </w:r>
            <w:r>
              <w:rPr>
                <w:rFonts w:ascii="Calibri" w:eastAsia="宋体" w:hAnsi="Calibri" w:cs="Times New Roman" w:hint="eastAsia"/>
                <w:szCs w:val="21"/>
              </w:rPr>
              <w:t>、英语教育、翻译、新闻传媒、数字媒体等</w:t>
            </w:r>
            <w:r>
              <w:rPr>
                <w:rFonts w:ascii="Calibri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946650" w:rsidRPr="00A65E62" w:rsidRDefault="00946650" w:rsidP="006C2B12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14500</w:t>
            </w:r>
            <w:r w:rsidRPr="00A65E62">
              <w:rPr>
                <w:rFonts w:ascii="Calibri" w:eastAsia="宋体" w:hAnsi="宋体" w:cs="Times New Roman"/>
                <w:szCs w:val="21"/>
              </w:rPr>
              <w:t>英镑</w:t>
            </w:r>
          </w:p>
        </w:tc>
        <w:tc>
          <w:tcPr>
            <w:tcW w:w="1843" w:type="dxa"/>
            <w:vAlign w:val="center"/>
          </w:tcPr>
          <w:p w:rsidR="00946650" w:rsidRPr="00600DB7" w:rsidRDefault="00946650" w:rsidP="006C2B12">
            <w:pPr>
              <w:spacing w:line="276" w:lineRule="auto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15100</w:t>
            </w:r>
            <w:r w:rsidRPr="00A65E62">
              <w:rPr>
                <w:rFonts w:ascii="Calibri" w:eastAsia="宋体" w:hAnsi="宋体" w:cs="Times New Roman"/>
                <w:szCs w:val="21"/>
              </w:rPr>
              <w:t>英镑</w:t>
            </w:r>
          </w:p>
        </w:tc>
      </w:tr>
    </w:tbl>
    <w:p w:rsidR="0072296E" w:rsidRDefault="0072296E" w:rsidP="0072296E">
      <w:pPr>
        <w:rPr>
          <w:rFonts w:ascii="Calibri" w:eastAsia="宋体" w:hAnsi="Calibri" w:cs="Times New Roman"/>
        </w:rPr>
      </w:pPr>
    </w:p>
    <w:p w:rsidR="0072296E" w:rsidRPr="006F204A" w:rsidRDefault="0072296E" w:rsidP="0072296E">
      <w:pPr>
        <w:numPr>
          <w:ilvl w:val="0"/>
          <w:numId w:val="19"/>
        </w:numPr>
        <w:spacing w:line="276" w:lineRule="auto"/>
        <w:rPr>
          <w:rFonts w:ascii="Calibri" w:eastAsia="宋体" w:hAnsi="Calibri" w:cs="Times New Roman"/>
          <w:b/>
          <w:szCs w:val="21"/>
        </w:rPr>
      </w:pPr>
      <w:r w:rsidRPr="006F204A">
        <w:rPr>
          <w:rFonts w:ascii="Calibri" w:eastAsia="宋体" w:hAnsi="Calibri" w:cs="Times New Roman" w:hint="eastAsia"/>
          <w:b/>
          <w:szCs w:val="21"/>
        </w:rPr>
        <w:t>生活费</w:t>
      </w:r>
    </w:p>
    <w:p w:rsidR="0072296E" w:rsidRDefault="0072296E" w:rsidP="0072296E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斯旺西地区物价低，物超所值，住宿、休闲、食物等日常消费比英国其他地方低</w:t>
      </w:r>
    </w:p>
    <w:p w:rsidR="00B2790B" w:rsidRPr="00952930" w:rsidRDefault="00B2790B" w:rsidP="00B2790B">
      <w:pPr>
        <w:spacing w:line="276" w:lineRule="auto"/>
        <w:rPr>
          <w:szCs w:val="21"/>
        </w:rPr>
      </w:pPr>
      <w:r w:rsidRPr="00952930">
        <w:rPr>
          <w:szCs w:val="21"/>
        </w:rPr>
        <w:t>住宿费：</w:t>
      </w:r>
      <w:r w:rsidRPr="00E83EC3">
        <w:rPr>
          <w:szCs w:val="21"/>
        </w:rPr>
        <w:t>8</w:t>
      </w:r>
      <w:r>
        <w:rPr>
          <w:rFonts w:hint="eastAsia"/>
          <w:szCs w:val="21"/>
        </w:rPr>
        <w:t>9</w:t>
      </w:r>
      <w:r w:rsidRPr="00E83EC3">
        <w:rPr>
          <w:szCs w:val="21"/>
        </w:rPr>
        <w:t>-1</w:t>
      </w:r>
      <w:r>
        <w:rPr>
          <w:rFonts w:hint="eastAsia"/>
          <w:szCs w:val="21"/>
        </w:rPr>
        <w:t>4</w:t>
      </w:r>
      <w:r w:rsidRPr="00E83EC3">
        <w:rPr>
          <w:szCs w:val="21"/>
        </w:rPr>
        <w:t>0</w:t>
      </w:r>
      <w:r w:rsidRPr="00952930">
        <w:rPr>
          <w:szCs w:val="21"/>
        </w:rPr>
        <w:t>英镑</w:t>
      </w:r>
      <w:r w:rsidRPr="00952930">
        <w:rPr>
          <w:szCs w:val="21"/>
        </w:rPr>
        <w:t>/</w:t>
      </w:r>
      <w:r w:rsidRPr="00952930">
        <w:rPr>
          <w:rFonts w:hAnsi="宋体"/>
          <w:szCs w:val="21"/>
        </w:rPr>
        <w:t>周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（根据住宿种类的不同而有所差别）</w:t>
      </w:r>
    </w:p>
    <w:p w:rsidR="00B2790B" w:rsidRDefault="00B2790B" w:rsidP="00B2790B">
      <w:pPr>
        <w:spacing w:line="276" w:lineRule="auto"/>
        <w:rPr>
          <w:rFonts w:hAnsi="宋体"/>
          <w:szCs w:val="21"/>
        </w:rPr>
      </w:pPr>
      <w:r w:rsidRPr="00952930">
        <w:rPr>
          <w:rFonts w:hAnsi="宋体"/>
          <w:szCs w:val="21"/>
        </w:rPr>
        <w:t>生活费（含吃</w:t>
      </w:r>
      <w:r>
        <w:rPr>
          <w:rFonts w:hAnsi="宋体" w:hint="eastAsia"/>
          <w:szCs w:val="21"/>
        </w:rPr>
        <w:t>、</w:t>
      </w:r>
      <w:r w:rsidRPr="00952930">
        <w:rPr>
          <w:rFonts w:hAnsi="宋体"/>
          <w:szCs w:val="21"/>
        </w:rPr>
        <w:t>住</w:t>
      </w:r>
      <w:r>
        <w:rPr>
          <w:rFonts w:hAnsi="宋体" w:hint="eastAsia"/>
          <w:szCs w:val="21"/>
        </w:rPr>
        <w:t>、</w:t>
      </w:r>
      <w:r w:rsidRPr="00952930">
        <w:rPr>
          <w:rFonts w:hAnsi="宋体"/>
          <w:szCs w:val="21"/>
        </w:rPr>
        <w:t>行）：</w:t>
      </w:r>
      <w:r>
        <w:rPr>
          <w:rFonts w:hAnsi="宋体" w:hint="eastAsia"/>
          <w:szCs w:val="21"/>
        </w:rPr>
        <w:t>一般</w:t>
      </w:r>
      <w:r w:rsidRPr="00952930">
        <w:rPr>
          <w:rFonts w:hAnsi="宋体"/>
          <w:szCs w:val="21"/>
        </w:rPr>
        <w:t>约</w:t>
      </w:r>
      <w:r w:rsidRPr="00952930">
        <w:rPr>
          <w:szCs w:val="21"/>
        </w:rPr>
        <w:t>6000</w:t>
      </w:r>
      <w:r w:rsidRPr="00952930">
        <w:rPr>
          <w:rFonts w:hAnsi="宋体"/>
          <w:szCs w:val="21"/>
        </w:rPr>
        <w:t>英镑</w:t>
      </w:r>
      <w:r w:rsidRPr="00952930">
        <w:rPr>
          <w:szCs w:val="21"/>
        </w:rPr>
        <w:t>/</w:t>
      </w:r>
      <w:r w:rsidRPr="00952930">
        <w:rPr>
          <w:rFonts w:hAnsi="宋体"/>
          <w:szCs w:val="21"/>
        </w:rPr>
        <w:t>年</w:t>
      </w:r>
    </w:p>
    <w:p w:rsidR="001E20D4" w:rsidRPr="00B2790B" w:rsidRDefault="001E20D4" w:rsidP="0072296E">
      <w:pPr>
        <w:spacing w:line="276" w:lineRule="auto"/>
        <w:rPr>
          <w:rFonts w:ascii="Calibri" w:eastAsia="宋体" w:hAnsi="宋体" w:cs="Times New Roman"/>
          <w:szCs w:val="21"/>
        </w:rPr>
      </w:pPr>
    </w:p>
    <w:p w:rsidR="001E20D4" w:rsidRDefault="001E20D4" w:rsidP="0072296E">
      <w:pPr>
        <w:spacing w:line="276" w:lineRule="auto"/>
        <w:rPr>
          <w:rFonts w:ascii="Calibri" w:eastAsia="宋体" w:hAnsi="宋体" w:cs="Times New Roman"/>
          <w:szCs w:val="21"/>
        </w:rPr>
      </w:pPr>
      <w:r w:rsidRPr="001E20D4">
        <w:rPr>
          <w:rFonts w:ascii="Calibri" w:eastAsia="宋体" w:hAnsi="宋体" w:cs="Times New Roman" w:hint="eastAsia"/>
          <w:b/>
          <w:szCs w:val="21"/>
        </w:rPr>
        <w:t>总花费</w:t>
      </w:r>
      <w:r>
        <w:rPr>
          <w:rFonts w:ascii="Calibri" w:eastAsia="宋体" w:hAnsi="宋体" w:cs="Times New Roman" w:hint="eastAsia"/>
          <w:szCs w:val="21"/>
        </w:rPr>
        <w:t>（扣除奖学金后）：约为人民币</w:t>
      </w:r>
      <w:r>
        <w:rPr>
          <w:rFonts w:ascii="Calibri" w:eastAsia="宋体" w:hAnsi="宋体" w:cs="Times New Roman" w:hint="eastAsia"/>
          <w:szCs w:val="21"/>
        </w:rPr>
        <w:t>1</w:t>
      </w:r>
      <w:r w:rsidR="00795476">
        <w:rPr>
          <w:rFonts w:ascii="Calibri" w:eastAsia="宋体" w:hAnsi="宋体" w:cs="Times New Roman" w:hint="eastAsia"/>
          <w:szCs w:val="21"/>
        </w:rPr>
        <w:t>6</w:t>
      </w:r>
      <w:r>
        <w:rPr>
          <w:rFonts w:ascii="Calibri" w:eastAsia="宋体" w:hAnsi="宋体" w:cs="Times New Roman" w:hint="eastAsia"/>
          <w:szCs w:val="21"/>
        </w:rPr>
        <w:t>-</w:t>
      </w:r>
      <w:r w:rsidR="00B2790B">
        <w:rPr>
          <w:rFonts w:ascii="Calibri" w:eastAsia="宋体" w:hAnsi="宋体" w:cs="Times New Roman" w:hint="eastAsia"/>
          <w:szCs w:val="21"/>
        </w:rPr>
        <w:t>20</w:t>
      </w:r>
      <w:r>
        <w:rPr>
          <w:rFonts w:ascii="Calibri" w:eastAsia="宋体" w:hAnsi="宋体" w:cs="Times New Roman" w:hint="eastAsia"/>
          <w:szCs w:val="21"/>
        </w:rPr>
        <w:t>万元</w:t>
      </w:r>
      <w:r w:rsidRPr="00952930">
        <w:rPr>
          <w:rFonts w:ascii="Calibri" w:eastAsia="宋体" w:hAnsi="Calibri" w:cs="Times New Roman"/>
          <w:szCs w:val="21"/>
        </w:rPr>
        <w:t>/</w:t>
      </w:r>
      <w:r w:rsidRPr="00952930">
        <w:rPr>
          <w:rFonts w:ascii="Calibri" w:eastAsia="宋体" w:hAnsi="宋体" w:cs="Times New Roman"/>
          <w:szCs w:val="21"/>
        </w:rPr>
        <w:t>年</w:t>
      </w:r>
    </w:p>
    <w:p w:rsidR="00634D5A" w:rsidRDefault="00634D5A" w:rsidP="0072296E">
      <w:pPr>
        <w:spacing w:line="276" w:lineRule="auto"/>
        <w:rPr>
          <w:rFonts w:hAnsi="宋体"/>
          <w:szCs w:val="21"/>
        </w:rPr>
      </w:pPr>
    </w:p>
    <w:p w:rsidR="0072296E" w:rsidRPr="006B60D0" w:rsidRDefault="00CE441A" w:rsidP="0072296E"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项目申请及咨询</w:t>
      </w:r>
      <w:r>
        <w:rPr>
          <w:rFonts w:hint="eastAsia"/>
          <w:b/>
          <w:sz w:val="24"/>
          <w:szCs w:val="24"/>
        </w:rPr>
        <w:t xml:space="preserve"> </w:t>
      </w:r>
      <w:r w:rsidR="0072296E" w:rsidRPr="006B60D0">
        <w:rPr>
          <w:rFonts w:hint="eastAsia"/>
          <w:b/>
          <w:sz w:val="24"/>
          <w:szCs w:val="24"/>
        </w:rPr>
        <w:t>联系方式：</w:t>
      </w:r>
    </w:p>
    <w:p w:rsidR="0072296E" w:rsidRPr="00D50C9A" w:rsidRDefault="0072296E" w:rsidP="0072296E">
      <w:pPr>
        <w:spacing w:line="276" w:lineRule="auto"/>
      </w:pPr>
      <w:r w:rsidRPr="00D50C9A">
        <w:t>英国斯旺西大学北京代表处</w:t>
      </w:r>
      <w:r w:rsidR="00946650">
        <w:rPr>
          <w:rFonts w:hint="eastAsia"/>
        </w:rPr>
        <w:t xml:space="preserve"> </w:t>
      </w:r>
      <w:r w:rsidR="006E5B48">
        <w:rPr>
          <w:rFonts w:hint="eastAsia"/>
        </w:rPr>
        <w:t>张老师</w:t>
      </w:r>
      <w:r w:rsidRPr="00D50C9A">
        <w:br/>
        <w:t xml:space="preserve">Tel: </w:t>
      </w:r>
      <w:r w:rsidRPr="00D50C9A">
        <w:rPr>
          <w:rFonts w:hint="eastAsia"/>
        </w:rPr>
        <w:t>010-</w:t>
      </w:r>
      <w:r>
        <w:rPr>
          <w:rFonts w:hint="eastAsia"/>
        </w:rPr>
        <w:t>88854110</w:t>
      </w:r>
      <w:r w:rsidRPr="00D50C9A">
        <w:rPr>
          <w:rFonts w:hint="eastAsia"/>
        </w:rPr>
        <w:t>; 13810602331</w:t>
      </w:r>
      <w:r w:rsidR="00B2790B">
        <w:rPr>
          <w:rFonts w:hint="eastAsia"/>
        </w:rPr>
        <w:t>（</w:t>
      </w:r>
      <w:proofErr w:type="gramStart"/>
      <w:r w:rsidR="00B2790B">
        <w:rPr>
          <w:rFonts w:hint="eastAsia"/>
        </w:rPr>
        <w:t>微信同</w:t>
      </w:r>
      <w:proofErr w:type="gramEnd"/>
      <w:r w:rsidR="00B2790B">
        <w:rPr>
          <w:rFonts w:hint="eastAsia"/>
        </w:rPr>
        <w:t>号）</w:t>
      </w:r>
      <w:r w:rsidRPr="00D50C9A">
        <w:br/>
      </w:r>
      <w:r w:rsidRPr="00D50C9A">
        <w:rPr>
          <w:rFonts w:hint="eastAsia"/>
        </w:rPr>
        <w:t>QQ: 2280763188</w:t>
      </w:r>
      <w:r w:rsidRPr="00D50C9A">
        <w:t> </w:t>
      </w:r>
    </w:p>
    <w:p w:rsidR="0072296E" w:rsidRPr="00D50C9A" w:rsidRDefault="0072296E" w:rsidP="00B2790B">
      <w:pPr>
        <w:spacing w:line="276" w:lineRule="auto"/>
      </w:pPr>
      <w:r w:rsidRPr="00D50C9A">
        <w:rPr>
          <w:rFonts w:hint="eastAsia"/>
        </w:rPr>
        <w:t>E-mail: china@swansea.com.cn</w:t>
      </w:r>
      <w:r w:rsidRPr="00D50C9A">
        <w:br/>
      </w:r>
    </w:p>
    <w:p w:rsidR="00815D36" w:rsidRPr="00104A35" w:rsidRDefault="00815D36" w:rsidP="006B60D0">
      <w:pPr>
        <w:widowControl/>
        <w:ind w:leftChars="-67" w:left="-1" w:hangingChars="58" w:hanging="140"/>
        <w:jc w:val="left"/>
        <w:rPr>
          <w:b/>
          <w:sz w:val="24"/>
          <w:szCs w:val="24"/>
        </w:rPr>
      </w:pPr>
      <w:r w:rsidRPr="00104A35">
        <w:rPr>
          <w:rFonts w:hint="eastAsia"/>
          <w:b/>
          <w:sz w:val="24"/>
          <w:szCs w:val="24"/>
        </w:rPr>
        <w:t>附</w:t>
      </w:r>
      <w:r w:rsidR="00A3003E">
        <w:rPr>
          <w:rFonts w:hint="eastAsia"/>
          <w:b/>
          <w:sz w:val="24"/>
          <w:szCs w:val="24"/>
        </w:rPr>
        <w:t xml:space="preserve"> </w:t>
      </w:r>
      <w:r w:rsidR="00795476">
        <w:rPr>
          <w:rFonts w:hint="eastAsia"/>
          <w:b/>
          <w:sz w:val="24"/>
          <w:szCs w:val="24"/>
        </w:rPr>
        <w:t>斯旺西大学与</w:t>
      </w:r>
      <w:r w:rsidR="00581D51">
        <w:rPr>
          <w:rFonts w:hint="eastAsia"/>
          <w:b/>
          <w:sz w:val="24"/>
          <w:szCs w:val="24"/>
        </w:rPr>
        <w:t>南昌航空</w:t>
      </w:r>
      <w:r w:rsidR="00795476">
        <w:rPr>
          <w:rFonts w:hint="eastAsia"/>
          <w:b/>
          <w:sz w:val="24"/>
          <w:szCs w:val="24"/>
        </w:rPr>
        <w:t>大学</w:t>
      </w:r>
      <w:r w:rsidR="00715C5B">
        <w:rPr>
          <w:rFonts w:hint="eastAsia"/>
          <w:b/>
          <w:sz w:val="24"/>
          <w:szCs w:val="24"/>
        </w:rPr>
        <w:t xml:space="preserve"> </w:t>
      </w:r>
      <w:r w:rsidR="00715C5B">
        <w:rPr>
          <w:rFonts w:hint="eastAsia"/>
          <w:b/>
          <w:sz w:val="24"/>
          <w:szCs w:val="24"/>
        </w:rPr>
        <w:t>部分</w:t>
      </w:r>
      <w:r w:rsidR="00A3003E">
        <w:rPr>
          <w:rFonts w:hint="eastAsia"/>
          <w:b/>
          <w:sz w:val="24"/>
          <w:szCs w:val="24"/>
        </w:rPr>
        <w:t>对应</w:t>
      </w:r>
      <w:r w:rsidRPr="00104A35">
        <w:rPr>
          <w:rFonts w:hint="eastAsia"/>
          <w:b/>
          <w:sz w:val="24"/>
          <w:szCs w:val="24"/>
        </w:rPr>
        <w:t>专业：</w:t>
      </w:r>
    </w:p>
    <w:p w:rsidR="00AF4EB4" w:rsidRDefault="00AF4EB4" w:rsidP="00AF4EB4">
      <w:pPr>
        <w:pStyle w:val="a6"/>
        <w:ind w:left="38" w:firstLineChars="0" w:firstLine="0"/>
        <w:jc w:val="left"/>
        <w:rPr>
          <w:rFonts w:ascii="Times New Roman" w:hAnsi="Times New Roman"/>
          <w:b/>
          <w:color w:val="7030A0"/>
          <w:sz w:val="24"/>
          <w:szCs w:val="24"/>
        </w:rPr>
      </w:pPr>
    </w:p>
    <w:p w:rsidR="00AF4EB4" w:rsidRPr="002D54C0" w:rsidRDefault="00AF4EB4" w:rsidP="00AF4EB4">
      <w:pPr>
        <w:jc w:val="left"/>
        <w:rPr>
          <w:b/>
          <w:color w:val="7030A0"/>
          <w:sz w:val="24"/>
        </w:rPr>
      </w:pPr>
      <w:r w:rsidRPr="002D54C0">
        <w:rPr>
          <w:b/>
          <w:color w:val="7030A0"/>
          <w:sz w:val="24"/>
        </w:rPr>
        <w:t>商科</w:t>
      </w:r>
      <w:r w:rsidR="00946650">
        <w:rPr>
          <w:b/>
          <w:color w:val="7030A0"/>
          <w:sz w:val="24"/>
        </w:rPr>
        <w:t>类</w:t>
      </w:r>
    </w:p>
    <w:p w:rsidR="00AF4EB4" w:rsidRDefault="00AF4EB4" w:rsidP="00AF4EB4">
      <w:pPr>
        <w:jc w:val="left"/>
        <w:rPr>
          <w:b/>
        </w:rPr>
      </w:pPr>
      <w:r>
        <w:rPr>
          <w:rFonts w:hint="eastAsia"/>
          <w:b/>
        </w:rPr>
        <w:t>本科</w:t>
      </w:r>
    </w:p>
    <w:p w:rsidR="00AF4EB4" w:rsidRPr="00AF4EB4" w:rsidRDefault="00AF4EB4" w:rsidP="00AF4EB4">
      <w:pPr>
        <w:pStyle w:val="a6"/>
        <w:ind w:rightChars="-364" w:right="-764" w:firstLineChars="0" w:firstLine="0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Accounting </w:t>
      </w:r>
      <w:r w:rsidRPr="00AF4EB4">
        <w:rPr>
          <w:rFonts w:cstheme="minorHAnsi"/>
          <w:color w:val="000000"/>
          <w:szCs w:val="21"/>
        </w:rPr>
        <w:t>会计学</w:t>
      </w:r>
      <w:r w:rsidRPr="00AF4EB4">
        <w:rPr>
          <w:rFonts w:cstheme="minorHAnsi"/>
          <w:color w:val="00B0F0"/>
          <w:szCs w:val="21"/>
        </w:rPr>
        <w:t>（</w:t>
      </w:r>
      <w:r w:rsidRPr="00AF4EB4">
        <w:rPr>
          <w:rFonts w:cstheme="minorHAnsi"/>
          <w:color w:val="00B0F0"/>
          <w:szCs w:val="21"/>
        </w:rPr>
        <w:t>ACCA</w:t>
      </w:r>
      <w:r w:rsidRPr="00AF4EB4">
        <w:rPr>
          <w:rFonts w:cstheme="minorHAnsi"/>
          <w:color w:val="00B0F0"/>
          <w:szCs w:val="21"/>
        </w:rPr>
        <w:t>免考全部</w:t>
      </w:r>
      <w:r w:rsidRPr="00AF4EB4">
        <w:rPr>
          <w:rFonts w:cstheme="minorHAnsi"/>
          <w:color w:val="00B0F0"/>
          <w:szCs w:val="21"/>
        </w:rPr>
        <w:t>9</w:t>
      </w:r>
      <w:r w:rsidRPr="00AF4EB4">
        <w:rPr>
          <w:rFonts w:cstheme="minorHAnsi"/>
          <w:color w:val="00B0F0"/>
          <w:szCs w:val="21"/>
        </w:rPr>
        <w:t>门基础科目，</w:t>
      </w:r>
      <w:r w:rsidRPr="00AF4EB4">
        <w:rPr>
          <w:rFonts w:cstheme="minorHAnsi"/>
          <w:color w:val="00B0F0"/>
          <w:szCs w:val="21"/>
        </w:rPr>
        <w:t>CIMA</w:t>
      </w:r>
      <w:r w:rsidRPr="00AF4EB4">
        <w:rPr>
          <w:rFonts w:cstheme="minorHAnsi"/>
          <w:color w:val="00B0F0"/>
          <w:szCs w:val="21"/>
        </w:rPr>
        <w:t>免考</w:t>
      </w:r>
      <w:r w:rsidRPr="00AF4EB4">
        <w:rPr>
          <w:rFonts w:cstheme="minorHAnsi"/>
          <w:color w:val="00B0F0"/>
          <w:szCs w:val="21"/>
        </w:rPr>
        <w:t>9</w:t>
      </w:r>
      <w:r w:rsidRPr="00AF4EB4">
        <w:rPr>
          <w:rFonts w:cstheme="minorHAnsi"/>
          <w:color w:val="00B0F0"/>
          <w:szCs w:val="21"/>
        </w:rPr>
        <w:t>门科目）</w:t>
      </w:r>
    </w:p>
    <w:p w:rsidR="00AF4EB4" w:rsidRPr="00AF4EB4" w:rsidRDefault="00AF4EB4" w:rsidP="00AF4EB4">
      <w:pPr>
        <w:ind w:leftChars="1" w:left="850" w:rightChars="-364" w:right="-764" w:hangingChars="404" w:hanging="848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Accounting and Finance </w:t>
      </w:r>
      <w:r w:rsidRPr="00AF4EB4">
        <w:rPr>
          <w:rFonts w:cstheme="minorHAnsi"/>
          <w:color w:val="000000"/>
          <w:szCs w:val="21"/>
        </w:rPr>
        <w:t>会计和金融</w:t>
      </w:r>
      <w:r w:rsidRPr="00AF4EB4">
        <w:rPr>
          <w:rFonts w:cstheme="minorHAnsi"/>
          <w:color w:val="00B0F0"/>
          <w:szCs w:val="21"/>
        </w:rPr>
        <w:t>（</w:t>
      </w:r>
      <w:r w:rsidRPr="00AF4EB4">
        <w:rPr>
          <w:rFonts w:cstheme="minorHAnsi"/>
          <w:color w:val="00B0F0"/>
          <w:szCs w:val="21"/>
        </w:rPr>
        <w:t>ACCA</w:t>
      </w:r>
      <w:r w:rsidRPr="00AF4EB4">
        <w:rPr>
          <w:rFonts w:cstheme="minorHAnsi"/>
          <w:color w:val="00B0F0"/>
          <w:szCs w:val="21"/>
        </w:rPr>
        <w:t>免考</w:t>
      </w:r>
      <w:r w:rsidRPr="00AF4EB4">
        <w:rPr>
          <w:rFonts w:cstheme="minorHAnsi"/>
          <w:color w:val="00B0F0"/>
          <w:szCs w:val="21"/>
        </w:rPr>
        <w:t>8</w:t>
      </w:r>
      <w:r w:rsidRPr="00AF4EB4">
        <w:rPr>
          <w:rFonts w:hAnsi="Calibri" w:cstheme="minorHAnsi"/>
          <w:color w:val="00B0F0"/>
          <w:szCs w:val="21"/>
        </w:rPr>
        <w:t>门基础科目，</w:t>
      </w:r>
      <w:r w:rsidRPr="00AF4EB4">
        <w:rPr>
          <w:rFonts w:cstheme="minorHAnsi"/>
          <w:color w:val="00B0F0"/>
          <w:szCs w:val="21"/>
        </w:rPr>
        <w:t>CIMA</w:t>
      </w:r>
      <w:r w:rsidRPr="00AF4EB4">
        <w:rPr>
          <w:rFonts w:cstheme="minorHAnsi"/>
          <w:color w:val="00B0F0"/>
          <w:szCs w:val="21"/>
        </w:rPr>
        <w:t>免考</w:t>
      </w:r>
      <w:r w:rsidRPr="00AF4EB4">
        <w:rPr>
          <w:rFonts w:cstheme="minorHAnsi"/>
          <w:color w:val="00B0F0"/>
          <w:szCs w:val="21"/>
        </w:rPr>
        <w:t>9</w:t>
      </w:r>
      <w:r w:rsidRPr="00AF4EB4">
        <w:rPr>
          <w:rFonts w:cstheme="minorHAnsi"/>
          <w:color w:val="00B0F0"/>
          <w:szCs w:val="21"/>
        </w:rPr>
        <w:t>门科目）</w:t>
      </w:r>
    </w:p>
    <w:p w:rsidR="00AF4EB4" w:rsidRPr="00AF4EB4" w:rsidRDefault="00AF4EB4" w:rsidP="00AF4EB4">
      <w:pPr>
        <w:ind w:leftChars="1" w:left="850" w:rightChars="-364" w:right="-764" w:hangingChars="404" w:hanging="848"/>
        <w:jc w:val="left"/>
        <w:rPr>
          <w:rFonts w:cstheme="minorHAnsi"/>
          <w:color w:val="00B0F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Finance </w:t>
      </w:r>
      <w:r w:rsidRPr="00AF4EB4">
        <w:rPr>
          <w:rFonts w:cstheme="minorHAnsi"/>
          <w:color w:val="000000"/>
          <w:szCs w:val="21"/>
        </w:rPr>
        <w:t>金融学</w:t>
      </w:r>
    </w:p>
    <w:p w:rsidR="00AF4EB4" w:rsidRPr="00AF4EB4" w:rsidRDefault="00AF4EB4" w:rsidP="00AF4EB4">
      <w:pPr>
        <w:ind w:leftChars="1" w:left="850" w:rightChars="-364" w:right="-764" w:hangingChars="404" w:hanging="848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Marketing </w:t>
      </w:r>
      <w:r w:rsidRPr="00AF4EB4">
        <w:rPr>
          <w:rFonts w:cstheme="minorHAnsi"/>
          <w:color w:val="000000"/>
          <w:szCs w:val="21"/>
        </w:rPr>
        <w:t>市场营销</w:t>
      </w:r>
    </w:p>
    <w:p w:rsidR="00AF4EB4" w:rsidRPr="00AF4EB4" w:rsidRDefault="00AF4EB4" w:rsidP="00AF4EB4">
      <w:pPr>
        <w:pStyle w:val="a6"/>
        <w:ind w:rightChars="-364" w:right="-764" w:firstLineChars="0" w:firstLine="0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Business Management </w:t>
      </w:r>
      <w:r w:rsidRPr="00AF4EB4">
        <w:rPr>
          <w:rFonts w:hAnsi="Times New Roman" w:cstheme="minorHAnsi"/>
          <w:color w:val="000000"/>
          <w:szCs w:val="21"/>
        </w:rPr>
        <w:t>商业管理</w:t>
      </w:r>
      <w:r w:rsidRPr="00AF4EB4">
        <w:rPr>
          <w:rFonts w:cstheme="minorHAnsi"/>
          <w:color w:val="00B0F0"/>
          <w:szCs w:val="21"/>
        </w:rPr>
        <w:t>（以下管理专业将获得</w:t>
      </w:r>
      <w:r w:rsidRPr="00AF4EB4">
        <w:rPr>
          <w:rFonts w:cstheme="minorHAnsi"/>
          <w:color w:val="00B0F0"/>
          <w:szCs w:val="21"/>
        </w:rPr>
        <w:t>CMI level 5</w:t>
      </w:r>
      <w:r w:rsidRPr="00AF4EB4">
        <w:rPr>
          <w:rFonts w:cstheme="minorHAnsi"/>
          <w:color w:val="00B0F0"/>
          <w:szCs w:val="21"/>
        </w:rPr>
        <w:t>职业资格证书）</w:t>
      </w:r>
    </w:p>
    <w:p w:rsidR="00AF4EB4" w:rsidRDefault="00AF4EB4" w:rsidP="00AF4EB4">
      <w:pPr>
        <w:ind w:leftChars="1" w:left="850" w:rightChars="-364" w:right="-764" w:hangingChars="404" w:hanging="848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Business Management (Finance) </w:t>
      </w:r>
      <w:r w:rsidRPr="00AF4EB4">
        <w:rPr>
          <w:rFonts w:cstheme="minorHAnsi"/>
          <w:color w:val="000000"/>
          <w:szCs w:val="21"/>
        </w:rPr>
        <w:t>商业管理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金融</w:t>
      </w:r>
      <w:r w:rsidRPr="00AF4EB4">
        <w:rPr>
          <w:rFonts w:cstheme="minorHAnsi"/>
          <w:color w:val="000000"/>
          <w:szCs w:val="21"/>
        </w:rPr>
        <w:t>)</w:t>
      </w:r>
    </w:p>
    <w:p w:rsidR="00112E4B" w:rsidRDefault="00112E4B" w:rsidP="00112E4B">
      <w:pPr>
        <w:ind w:rightChars="-101" w:right="-212"/>
        <w:jc w:val="left"/>
        <w:rPr>
          <w:color w:val="000000"/>
          <w:szCs w:val="21"/>
        </w:rPr>
      </w:pPr>
      <w:proofErr w:type="spellStart"/>
      <w:r w:rsidRPr="0010298D">
        <w:rPr>
          <w:color w:val="000000"/>
          <w:szCs w:val="21"/>
        </w:rPr>
        <w:t>BSc</w:t>
      </w:r>
      <w:proofErr w:type="spellEnd"/>
      <w:r w:rsidRPr="0010298D">
        <w:rPr>
          <w:color w:val="000000"/>
          <w:szCs w:val="21"/>
        </w:rPr>
        <w:t xml:space="preserve"> Business Management (Tourism) </w:t>
      </w:r>
      <w:r w:rsidRPr="002C6B50">
        <w:rPr>
          <w:color w:val="000000"/>
          <w:szCs w:val="21"/>
        </w:rPr>
        <w:t>商业管理</w:t>
      </w:r>
      <w:r w:rsidRPr="002C6B50"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旅游</w:t>
      </w:r>
      <w:r w:rsidRPr="002C6B50">
        <w:rPr>
          <w:color w:val="000000"/>
          <w:szCs w:val="21"/>
        </w:rPr>
        <w:t>)</w:t>
      </w:r>
    </w:p>
    <w:p w:rsidR="00AF4EB4" w:rsidRPr="00AF4EB4" w:rsidRDefault="00AF4EB4" w:rsidP="00AF4EB4">
      <w:pPr>
        <w:ind w:leftChars="1" w:left="850" w:rightChars="-364" w:right="-764" w:hangingChars="404" w:hanging="848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Business Management (Marketing) </w:t>
      </w:r>
      <w:r w:rsidRPr="00AF4EB4">
        <w:rPr>
          <w:rFonts w:cstheme="minorHAnsi"/>
          <w:color w:val="000000"/>
          <w:szCs w:val="21"/>
        </w:rPr>
        <w:t>商业管理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市场营销</w:t>
      </w:r>
      <w:r w:rsidRPr="00AF4EB4">
        <w:rPr>
          <w:rFonts w:cstheme="minorHAnsi"/>
          <w:color w:val="000000"/>
          <w:szCs w:val="21"/>
        </w:rPr>
        <w:t>)</w:t>
      </w:r>
      <w:r w:rsidRPr="00AF4EB4">
        <w:rPr>
          <w:rFonts w:cstheme="minorHAnsi"/>
          <w:color w:val="00B0F0"/>
          <w:szCs w:val="21"/>
        </w:rPr>
        <w:t xml:space="preserve"> </w:t>
      </w:r>
      <w:r w:rsidRPr="00AF4EB4">
        <w:rPr>
          <w:rFonts w:cstheme="minorHAnsi"/>
          <w:color w:val="00B0F0"/>
          <w:szCs w:val="21"/>
        </w:rPr>
        <w:t>（</w:t>
      </w:r>
      <w:r w:rsidRPr="00AF4EB4">
        <w:rPr>
          <w:rFonts w:cstheme="minorHAnsi"/>
          <w:color w:val="00B0F0"/>
          <w:szCs w:val="21"/>
        </w:rPr>
        <w:t>CIM</w:t>
      </w:r>
      <w:r w:rsidRPr="00AF4EB4">
        <w:rPr>
          <w:rFonts w:cstheme="minorHAnsi"/>
          <w:color w:val="00B0F0"/>
          <w:szCs w:val="21"/>
        </w:rPr>
        <w:t>免考部分科目）</w:t>
      </w:r>
    </w:p>
    <w:p w:rsidR="00AF4EB4" w:rsidRPr="00AF4EB4" w:rsidRDefault="00AF4EB4" w:rsidP="00AF4EB4">
      <w:pPr>
        <w:rPr>
          <w:rFonts w:cstheme="minorHAnsi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Business Management (</w:t>
      </w:r>
      <w:r w:rsidRPr="00AF4EB4">
        <w:rPr>
          <w:rFonts w:cstheme="minorHAnsi"/>
        </w:rPr>
        <w:t xml:space="preserve">E-Business) </w:t>
      </w:r>
      <w:r w:rsidRPr="00AF4EB4">
        <w:rPr>
          <w:rFonts w:cstheme="minorHAnsi"/>
          <w:color w:val="000000"/>
          <w:szCs w:val="21"/>
        </w:rPr>
        <w:t>商业管理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电子商务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2C6B50" w:rsidRDefault="00AF4EB4" w:rsidP="00AF4EB4">
      <w:pPr>
        <w:ind w:leftChars="1" w:left="850" w:rightChars="-364" w:right="-764" w:hangingChars="404" w:hanging="848"/>
        <w:jc w:val="left"/>
        <w:rPr>
          <w:color w:val="000000"/>
          <w:szCs w:val="21"/>
        </w:rPr>
      </w:pPr>
      <w:proofErr w:type="spellStart"/>
      <w:r w:rsidRPr="002C6B50">
        <w:rPr>
          <w:color w:val="000000"/>
          <w:szCs w:val="21"/>
        </w:rPr>
        <w:t>BSc</w:t>
      </w:r>
      <w:proofErr w:type="spellEnd"/>
      <w:r w:rsidRPr="002C6B50">
        <w:rPr>
          <w:color w:val="000000"/>
          <w:szCs w:val="21"/>
        </w:rPr>
        <w:t xml:space="preserve"> Business Management (Entrepreneurship) </w:t>
      </w:r>
      <w:r w:rsidRPr="002C6B50">
        <w:rPr>
          <w:color w:val="000000"/>
          <w:szCs w:val="21"/>
        </w:rPr>
        <w:t>商业管理</w:t>
      </w:r>
      <w:r w:rsidRPr="002C6B50">
        <w:rPr>
          <w:color w:val="000000"/>
          <w:szCs w:val="21"/>
        </w:rPr>
        <w:t>(</w:t>
      </w:r>
      <w:r w:rsidRPr="002C6B50">
        <w:rPr>
          <w:color w:val="000000"/>
          <w:szCs w:val="21"/>
        </w:rPr>
        <w:t>创业管理</w:t>
      </w:r>
      <w:r w:rsidRPr="002C6B50">
        <w:rPr>
          <w:color w:val="000000"/>
          <w:szCs w:val="21"/>
        </w:rPr>
        <w:t>)</w:t>
      </w:r>
    </w:p>
    <w:p w:rsidR="00AF4EB4" w:rsidRPr="002C6B50" w:rsidRDefault="00AF4EB4" w:rsidP="00AF4EB4">
      <w:pPr>
        <w:ind w:leftChars="1" w:left="850" w:rightChars="-364" w:right="-764" w:hangingChars="404" w:hanging="848"/>
        <w:jc w:val="left"/>
        <w:rPr>
          <w:color w:val="000000"/>
          <w:szCs w:val="21"/>
        </w:rPr>
      </w:pPr>
      <w:proofErr w:type="spellStart"/>
      <w:r w:rsidRPr="002C6B50">
        <w:rPr>
          <w:color w:val="000000"/>
          <w:szCs w:val="21"/>
        </w:rPr>
        <w:t>BSc</w:t>
      </w:r>
      <w:proofErr w:type="spellEnd"/>
      <w:r w:rsidRPr="002C6B50">
        <w:rPr>
          <w:color w:val="000000"/>
          <w:szCs w:val="21"/>
        </w:rPr>
        <w:t xml:space="preserve"> Business Management (Business Analytics) </w:t>
      </w:r>
      <w:r w:rsidRPr="002C6B50">
        <w:rPr>
          <w:color w:val="000000"/>
          <w:szCs w:val="21"/>
        </w:rPr>
        <w:t>商业管理</w:t>
      </w:r>
      <w:r w:rsidRPr="002C6B50">
        <w:rPr>
          <w:color w:val="000000"/>
          <w:szCs w:val="21"/>
        </w:rPr>
        <w:t>(</w:t>
      </w:r>
      <w:r w:rsidRPr="002C6B50">
        <w:rPr>
          <w:color w:val="000000"/>
          <w:szCs w:val="21"/>
        </w:rPr>
        <w:t>商业分析</w:t>
      </w:r>
      <w:r w:rsidRPr="002C6B50">
        <w:rPr>
          <w:color w:val="000000"/>
          <w:szCs w:val="21"/>
        </w:rPr>
        <w:t>)</w:t>
      </w:r>
    </w:p>
    <w:p w:rsidR="00AF4EB4" w:rsidRPr="002C6B50" w:rsidRDefault="00AF4EB4" w:rsidP="00AF4EB4">
      <w:pPr>
        <w:ind w:leftChars="1" w:left="850" w:rightChars="-101" w:right="-212" w:hangingChars="404" w:hanging="848"/>
        <w:jc w:val="left"/>
        <w:rPr>
          <w:color w:val="000000"/>
          <w:szCs w:val="21"/>
        </w:rPr>
      </w:pPr>
      <w:proofErr w:type="spellStart"/>
      <w:r w:rsidRPr="002C6B50">
        <w:rPr>
          <w:color w:val="000000"/>
          <w:szCs w:val="21"/>
        </w:rPr>
        <w:t>BSc</w:t>
      </w:r>
      <w:proofErr w:type="spellEnd"/>
      <w:r w:rsidRPr="002C6B50">
        <w:rPr>
          <w:color w:val="000000"/>
          <w:szCs w:val="21"/>
        </w:rPr>
        <w:t xml:space="preserve"> Business Management (</w:t>
      </w:r>
      <w:r w:rsidRPr="002C6B50">
        <w:t>Human Resources Management)</w:t>
      </w:r>
      <w:r w:rsidRPr="002C6B50">
        <w:rPr>
          <w:color w:val="000000"/>
          <w:szCs w:val="21"/>
        </w:rPr>
        <w:t xml:space="preserve"> </w:t>
      </w:r>
      <w:r w:rsidRPr="002C6B50">
        <w:rPr>
          <w:color w:val="000000"/>
          <w:szCs w:val="21"/>
        </w:rPr>
        <w:t>商业管理</w:t>
      </w:r>
      <w:r w:rsidRPr="002C6B50">
        <w:rPr>
          <w:color w:val="000000"/>
          <w:szCs w:val="21"/>
        </w:rPr>
        <w:t>(</w:t>
      </w:r>
      <w:r w:rsidRPr="002C6B50">
        <w:rPr>
          <w:color w:val="000000"/>
          <w:szCs w:val="21"/>
        </w:rPr>
        <w:t>人力资源管理</w:t>
      </w:r>
      <w:r w:rsidRPr="002C6B50">
        <w:rPr>
          <w:color w:val="000000"/>
          <w:szCs w:val="21"/>
        </w:rPr>
        <w:t>)</w:t>
      </w:r>
    </w:p>
    <w:p w:rsidR="00AF4EB4" w:rsidRPr="00AF4EB4" w:rsidRDefault="00AF4EB4" w:rsidP="00AF4EB4">
      <w:pPr>
        <w:ind w:leftChars="1" w:left="850" w:rightChars="-297" w:right="-624" w:hangingChars="404" w:hanging="848"/>
        <w:jc w:val="left"/>
        <w:rPr>
          <w:color w:val="000000"/>
          <w:szCs w:val="21"/>
        </w:rPr>
      </w:pPr>
      <w:proofErr w:type="spellStart"/>
      <w:r w:rsidRPr="002C6B50">
        <w:rPr>
          <w:color w:val="000000"/>
          <w:szCs w:val="21"/>
        </w:rPr>
        <w:t>BSc</w:t>
      </w:r>
      <w:proofErr w:type="spellEnd"/>
      <w:r w:rsidRPr="002C6B50">
        <w:rPr>
          <w:color w:val="000000"/>
          <w:szCs w:val="21"/>
        </w:rPr>
        <w:t xml:space="preserve"> Business Management (</w:t>
      </w:r>
      <w:r w:rsidRPr="002C6B50">
        <w:t>Operations and Supply Chain Management)</w:t>
      </w:r>
      <w:r w:rsidRPr="002C6B50">
        <w:rPr>
          <w:color w:val="000000"/>
          <w:szCs w:val="21"/>
        </w:rPr>
        <w:t xml:space="preserve"> </w:t>
      </w:r>
      <w:r w:rsidRPr="002C6B50">
        <w:rPr>
          <w:color w:val="000000"/>
          <w:szCs w:val="21"/>
        </w:rPr>
        <w:t>商业管理</w:t>
      </w:r>
      <w:r w:rsidRPr="002C6B50"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运营和</w:t>
      </w:r>
      <w:r w:rsidRPr="002C6B50">
        <w:rPr>
          <w:color w:val="000000"/>
          <w:szCs w:val="21"/>
        </w:rPr>
        <w:t>供应链管理</w:t>
      </w:r>
      <w:r w:rsidRPr="002C6B50">
        <w:rPr>
          <w:color w:val="000000"/>
          <w:szCs w:val="21"/>
        </w:rPr>
        <w:t>)</w:t>
      </w:r>
    </w:p>
    <w:p w:rsidR="00AF4EB4" w:rsidRPr="00582EF3" w:rsidRDefault="00AF4EB4" w:rsidP="00AF4EB4">
      <w:pPr>
        <w:ind w:rightChars="-101" w:right="-212"/>
        <w:jc w:val="left"/>
      </w:pPr>
      <w:r>
        <w:rPr>
          <w:rFonts w:hint="eastAsia"/>
          <w:b/>
        </w:rPr>
        <w:t>硕士</w:t>
      </w:r>
    </w:p>
    <w:p w:rsidR="00AF4EB4" w:rsidRPr="00AF4EB4" w:rsidRDefault="00AF4EB4" w:rsidP="00AF4EB4">
      <w:pPr>
        <w:ind w:leftChars="1" w:left="1025" w:rightChars="-101" w:right="-212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Finance </w:t>
      </w:r>
      <w:r w:rsidRPr="00AF4EB4">
        <w:rPr>
          <w:rFonts w:cstheme="minorHAnsi"/>
          <w:color w:val="000000"/>
          <w:szCs w:val="21"/>
        </w:rPr>
        <w:t>金融</w:t>
      </w:r>
    </w:p>
    <w:p w:rsidR="00AF4EB4" w:rsidRPr="00AF4EB4" w:rsidRDefault="00AF4EB4" w:rsidP="00AF4EB4">
      <w:pPr>
        <w:ind w:leftChars="1" w:left="1025" w:rightChars="-101" w:right="-212" w:hangingChars="487" w:hanging="1023"/>
        <w:jc w:val="left"/>
        <w:rPr>
          <w:rFonts w:cstheme="minorHAnsi"/>
        </w:rPr>
      </w:pPr>
      <w:proofErr w:type="spellStart"/>
      <w:r w:rsidRPr="00AF4EB4">
        <w:rPr>
          <w:rFonts w:cstheme="minorHAnsi"/>
        </w:rPr>
        <w:t>MSc</w:t>
      </w:r>
      <w:proofErr w:type="spellEnd"/>
      <w:r w:rsidRPr="00AF4EB4">
        <w:rPr>
          <w:rFonts w:cstheme="minorHAnsi"/>
        </w:rPr>
        <w:t xml:space="preserve"> Investment Management </w:t>
      </w:r>
      <w:r w:rsidRPr="00AF4EB4">
        <w:rPr>
          <w:rFonts w:cstheme="minorHAnsi"/>
        </w:rPr>
        <w:t>投资管理</w:t>
      </w:r>
    </w:p>
    <w:p w:rsidR="00AF4EB4" w:rsidRPr="00AF4EB4" w:rsidRDefault="00AF4EB4" w:rsidP="00AF4EB4">
      <w:pPr>
        <w:pStyle w:val="a7"/>
        <w:ind w:leftChars="1" w:left="1025" w:rightChars="-101" w:right="-212" w:hangingChars="487" w:hanging="1023"/>
        <w:jc w:val="left"/>
        <w:rPr>
          <w:rFonts w:asciiTheme="minorHAnsi" w:hAnsiTheme="minorHAnsi" w:cstheme="minorHAnsi"/>
        </w:rPr>
      </w:pPr>
      <w:proofErr w:type="spellStart"/>
      <w:r w:rsidRPr="00AF4EB4">
        <w:rPr>
          <w:rFonts w:asciiTheme="minorHAnsi" w:hAnsiTheme="minorHAnsi" w:cstheme="minorHAnsi"/>
          <w:color w:val="000000"/>
          <w:szCs w:val="21"/>
        </w:rPr>
        <w:t>MSc</w:t>
      </w:r>
      <w:proofErr w:type="spellEnd"/>
      <w:r w:rsidRPr="00AF4EB4">
        <w:rPr>
          <w:rFonts w:asciiTheme="minorHAnsi" w:hAnsiTheme="minorHAnsi" w:cstheme="minorHAnsi"/>
        </w:rPr>
        <w:t xml:space="preserve"> International Banking and Finance </w:t>
      </w:r>
      <w:r w:rsidRPr="00AF4EB4">
        <w:rPr>
          <w:rFonts w:asciiTheme="minorHAnsi" w:hAnsiTheme="minorHAnsi" w:cstheme="minorHAnsi"/>
        </w:rPr>
        <w:t>国际银行和金融</w:t>
      </w:r>
    </w:p>
    <w:p w:rsidR="00AF4EB4" w:rsidRDefault="00AF4EB4" w:rsidP="00AF4EB4">
      <w:pPr>
        <w:ind w:leftChars="1" w:left="1025" w:rightChars="-101" w:right="-212" w:hangingChars="487" w:hanging="1023"/>
        <w:jc w:val="left"/>
        <w:rPr>
          <w:i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Strategic Marketing </w:t>
      </w:r>
      <w:r w:rsidRPr="00AF4EB4">
        <w:rPr>
          <w:rFonts w:cstheme="minorHAnsi"/>
          <w:color w:val="000000"/>
          <w:szCs w:val="21"/>
        </w:rPr>
        <w:t>战略市场营销</w:t>
      </w:r>
      <w:r w:rsidR="00451737" w:rsidRPr="001B5DBE">
        <w:rPr>
          <w:rFonts w:hint="eastAsia"/>
          <w:i/>
          <w:color w:val="000000"/>
          <w:szCs w:val="21"/>
        </w:rPr>
        <w:t>（含三个月实习）</w:t>
      </w:r>
    </w:p>
    <w:p w:rsidR="00112E4B" w:rsidRPr="00AF4EB4" w:rsidRDefault="00112E4B" w:rsidP="00AF4EB4">
      <w:pPr>
        <w:ind w:leftChars="1" w:left="1025" w:rightChars="-101" w:right="-212" w:hangingChars="487" w:hanging="1023"/>
        <w:jc w:val="left"/>
        <w:rPr>
          <w:rFonts w:cstheme="minorHAnsi"/>
        </w:rPr>
      </w:pPr>
      <w:proofErr w:type="spellStart"/>
      <w:r>
        <w:rPr>
          <w:rFonts w:hint="eastAsia"/>
          <w:color w:val="000000"/>
          <w:szCs w:val="21"/>
        </w:rPr>
        <w:t>MSc</w:t>
      </w:r>
      <w:proofErr w:type="spellEnd"/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Strategic</w:t>
      </w:r>
      <w:r>
        <w:rPr>
          <w:rFonts w:hint="eastAsia"/>
          <w:color w:val="000000"/>
          <w:szCs w:val="21"/>
        </w:rPr>
        <w:t xml:space="preserve"> Accounting </w:t>
      </w:r>
      <w:r>
        <w:rPr>
          <w:rFonts w:hint="eastAsia"/>
          <w:color w:val="000000"/>
          <w:szCs w:val="21"/>
        </w:rPr>
        <w:t>战略会计学</w:t>
      </w:r>
    </w:p>
    <w:p w:rsidR="00AF4EB4" w:rsidRPr="00AF4EB4" w:rsidRDefault="00AF4EB4" w:rsidP="00AF4EB4">
      <w:pPr>
        <w:pStyle w:val="a7"/>
        <w:numPr>
          <w:ilvl w:val="0"/>
          <w:numId w:val="9"/>
        </w:numPr>
        <w:ind w:left="284" w:rightChars="-101" w:right="-212" w:firstLineChars="0" w:hanging="282"/>
        <w:jc w:val="left"/>
        <w:rPr>
          <w:rFonts w:asciiTheme="minorHAnsi" w:hAnsiTheme="minorHAnsi" w:cstheme="minorHAnsi"/>
          <w:b/>
        </w:rPr>
      </w:pPr>
      <w:r w:rsidRPr="00AF4EB4">
        <w:rPr>
          <w:rFonts w:asciiTheme="minorHAnsi" w:hAnsiTheme="minorHAnsi" w:cstheme="minorHAnsi"/>
          <w:b/>
        </w:rPr>
        <w:t>以下专业可接受非商科专业背景的学生申请：</w:t>
      </w:r>
    </w:p>
    <w:p w:rsidR="00AF4EB4" w:rsidRPr="00AF4EB4" w:rsidRDefault="00AF4EB4" w:rsidP="00AF4EB4">
      <w:pPr>
        <w:ind w:leftChars="1" w:left="1025" w:rightChars="-101" w:right="-212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Accounting and Finance </w:t>
      </w:r>
      <w:r w:rsidRPr="00AF4EB4">
        <w:rPr>
          <w:rFonts w:cstheme="minorHAnsi"/>
          <w:color w:val="000000"/>
          <w:szCs w:val="21"/>
        </w:rPr>
        <w:t>会计和金融</w:t>
      </w:r>
      <w:r w:rsidRPr="00AF4EB4">
        <w:rPr>
          <w:rFonts w:cstheme="minorHAnsi"/>
          <w:color w:val="000000"/>
          <w:szCs w:val="21"/>
        </w:rPr>
        <w:t xml:space="preserve"> </w:t>
      </w:r>
      <w:r w:rsidRPr="00AF4EB4">
        <w:rPr>
          <w:rFonts w:cstheme="minorHAnsi"/>
          <w:color w:val="00B0F0"/>
          <w:szCs w:val="21"/>
        </w:rPr>
        <w:t>（</w:t>
      </w:r>
      <w:r w:rsidRPr="00AF4EB4">
        <w:rPr>
          <w:rFonts w:cstheme="minorHAnsi"/>
          <w:color w:val="00B0F0"/>
          <w:szCs w:val="21"/>
        </w:rPr>
        <w:t>ACCA</w:t>
      </w:r>
      <w:r w:rsidRPr="00AF4EB4">
        <w:rPr>
          <w:rFonts w:cstheme="minorHAnsi"/>
          <w:color w:val="00B0F0"/>
          <w:szCs w:val="21"/>
        </w:rPr>
        <w:t>可免考</w:t>
      </w:r>
      <w:r w:rsidRPr="00AF4EB4">
        <w:rPr>
          <w:rFonts w:cstheme="minorHAnsi"/>
          <w:color w:val="00B0F0"/>
          <w:szCs w:val="21"/>
        </w:rPr>
        <w:t>7</w:t>
      </w:r>
      <w:r w:rsidRPr="00AF4EB4">
        <w:rPr>
          <w:rFonts w:cstheme="minorHAnsi"/>
          <w:color w:val="00B0F0"/>
          <w:szCs w:val="21"/>
        </w:rPr>
        <w:t>门）</w:t>
      </w:r>
    </w:p>
    <w:p w:rsidR="00AF4EB4" w:rsidRPr="00AF4EB4" w:rsidRDefault="00AF4EB4" w:rsidP="00AF4EB4">
      <w:pPr>
        <w:ind w:leftChars="1" w:left="1025" w:rightChars="-101" w:right="-212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Financial Management </w:t>
      </w:r>
      <w:r w:rsidRPr="00AF4EB4">
        <w:rPr>
          <w:rFonts w:cstheme="minorHAnsi"/>
          <w:color w:val="000000"/>
          <w:szCs w:val="21"/>
        </w:rPr>
        <w:t>财务管理</w:t>
      </w:r>
    </w:p>
    <w:p w:rsidR="00AF4EB4" w:rsidRPr="00AF4EB4" w:rsidRDefault="00AF4EB4" w:rsidP="00AF4EB4">
      <w:pPr>
        <w:ind w:leftChars="1" w:left="1025" w:rightChars="-101" w:right="-212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Finance and </w:t>
      </w:r>
      <w:r w:rsidR="00112E4B">
        <w:rPr>
          <w:rFonts w:hint="eastAsia"/>
          <w:color w:val="000000"/>
          <w:szCs w:val="21"/>
        </w:rPr>
        <w:t xml:space="preserve">Big Data Analytics </w:t>
      </w:r>
      <w:r w:rsidR="00112E4B">
        <w:rPr>
          <w:rFonts w:hint="eastAsia"/>
          <w:color w:val="000000"/>
          <w:szCs w:val="21"/>
        </w:rPr>
        <w:t>金融和大数据分析</w:t>
      </w:r>
    </w:p>
    <w:p w:rsidR="00AF4EB4" w:rsidRPr="00AF4EB4" w:rsidRDefault="00AF4EB4" w:rsidP="00AF4EB4">
      <w:pPr>
        <w:ind w:leftChars="1" w:left="1025" w:rightChars="-364" w:right="-764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</w:t>
      </w:r>
      <w:r w:rsidRPr="00AF4EB4">
        <w:rPr>
          <w:rFonts w:cstheme="minorHAnsi"/>
          <w:color w:val="000000"/>
          <w:szCs w:val="21"/>
        </w:rPr>
        <w:t>管理学</w:t>
      </w:r>
    </w:p>
    <w:p w:rsidR="00AF4EB4" w:rsidRPr="00AF4EB4" w:rsidRDefault="00AF4EB4" w:rsidP="00AF4EB4">
      <w:pPr>
        <w:ind w:leftChars="1" w:left="1025" w:rightChars="-364" w:right="-764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(Finance)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金融</w:t>
      </w:r>
      <w:r w:rsidRPr="00AF4EB4">
        <w:rPr>
          <w:rFonts w:cstheme="minorHAnsi"/>
          <w:color w:val="000000"/>
          <w:szCs w:val="21"/>
        </w:rPr>
        <w:t>)</w:t>
      </w:r>
    </w:p>
    <w:p w:rsidR="00112E4B" w:rsidRPr="004F3A84" w:rsidRDefault="00112E4B" w:rsidP="00112E4B">
      <w:pPr>
        <w:ind w:leftChars="1" w:left="1025" w:rightChars="-364" w:right="-764" w:hangingChars="487" w:hanging="1023"/>
        <w:jc w:val="left"/>
        <w:rPr>
          <w:color w:val="000000"/>
          <w:szCs w:val="21"/>
        </w:rPr>
      </w:pPr>
      <w:proofErr w:type="spellStart"/>
      <w:r w:rsidRPr="007532CE">
        <w:rPr>
          <w:color w:val="000000"/>
          <w:szCs w:val="21"/>
        </w:rPr>
        <w:t>MSc</w:t>
      </w:r>
      <w:proofErr w:type="spellEnd"/>
      <w:r w:rsidRPr="007532CE">
        <w:rPr>
          <w:color w:val="000000"/>
          <w:szCs w:val="21"/>
        </w:rPr>
        <w:t xml:space="preserve"> Management (Tourism) </w:t>
      </w:r>
      <w:r>
        <w:rPr>
          <w:rFonts w:hint="eastAsia"/>
          <w:color w:val="000000"/>
          <w:szCs w:val="21"/>
        </w:rPr>
        <w:t>管理学</w:t>
      </w:r>
      <w:r w:rsidRPr="002C6B50"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旅游</w:t>
      </w:r>
      <w:r w:rsidRPr="002C6B50">
        <w:rPr>
          <w:color w:val="000000"/>
          <w:szCs w:val="21"/>
        </w:rPr>
        <w:t>)</w:t>
      </w:r>
    </w:p>
    <w:p w:rsidR="00AF4EB4" w:rsidRPr="00AF4EB4" w:rsidRDefault="00AF4EB4" w:rsidP="00AF4EB4">
      <w:pPr>
        <w:ind w:leftChars="1" w:left="1025" w:rightChars="33" w:right="69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(HRM)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人力资源管理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ind w:leftChars="1" w:left="1025" w:rightChars="-364" w:right="-764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(Marketing)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市场营销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rPr>
          <w:rFonts w:cstheme="minorHAnsi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</w:t>
      </w:r>
      <w:r w:rsidRPr="00AF4EB4">
        <w:rPr>
          <w:rFonts w:cstheme="minorHAnsi"/>
        </w:rPr>
        <w:t xml:space="preserve">E-Business)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电子商务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ind w:leftChars="1" w:left="1025" w:rightChars="-364" w:right="-764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</w:rPr>
        <w:t xml:space="preserve"> Management (Entrepreneurship</w:t>
      </w:r>
      <w:r w:rsidRPr="00AF4EB4">
        <w:rPr>
          <w:rFonts w:cstheme="minorHAnsi"/>
          <w:color w:val="000000"/>
          <w:szCs w:val="21"/>
        </w:rPr>
        <w:t xml:space="preserve">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创业管理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rPr>
          <w:rFonts w:cstheme="minorHAnsi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</w:t>
      </w:r>
      <w:r w:rsidRPr="00AF4EB4">
        <w:rPr>
          <w:rFonts w:cstheme="minorHAnsi"/>
        </w:rPr>
        <w:t xml:space="preserve">Business Analytics 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商业分析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ind w:rightChars="-101" w:right="-212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(International Management)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国际管理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ind w:leftChars="1" w:left="1025" w:rightChars="-101" w:right="-212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</w:t>
      </w:r>
      <w:r w:rsidRPr="00AF4EB4">
        <w:rPr>
          <w:rFonts w:cstheme="minorHAnsi"/>
        </w:rPr>
        <w:t>International Standard</w:t>
      </w:r>
      <w:r w:rsidRPr="00AF4EB4">
        <w:rPr>
          <w:rFonts w:cstheme="minorHAnsi"/>
          <w:color w:val="000000"/>
          <w:szCs w:val="21"/>
        </w:rPr>
        <w:t xml:space="preserve">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国际标准化管理</w:t>
      </w:r>
      <w:r w:rsidRPr="00AF4EB4">
        <w:rPr>
          <w:rFonts w:cstheme="minorHAnsi"/>
          <w:color w:val="000000"/>
          <w:szCs w:val="21"/>
        </w:rPr>
        <w:t>)</w:t>
      </w:r>
    </w:p>
    <w:p w:rsidR="00AF4EB4" w:rsidRPr="00AF4EB4" w:rsidRDefault="00AF4EB4" w:rsidP="00AF4EB4">
      <w:pPr>
        <w:ind w:leftChars="1" w:left="1025" w:rightChars="-432" w:right="-907" w:hangingChars="487" w:hanging="1023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MSc</w:t>
      </w:r>
      <w:proofErr w:type="spellEnd"/>
      <w:r w:rsidRPr="00AF4EB4">
        <w:rPr>
          <w:rFonts w:cstheme="minorHAnsi"/>
          <w:color w:val="000000"/>
          <w:szCs w:val="21"/>
        </w:rPr>
        <w:t xml:space="preserve"> Management (</w:t>
      </w:r>
      <w:r w:rsidRPr="00AF4EB4">
        <w:rPr>
          <w:rFonts w:cstheme="minorHAnsi"/>
        </w:rPr>
        <w:t>Operations and Supply Chain Management</w:t>
      </w:r>
      <w:r w:rsidRPr="00AF4EB4">
        <w:rPr>
          <w:rFonts w:cstheme="minorHAnsi"/>
          <w:color w:val="000000"/>
          <w:szCs w:val="21"/>
        </w:rPr>
        <w:t xml:space="preserve">) </w:t>
      </w:r>
      <w:r w:rsidRPr="00AF4EB4">
        <w:rPr>
          <w:rFonts w:cstheme="minorHAnsi"/>
          <w:color w:val="000000"/>
          <w:szCs w:val="21"/>
        </w:rPr>
        <w:t>管理学</w:t>
      </w:r>
      <w:r w:rsidRPr="00AF4EB4">
        <w:rPr>
          <w:rFonts w:cstheme="minorHAnsi"/>
          <w:color w:val="000000"/>
          <w:szCs w:val="21"/>
        </w:rPr>
        <w:t>(</w:t>
      </w:r>
      <w:r w:rsidRPr="00AF4EB4">
        <w:rPr>
          <w:rFonts w:cstheme="minorHAnsi"/>
          <w:color w:val="000000"/>
          <w:szCs w:val="21"/>
        </w:rPr>
        <w:t>运营和供应链管理</w:t>
      </w:r>
      <w:r w:rsidRPr="00AF4EB4">
        <w:rPr>
          <w:rFonts w:cstheme="minorHAnsi"/>
          <w:color w:val="000000"/>
          <w:szCs w:val="21"/>
        </w:rPr>
        <w:t>)</w:t>
      </w:r>
    </w:p>
    <w:p w:rsidR="00AF4EB4" w:rsidRDefault="00AF4EB4" w:rsidP="00AF4EB4">
      <w:pPr>
        <w:jc w:val="left"/>
        <w:rPr>
          <w:b/>
          <w:color w:val="7030A0"/>
          <w:sz w:val="24"/>
        </w:rPr>
      </w:pPr>
    </w:p>
    <w:p w:rsidR="00AF4EB4" w:rsidRPr="00F07158" w:rsidRDefault="00AF4EB4" w:rsidP="00AF4EB4">
      <w:pPr>
        <w:jc w:val="left"/>
        <w:rPr>
          <w:b/>
          <w:color w:val="7030A0"/>
          <w:sz w:val="24"/>
        </w:rPr>
      </w:pPr>
      <w:r w:rsidRPr="00F07158">
        <w:rPr>
          <w:b/>
          <w:color w:val="7030A0"/>
          <w:sz w:val="24"/>
        </w:rPr>
        <w:t>经济学</w:t>
      </w:r>
      <w:r w:rsidRPr="008C0E52">
        <w:rPr>
          <w:color w:val="00B0F0"/>
          <w:szCs w:val="21"/>
        </w:rPr>
        <w:t>（英国</w:t>
      </w:r>
      <w:r w:rsidRPr="008C0E52">
        <w:rPr>
          <w:color w:val="00B0F0"/>
        </w:rPr>
        <w:t>官方</w:t>
      </w:r>
      <w:r w:rsidRPr="008C0E52">
        <w:rPr>
          <w:color w:val="00B0F0"/>
        </w:rPr>
        <w:t>REF</w:t>
      </w:r>
      <w:r w:rsidRPr="008C0E52">
        <w:rPr>
          <w:color w:val="00B0F0"/>
        </w:rPr>
        <w:t>学术研究排名第</w:t>
      </w:r>
      <w:r>
        <w:rPr>
          <w:rFonts w:hint="eastAsia"/>
          <w:color w:val="00B0F0"/>
        </w:rPr>
        <w:t>22</w:t>
      </w:r>
      <w:r w:rsidRPr="008C0E52">
        <w:rPr>
          <w:color w:val="00B0F0"/>
        </w:rPr>
        <w:t>位）</w:t>
      </w:r>
    </w:p>
    <w:p w:rsidR="00AF4EB4" w:rsidRDefault="00AF4EB4" w:rsidP="00AF4EB4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本科</w:t>
      </w:r>
    </w:p>
    <w:p w:rsidR="00AF4EB4" w:rsidRPr="00AF4EB4" w:rsidRDefault="00AF4EB4" w:rsidP="00AF4EB4">
      <w:pPr>
        <w:pStyle w:val="a6"/>
        <w:ind w:rightChars="-364" w:right="-764" w:firstLineChars="0" w:firstLine="0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Economics </w:t>
      </w:r>
      <w:r w:rsidRPr="00AF4EB4">
        <w:rPr>
          <w:rFonts w:hAnsi="Times New Roman" w:cstheme="minorHAnsi"/>
          <w:color w:val="000000"/>
          <w:szCs w:val="21"/>
        </w:rPr>
        <w:t>经济学</w:t>
      </w:r>
    </w:p>
    <w:p w:rsidR="00AF4EB4" w:rsidRPr="00AF4EB4" w:rsidRDefault="00AF4EB4" w:rsidP="00AF4EB4">
      <w:pPr>
        <w:ind w:rightChars="-364" w:right="-764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Economics and Business </w:t>
      </w:r>
      <w:r w:rsidRPr="00AF4EB4">
        <w:rPr>
          <w:rFonts w:cstheme="minorHAnsi"/>
          <w:color w:val="000000"/>
          <w:szCs w:val="21"/>
        </w:rPr>
        <w:t>商业经济学</w:t>
      </w:r>
    </w:p>
    <w:p w:rsidR="00AF4EB4" w:rsidRPr="00AF4EB4" w:rsidRDefault="00AF4EB4" w:rsidP="00AF4EB4">
      <w:pPr>
        <w:ind w:rightChars="-364" w:right="-764"/>
        <w:jc w:val="left"/>
        <w:rPr>
          <w:rFonts w:cstheme="minorHAnsi"/>
          <w:color w:val="000000"/>
          <w:szCs w:val="21"/>
        </w:rPr>
      </w:pPr>
      <w:proofErr w:type="spellStart"/>
      <w:r w:rsidRPr="00AF4EB4">
        <w:rPr>
          <w:rFonts w:cstheme="minorHAnsi"/>
          <w:color w:val="000000"/>
          <w:szCs w:val="21"/>
        </w:rPr>
        <w:t>BSc</w:t>
      </w:r>
      <w:proofErr w:type="spellEnd"/>
      <w:r w:rsidRPr="00AF4EB4">
        <w:rPr>
          <w:rFonts w:cstheme="minorHAnsi"/>
          <w:color w:val="000000"/>
          <w:szCs w:val="21"/>
        </w:rPr>
        <w:t xml:space="preserve"> Economics and Finance</w:t>
      </w:r>
      <w:r w:rsidRPr="00AF4EB4">
        <w:rPr>
          <w:rFonts w:cstheme="minorHAnsi"/>
          <w:color w:val="000000"/>
          <w:szCs w:val="21"/>
        </w:rPr>
        <w:t>金融经济学</w:t>
      </w:r>
    </w:p>
    <w:p w:rsidR="00AF4EB4" w:rsidRPr="00AF4EB4" w:rsidRDefault="00AF4EB4" w:rsidP="00AF4EB4">
      <w:pPr>
        <w:ind w:rightChars="-364" w:right="-764"/>
        <w:jc w:val="left"/>
        <w:rPr>
          <w:rFonts w:cstheme="minorHAnsi"/>
          <w:b/>
          <w:color w:val="000000"/>
          <w:szCs w:val="21"/>
        </w:rPr>
      </w:pPr>
      <w:r w:rsidRPr="00AF4EB4">
        <w:rPr>
          <w:rFonts w:hAnsi="Calibri" w:cstheme="minorHAnsi"/>
          <w:b/>
          <w:color w:val="000000"/>
          <w:szCs w:val="21"/>
        </w:rPr>
        <w:t>硕士</w:t>
      </w:r>
    </w:p>
    <w:p w:rsidR="00AF4EB4" w:rsidRPr="00AF4EB4" w:rsidRDefault="00AF4EB4" w:rsidP="00AF4EB4">
      <w:pPr>
        <w:rPr>
          <w:rFonts w:cstheme="minorHAnsi"/>
        </w:rPr>
      </w:pPr>
      <w:proofErr w:type="spellStart"/>
      <w:r w:rsidRPr="00AF4EB4">
        <w:rPr>
          <w:rFonts w:cstheme="minorHAnsi"/>
        </w:rPr>
        <w:lastRenderedPageBreak/>
        <w:t>MSc</w:t>
      </w:r>
      <w:proofErr w:type="spellEnd"/>
      <w:r w:rsidRPr="00AF4EB4">
        <w:rPr>
          <w:rFonts w:cstheme="minorHAnsi"/>
        </w:rPr>
        <w:t xml:space="preserve"> Economics </w:t>
      </w:r>
      <w:r w:rsidRPr="00AF4EB4">
        <w:rPr>
          <w:rFonts w:cstheme="minorHAnsi"/>
        </w:rPr>
        <w:t>经济学</w:t>
      </w:r>
    </w:p>
    <w:p w:rsidR="00AF4EB4" w:rsidRPr="00AF4EB4" w:rsidRDefault="00AF4EB4" w:rsidP="00AF4EB4">
      <w:pPr>
        <w:rPr>
          <w:color w:val="000000"/>
          <w:szCs w:val="21"/>
        </w:rPr>
      </w:pPr>
      <w:proofErr w:type="spellStart"/>
      <w:r w:rsidRPr="000E73B0">
        <w:t>MSc</w:t>
      </w:r>
      <w:proofErr w:type="spellEnd"/>
      <w:r w:rsidRPr="000E73B0">
        <w:t xml:space="preserve"> Economics </w:t>
      </w:r>
      <w:r>
        <w:rPr>
          <w:rFonts w:hint="eastAsia"/>
        </w:rPr>
        <w:t xml:space="preserve">and </w:t>
      </w:r>
      <w:r w:rsidRPr="000E73B0">
        <w:t>Finance</w:t>
      </w:r>
      <w:r>
        <w:rPr>
          <w:rFonts w:hint="eastAsia"/>
        </w:rPr>
        <w:t xml:space="preserve"> </w:t>
      </w:r>
      <w:r>
        <w:rPr>
          <w:rFonts w:hint="eastAsia"/>
        </w:rPr>
        <w:t>金融经济学</w:t>
      </w:r>
    </w:p>
    <w:p w:rsidR="00AF4EB4" w:rsidRDefault="00AF4EB4" w:rsidP="00AF4EB4">
      <w:pPr>
        <w:ind w:leftChars="1" w:left="2" w:rightChars="-297" w:right="-624" w:firstLineChars="67" w:firstLine="141"/>
        <w:jc w:val="left"/>
        <w:rPr>
          <w:color w:val="000000"/>
          <w:szCs w:val="21"/>
        </w:rPr>
      </w:pPr>
    </w:p>
    <w:p w:rsidR="00946650" w:rsidRPr="00DD5075" w:rsidRDefault="00946650" w:rsidP="00946650">
      <w:pPr>
        <w:ind w:rightChars="-432" w:right="-907"/>
        <w:jc w:val="left"/>
        <w:rPr>
          <w:b/>
          <w:color w:val="00B0F0"/>
          <w:szCs w:val="21"/>
        </w:rPr>
      </w:pPr>
      <w:r w:rsidRPr="00F07158">
        <w:rPr>
          <w:rFonts w:cs="Arial"/>
          <w:b/>
          <w:color w:val="7030A0"/>
          <w:sz w:val="24"/>
        </w:rPr>
        <w:t>计算机</w:t>
      </w:r>
      <w:r>
        <w:rPr>
          <w:rFonts w:cs="Arial"/>
          <w:b/>
          <w:color w:val="7030A0"/>
          <w:sz w:val="24"/>
        </w:rPr>
        <w:t>软件</w:t>
      </w:r>
      <w:r>
        <w:rPr>
          <w:rFonts w:cs="Arial" w:hint="eastAsia"/>
          <w:b/>
          <w:color w:val="7030A0"/>
          <w:sz w:val="24"/>
        </w:rPr>
        <w:t>类</w:t>
      </w:r>
      <w:r>
        <w:rPr>
          <w:rFonts w:cs="Arial" w:hint="eastAsia"/>
          <w:b/>
          <w:color w:val="7030A0"/>
          <w:sz w:val="24"/>
        </w:rPr>
        <w:t xml:space="preserve"> </w:t>
      </w:r>
      <w:r w:rsidRPr="009F497A">
        <w:rPr>
          <w:szCs w:val="21"/>
        </w:rPr>
        <w:t xml:space="preserve"> </w:t>
      </w:r>
      <w:r w:rsidRPr="00DD5075">
        <w:rPr>
          <w:color w:val="00B0F0"/>
          <w:szCs w:val="21"/>
        </w:rPr>
        <w:t>（</w:t>
      </w:r>
      <w:proofErr w:type="gramStart"/>
      <w:r w:rsidRPr="00F04954">
        <w:rPr>
          <w:rFonts w:hint="eastAsia"/>
          <w:color w:val="00B0F0"/>
        </w:rPr>
        <w:t>卫报全</w:t>
      </w:r>
      <w:proofErr w:type="gramEnd"/>
      <w:r w:rsidRPr="00F04954">
        <w:rPr>
          <w:rFonts w:hint="eastAsia"/>
          <w:color w:val="00B0F0"/>
        </w:rPr>
        <w:t>英</w:t>
      </w:r>
      <w:r w:rsidRPr="00DD5075">
        <w:rPr>
          <w:color w:val="00B0F0"/>
          <w:szCs w:val="21"/>
        </w:rPr>
        <w:t>排名</w:t>
      </w:r>
      <w:r w:rsidRPr="00F04954">
        <w:rPr>
          <w:rFonts w:hint="eastAsia"/>
          <w:color w:val="00B0F0"/>
        </w:rPr>
        <w:t>第</w:t>
      </w:r>
      <w:r w:rsidRPr="00F04954">
        <w:rPr>
          <w:color w:val="00B0F0"/>
        </w:rPr>
        <w:t>5</w:t>
      </w:r>
      <w:r w:rsidRPr="00F04954">
        <w:rPr>
          <w:rFonts w:hint="eastAsia"/>
          <w:color w:val="00B0F0"/>
        </w:rPr>
        <w:t>位</w:t>
      </w:r>
      <w:r w:rsidRPr="00F04954">
        <w:rPr>
          <w:rFonts w:hint="eastAsia"/>
          <w:color w:val="00B0F0"/>
        </w:rPr>
        <w:t xml:space="preserve">, </w:t>
      </w:r>
      <w:r w:rsidRPr="00DD5075">
        <w:rPr>
          <w:rFonts w:hint="eastAsia"/>
          <w:color w:val="00B0F0"/>
          <w:szCs w:val="21"/>
        </w:rPr>
        <w:t>TIMES</w:t>
      </w:r>
      <w:r w:rsidRPr="00DD5075">
        <w:rPr>
          <w:color w:val="00B0F0"/>
          <w:szCs w:val="21"/>
        </w:rPr>
        <w:t>全英排名第</w:t>
      </w:r>
      <w:r w:rsidRPr="00DD5075">
        <w:rPr>
          <w:rFonts w:hint="eastAsia"/>
          <w:color w:val="00B0F0"/>
          <w:szCs w:val="21"/>
        </w:rPr>
        <w:t>7</w:t>
      </w:r>
      <w:r w:rsidRPr="00DD5075">
        <w:rPr>
          <w:color w:val="00B0F0"/>
          <w:szCs w:val="21"/>
        </w:rPr>
        <w:t>位</w:t>
      </w:r>
      <w:r w:rsidRPr="00DD5075">
        <w:rPr>
          <w:rFonts w:hint="eastAsia"/>
          <w:color w:val="00B0F0"/>
          <w:szCs w:val="21"/>
        </w:rPr>
        <w:t>, REF</w:t>
      </w:r>
      <w:r w:rsidRPr="00DD5075">
        <w:rPr>
          <w:rFonts w:hint="eastAsia"/>
          <w:color w:val="00B0F0"/>
          <w:szCs w:val="21"/>
        </w:rPr>
        <w:t>全英排名第</w:t>
      </w:r>
      <w:r w:rsidRPr="00DD5075">
        <w:rPr>
          <w:rFonts w:hint="eastAsia"/>
          <w:color w:val="00B0F0"/>
          <w:szCs w:val="21"/>
        </w:rPr>
        <w:t>11</w:t>
      </w:r>
      <w:r w:rsidRPr="00DD5075">
        <w:rPr>
          <w:rFonts w:hint="eastAsia"/>
          <w:color w:val="00B0F0"/>
          <w:szCs w:val="21"/>
        </w:rPr>
        <w:t>位</w:t>
      </w:r>
      <w:r>
        <w:rPr>
          <w:rFonts w:hint="eastAsia"/>
          <w:color w:val="00B0F0"/>
          <w:szCs w:val="21"/>
        </w:rPr>
        <w:t>，就业率</w:t>
      </w:r>
      <w:r>
        <w:rPr>
          <w:rFonts w:hint="eastAsia"/>
          <w:color w:val="00B0F0"/>
          <w:szCs w:val="21"/>
        </w:rPr>
        <w:t>100%</w:t>
      </w:r>
      <w:r w:rsidRPr="00DD5075">
        <w:rPr>
          <w:color w:val="00B0F0"/>
          <w:szCs w:val="21"/>
        </w:rPr>
        <w:t>）</w:t>
      </w:r>
    </w:p>
    <w:p w:rsidR="00946650" w:rsidRDefault="00946650" w:rsidP="00946650">
      <w:pPr>
        <w:rPr>
          <w:b/>
          <w:color w:val="000000"/>
          <w:szCs w:val="21"/>
        </w:rPr>
      </w:pPr>
      <w:r w:rsidRPr="00F07158">
        <w:rPr>
          <w:rFonts w:hint="eastAsia"/>
          <w:b/>
          <w:color w:val="000000"/>
          <w:szCs w:val="21"/>
        </w:rPr>
        <w:t>本科</w:t>
      </w:r>
    </w:p>
    <w:p w:rsidR="00946650" w:rsidRPr="00E10EED" w:rsidRDefault="00946650" w:rsidP="00946650">
      <w:pPr>
        <w:ind w:rightChars="-364" w:right="-764"/>
        <w:rPr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BSc</w:t>
      </w:r>
      <w:proofErr w:type="spellEnd"/>
      <w:r w:rsidRPr="00E10EED">
        <w:rPr>
          <w:rFonts w:hint="eastAsia"/>
          <w:color w:val="000000"/>
          <w:szCs w:val="21"/>
        </w:rPr>
        <w:t xml:space="preserve"> Computer Science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计算机科学</w:t>
      </w:r>
    </w:p>
    <w:p w:rsidR="00946650" w:rsidRPr="00E10EED" w:rsidRDefault="00946650" w:rsidP="00946650">
      <w:pPr>
        <w:ind w:rightChars="-364" w:right="-764"/>
        <w:rPr>
          <w:color w:val="000000"/>
          <w:szCs w:val="21"/>
        </w:rPr>
      </w:pPr>
      <w:proofErr w:type="spellStart"/>
      <w:r>
        <w:rPr>
          <w:rFonts w:hint="eastAsia"/>
          <w:color w:val="000000"/>
          <w:szCs w:val="21"/>
        </w:rPr>
        <w:t>BSc</w:t>
      </w:r>
      <w:proofErr w:type="spellEnd"/>
      <w:r>
        <w:rPr>
          <w:rFonts w:hint="eastAsia"/>
          <w:color w:val="000000"/>
          <w:szCs w:val="21"/>
        </w:rPr>
        <w:t xml:space="preserve"> Software Engineering </w:t>
      </w:r>
      <w:r>
        <w:rPr>
          <w:rFonts w:hint="eastAsia"/>
          <w:color w:val="000000"/>
          <w:szCs w:val="21"/>
        </w:rPr>
        <w:t>软件工程</w:t>
      </w:r>
    </w:p>
    <w:p w:rsidR="00946650" w:rsidRPr="00F07158" w:rsidRDefault="00946650" w:rsidP="00946650">
      <w:pPr>
        <w:rPr>
          <w:b/>
          <w:color w:val="000000"/>
          <w:szCs w:val="21"/>
        </w:rPr>
      </w:pPr>
      <w:r w:rsidRPr="00F07158">
        <w:rPr>
          <w:rFonts w:hint="eastAsia"/>
          <w:b/>
          <w:color w:val="000000"/>
          <w:szCs w:val="21"/>
        </w:rPr>
        <w:t>硕士</w:t>
      </w:r>
    </w:p>
    <w:p w:rsidR="00946650" w:rsidRDefault="00946650" w:rsidP="00946650">
      <w:pPr>
        <w:ind w:leftChars="-3" w:left="-6" w:firstLineChars="2" w:firstLine="4"/>
      </w:pPr>
      <w:proofErr w:type="spellStart"/>
      <w:r w:rsidRPr="009F497A">
        <w:rPr>
          <w:color w:val="000000"/>
          <w:szCs w:val="21"/>
        </w:rPr>
        <w:t>MSc</w:t>
      </w:r>
      <w:proofErr w:type="spellEnd"/>
      <w:r w:rsidRPr="009F497A">
        <w:rPr>
          <w:color w:val="000000"/>
          <w:szCs w:val="21"/>
        </w:rPr>
        <w:t xml:space="preserve"> </w:t>
      </w:r>
      <w:r w:rsidRPr="009F497A">
        <w:t xml:space="preserve">Advanced Computer Science </w:t>
      </w:r>
      <w:r w:rsidRPr="009F497A">
        <w:t>高</w:t>
      </w:r>
      <w:r>
        <w:rPr>
          <w:rFonts w:hint="eastAsia"/>
        </w:rPr>
        <w:t>级</w:t>
      </w:r>
      <w:r w:rsidRPr="009F497A">
        <w:t>计算机科学</w:t>
      </w:r>
    </w:p>
    <w:p w:rsidR="00946650" w:rsidRDefault="00946650" w:rsidP="00946650">
      <w:pPr>
        <w:ind w:leftChars="-3" w:left="-6" w:firstLineChars="2" w:firstLine="4"/>
      </w:pPr>
      <w:proofErr w:type="spellStart"/>
      <w:r>
        <w:rPr>
          <w:rFonts w:hint="eastAsia"/>
        </w:rPr>
        <w:t>MSc</w:t>
      </w:r>
      <w:proofErr w:type="spellEnd"/>
      <w:r>
        <w:rPr>
          <w:rFonts w:hint="eastAsia"/>
        </w:rPr>
        <w:t xml:space="preserve"> Advanced Software Technology </w:t>
      </w:r>
      <w:r>
        <w:rPr>
          <w:rFonts w:hint="eastAsia"/>
        </w:rPr>
        <w:t>高级软件技术</w:t>
      </w:r>
    </w:p>
    <w:p w:rsidR="00946650" w:rsidRDefault="00946650" w:rsidP="00946650">
      <w:pPr>
        <w:ind w:leftChars="-3" w:left="-6" w:firstLineChars="2" w:firstLine="4"/>
      </w:pPr>
      <w:proofErr w:type="spellStart"/>
      <w:r>
        <w:rPr>
          <w:rFonts w:hint="eastAsia"/>
        </w:rPr>
        <w:t>MSc</w:t>
      </w:r>
      <w:proofErr w:type="spellEnd"/>
      <w:r>
        <w:rPr>
          <w:rFonts w:hint="eastAsia"/>
        </w:rPr>
        <w:t xml:space="preserve"> Data Science </w:t>
      </w:r>
      <w:r>
        <w:rPr>
          <w:rFonts w:hint="eastAsia"/>
        </w:rPr>
        <w:t>数据科学</w:t>
      </w:r>
    </w:p>
    <w:p w:rsidR="00946650" w:rsidRDefault="00946650" w:rsidP="00946650">
      <w:proofErr w:type="spellStart"/>
      <w:r w:rsidRPr="00C22947">
        <w:t>MSc</w:t>
      </w:r>
      <w:proofErr w:type="spellEnd"/>
      <w:r w:rsidRPr="00C22947">
        <w:t xml:space="preserve"> Cyber Security</w:t>
      </w:r>
      <w:r>
        <w:rPr>
          <w:rFonts w:hint="eastAsia"/>
        </w:rPr>
        <w:t xml:space="preserve"> </w:t>
      </w:r>
      <w:r>
        <w:rPr>
          <w:rFonts w:hint="eastAsia"/>
        </w:rPr>
        <w:t>网络安全</w:t>
      </w:r>
    </w:p>
    <w:p w:rsidR="007F4465" w:rsidRDefault="007F4465" w:rsidP="00946650"/>
    <w:p w:rsidR="007F4465" w:rsidRPr="00DD5075" w:rsidRDefault="007F4465" w:rsidP="007F4465">
      <w:pPr>
        <w:ind w:rightChars="-94" w:right="-197" w:firstLineChars="14" w:firstLine="34"/>
        <w:jc w:val="left"/>
        <w:rPr>
          <w:szCs w:val="21"/>
        </w:rPr>
      </w:pPr>
      <w:r w:rsidRPr="007F4465">
        <w:rPr>
          <w:rFonts w:hint="eastAsia"/>
          <w:b/>
          <w:color w:val="7030A0"/>
          <w:sz w:val="24"/>
        </w:rPr>
        <w:t>工程学类</w:t>
      </w:r>
      <w:r w:rsidRPr="00DD5075">
        <w:rPr>
          <w:color w:val="00B0F0"/>
          <w:szCs w:val="21"/>
        </w:rPr>
        <w:t>（通用工程学科全英第</w:t>
      </w:r>
      <w:r>
        <w:rPr>
          <w:rFonts w:hint="eastAsia"/>
          <w:color w:val="00B0F0"/>
          <w:szCs w:val="21"/>
        </w:rPr>
        <w:t>5</w:t>
      </w:r>
      <w:r w:rsidRPr="00DD5075">
        <w:rPr>
          <w:color w:val="00B0F0"/>
          <w:szCs w:val="21"/>
        </w:rPr>
        <w:t>位</w:t>
      </w:r>
      <w:r w:rsidRPr="00DD5075">
        <w:rPr>
          <w:rFonts w:hint="eastAsia"/>
          <w:color w:val="00B0F0"/>
          <w:szCs w:val="21"/>
        </w:rPr>
        <w:t>，</w:t>
      </w:r>
      <w:r w:rsidRPr="00DD5075">
        <w:rPr>
          <w:color w:val="00B0F0"/>
          <w:szCs w:val="21"/>
        </w:rPr>
        <w:t>土木工程全英第</w:t>
      </w:r>
      <w:r w:rsidRPr="00DD5075">
        <w:rPr>
          <w:color w:val="00B0F0"/>
          <w:szCs w:val="21"/>
        </w:rPr>
        <w:t>2</w:t>
      </w:r>
      <w:r w:rsidRPr="00DD5075">
        <w:rPr>
          <w:color w:val="00B0F0"/>
          <w:szCs w:val="21"/>
        </w:rPr>
        <w:t>位、材料工程全英第</w:t>
      </w:r>
      <w:r>
        <w:rPr>
          <w:rFonts w:hint="eastAsia"/>
          <w:color w:val="00B0F0"/>
          <w:szCs w:val="21"/>
        </w:rPr>
        <w:t>5</w:t>
      </w:r>
      <w:r w:rsidRPr="00DD5075">
        <w:rPr>
          <w:color w:val="00B0F0"/>
          <w:szCs w:val="21"/>
        </w:rPr>
        <w:t>位</w:t>
      </w:r>
      <w:r>
        <w:rPr>
          <w:rFonts w:hint="eastAsia"/>
          <w:color w:val="00B0F0"/>
          <w:szCs w:val="21"/>
        </w:rPr>
        <w:t>、化学工程全英第</w:t>
      </w:r>
      <w:r>
        <w:rPr>
          <w:rFonts w:hint="eastAsia"/>
          <w:color w:val="00B0F0"/>
          <w:szCs w:val="21"/>
        </w:rPr>
        <w:t>7</w:t>
      </w:r>
      <w:r>
        <w:rPr>
          <w:rFonts w:hint="eastAsia"/>
          <w:color w:val="00B0F0"/>
          <w:szCs w:val="21"/>
        </w:rPr>
        <w:t>位、电子电气工程全英第</w:t>
      </w:r>
      <w:r>
        <w:rPr>
          <w:rFonts w:hint="eastAsia"/>
          <w:color w:val="00B0F0"/>
          <w:szCs w:val="21"/>
        </w:rPr>
        <w:t>10</w:t>
      </w:r>
      <w:r>
        <w:rPr>
          <w:rFonts w:hint="eastAsia"/>
          <w:color w:val="00B0F0"/>
          <w:szCs w:val="21"/>
        </w:rPr>
        <w:t>位、航空航天工程全英第</w:t>
      </w:r>
      <w:r>
        <w:rPr>
          <w:rFonts w:hint="eastAsia"/>
          <w:color w:val="00B0F0"/>
          <w:szCs w:val="21"/>
        </w:rPr>
        <w:t>7</w:t>
      </w:r>
      <w:r>
        <w:rPr>
          <w:rFonts w:hint="eastAsia"/>
          <w:color w:val="00B0F0"/>
          <w:szCs w:val="21"/>
        </w:rPr>
        <w:t>位、机械工程全英第</w:t>
      </w:r>
      <w:r>
        <w:rPr>
          <w:rFonts w:hint="eastAsia"/>
          <w:color w:val="00B0F0"/>
          <w:szCs w:val="21"/>
        </w:rPr>
        <w:t>9</w:t>
      </w:r>
      <w:r>
        <w:rPr>
          <w:rFonts w:hint="eastAsia"/>
          <w:color w:val="00B0F0"/>
          <w:szCs w:val="21"/>
        </w:rPr>
        <w:t>位</w:t>
      </w:r>
      <w:r w:rsidRPr="00DD5075">
        <w:rPr>
          <w:color w:val="00B0F0"/>
          <w:szCs w:val="21"/>
        </w:rPr>
        <w:t>）</w:t>
      </w:r>
    </w:p>
    <w:p w:rsidR="007F4465" w:rsidRDefault="007F4465" w:rsidP="007F4465">
      <w:pPr>
        <w:spacing w:line="360" w:lineRule="auto"/>
        <w:ind w:firstLine="1"/>
        <w:jc w:val="left"/>
        <w:rPr>
          <w:b/>
          <w:color w:val="000000"/>
          <w:szCs w:val="21"/>
        </w:rPr>
      </w:pPr>
      <w:r w:rsidRPr="002D54C0">
        <w:rPr>
          <w:rFonts w:hint="eastAsia"/>
          <w:b/>
          <w:color w:val="000000"/>
          <w:szCs w:val="21"/>
        </w:rPr>
        <w:t>本科</w:t>
      </w:r>
    </w:p>
    <w:p w:rsidR="007F4465" w:rsidRPr="00F95FA3" w:rsidRDefault="007F4465" w:rsidP="007F4465">
      <w:pPr>
        <w:ind w:rightChars="-364" w:right="-764"/>
        <w:rPr>
          <w:szCs w:val="21"/>
        </w:rPr>
      </w:pPr>
      <w:proofErr w:type="spellStart"/>
      <w:r w:rsidRPr="00F95FA3">
        <w:rPr>
          <w:rFonts w:hint="eastAsia"/>
          <w:szCs w:val="21"/>
        </w:rPr>
        <w:t>BEng</w:t>
      </w:r>
      <w:proofErr w:type="spellEnd"/>
      <w:r w:rsidRPr="00F95FA3">
        <w:rPr>
          <w:rFonts w:hint="eastAsia"/>
          <w:szCs w:val="21"/>
        </w:rPr>
        <w:t xml:space="preserve"> </w:t>
      </w:r>
      <w:r w:rsidRPr="00F95FA3">
        <w:rPr>
          <w:szCs w:val="21"/>
        </w:rPr>
        <w:t>Civil Engineering</w:t>
      </w:r>
      <w:r w:rsidRPr="00F95FA3">
        <w:rPr>
          <w:rFonts w:hint="eastAsia"/>
          <w:szCs w:val="21"/>
        </w:rPr>
        <w:t xml:space="preserve"> </w:t>
      </w:r>
      <w:r w:rsidRPr="00F95FA3">
        <w:rPr>
          <w:rFonts w:hint="eastAsia"/>
          <w:szCs w:val="21"/>
        </w:rPr>
        <w:t>土木工程</w:t>
      </w:r>
    </w:p>
    <w:p w:rsidR="007F4465" w:rsidRPr="00F95FA3" w:rsidRDefault="007F4465" w:rsidP="007F4465">
      <w:pPr>
        <w:ind w:rightChars="-364" w:right="-764"/>
        <w:rPr>
          <w:szCs w:val="21"/>
        </w:rPr>
      </w:pPr>
      <w:proofErr w:type="spellStart"/>
      <w:r w:rsidRPr="00F95FA3">
        <w:rPr>
          <w:rFonts w:hint="eastAsia"/>
          <w:szCs w:val="21"/>
        </w:rPr>
        <w:t>BEng</w:t>
      </w:r>
      <w:proofErr w:type="spellEnd"/>
      <w:r w:rsidRPr="00F95FA3">
        <w:rPr>
          <w:rFonts w:hint="eastAsia"/>
          <w:szCs w:val="21"/>
        </w:rPr>
        <w:t xml:space="preserve"> </w:t>
      </w:r>
      <w:r w:rsidRPr="00F95FA3">
        <w:rPr>
          <w:szCs w:val="21"/>
        </w:rPr>
        <w:t>Chemical</w:t>
      </w:r>
      <w:r w:rsidRPr="00F95FA3">
        <w:rPr>
          <w:rFonts w:hint="eastAsia"/>
          <w:szCs w:val="21"/>
        </w:rPr>
        <w:t xml:space="preserve"> Engineering </w:t>
      </w:r>
      <w:r w:rsidRPr="00F95FA3">
        <w:rPr>
          <w:rFonts w:hint="eastAsia"/>
          <w:szCs w:val="21"/>
        </w:rPr>
        <w:t>化学工程</w:t>
      </w:r>
    </w:p>
    <w:p w:rsidR="007F4465" w:rsidRPr="00F95FA3" w:rsidRDefault="007F4465" w:rsidP="007F4465">
      <w:pPr>
        <w:ind w:rightChars="-364" w:right="-764"/>
        <w:rPr>
          <w:szCs w:val="21"/>
        </w:rPr>
      </w:pPr>
      <w:proofErr w:type="spellStart"/>
      <w:r w:rsidRPr="00F95FA3">
        <w:rPr>
          <w:rFonts w:hint="eastAsia"/>
          <w:szCs w:val="21"/>
        </w:rPr>
        <w:t>BEng</w:t>
      </w:r>
      <w:proofErr w:type="spellEnd"/>
      <w:r w:rsidRPr="00F95FA3">
        <w:rPr>
          <w:rFonts w:hint="eastAsia"/>
          <w:szCs w:val="21"/>
        </w:rPr>
        <w:t xml:space="preserve"> Aerospace Engineering </w:t>
      </w:r>
      <w:r w:rsidRPr="00F95FA3">
        <w:rPr>
          <w:rFonts w:hint="eastAsia"/>
          <w:szCs w:val="21"/>
        </w:rPr>
        <w:t>航天工程</w:t>
      </w:r>
    </w:p>
    <w:p w:rsidR="007F4465" w:rsidRPr="00F95FA3" w:rsidRDefault="007F4465" w:rsidP="007F4465">
      <w:pPr>
        <w:ind w:rightChars="-364" w:right="-764"/>
        <w:rPr>
          <w:szCs w:val="21"/>
        </w:rPr>
      </w:pPr>
      <w:proofErr w:type="spellStart"/>
      <w:r w:rsidRPr="00F95FA3">
        <w:rPr>
          <w:rFonts w:hint="eastAsia"/>
          <w:szCs w:val="21"/>
        </w:rPr>
        <w:t>BEng</w:t>
      </w:r>
      <w:proofErr w:type="spellEnd"/>
      <w:r w:rsidRPr="00F95FA3">
        <w:rPr>
          <w:rFonts w:hint="eastAsia"/>
          <w:szCs w:val="21"/>
        </w:rPr>
        <w:t xml:space="preserve"> </w:t>
      </w:r>
      <w:r w:rsidRPr="00F95FA3">
        <w:rPr>
          <w:szCs w:val="21"/>
        </w:rPr>
        <w:t>Mechanical Engineering</w:t>
      </w:r>
      <w:r w:rsidRPr="00F95FA3">
        <w:rPr>
          <w:rFonts w:hint="eastAsia"/>
          <w:szCs w:val="21"/>
        </w:rPr>
        <w:t xml:space="preserve"> </w:t>
      </w:r>
      <w:r w:rsidRPr="00F95FA3">
        <w:rPr>
          <w:rFonts w:hint="eastAsia"/>
          <w:szCs w:val="21"/>
        </w:rPr>
        <w:t>机械工程</w:t>
      </w:r>
    </w:p>
    <w:p w:rsidR="007F4465" w:rsidRPr="00F95FA3" w:rsidRDefault="007F4465" w:rsidP="007F4465">
      <w:pPr>
        <w:ind w:rightChars="-364" w:right="-764"/>
        <w:rPr>
          <w:szCs w:val="21"/>
        </w:rPr>
      </w:pPr>
      <w:proofErr w:type="spellStart"/>
      <w:r w:rsidRPr="00F95FA3">
        <w:rPr>
          <w:rFonts w:hint="eastAsia"/>
          <w:szCs w:val="21"/>
        </w:rPr>
        <w:t>BEng</w:t>
      </w:r>
      <w:proofErr w:type="spellEnd"/>
      <w:r w:rsidRPr="00F95FA3">
        <w:rPr>
          <w:rFonts w:hint="eastAsia"/>
          <w:szCs w:val="21"/>
        </w:rPr>
        <w:t xml:space="preserve"> </w:t>
      </w:r>
      <w:r w:rsidRPr="00F95FA3">
        <w:rPr>
          <w:szCs w:val="21"/>
        </w:rPr>
        <w:t>Electronic and Electrical Engineering</w:t>
      </w:r>
      <w:r w:rsidRPr="00F95FA3">
        <w:rPr>
          <w:rFonts w:hint="eastAsia"/>
          <w:szCs w:val="21"/>
        </w:rPr>
        <w:t xml:space="preserve"> </w:t>
      </w:r>
      <w:r w:rsidRPr="00F95FA3">
        <w:rPr>
          <w:rFonts w:hint="eastAsia"/>
          <w:szCs w:val="21"/>
        </w:rPr>
        <w:t>电子电气工程</w:t>
      </w:r>
    </w:p>
    <w:p w:rsidR="007F4465" w:rsidRPr="00F95FA3" w:rsidRDefault="007F4465" w:rsidP="007F4465">
      <w:pPr>
        <w:ind w:rightChars="-364" w:right="-764"/>
        <w:rPr>
          <w:szCs w:val="21"/>
        </w:rPr>
      </w:pPr>
      <w:proofErr w:type="spellStart"/>
      <w:r w:rsidRPr="00F95FA3">
        <w:rPr>
          <w:rFonts w:hint="eastAsia"/>
          <w:szCs w:val="21"/>
        </w:rPr>
        <w:t>BEng</w:t>
      </w:r>
      <w:proofErr w:type="spellEnd"/>
      <w:r w:rsidRPr="00F95FA3">
        <w:rPr>
          <w:rFonts w:hint="eastAsia"/>
          <w:szCs w:val="21"/>
        </w:rPr>
        <w:t xml:space="preserve"> </w:t>
      </w:r>
      <w:r w:rsidRPr="00F95FA3">
        <w:rPr>
          <w:szCs w:val="21"/>
        </w:rPr>
        <w:t>Materials Science and Engineering</w:t>
      </w:r>
      <w:r w:rsidRPr="00F95FA3">
        <w:rPr>
          <w:rFonts w:hint="eastAsia"/>
          <w:szCs w:val="21"/>
        </w:rPr>
        <w:t xml:space="preserve">  </w:t>
      </w:r>
      <w:r w:rsidRPr="00F95FA3">
        <w:rPr>
          <w:rFonts w:hint="eastAsia"/>
          <w:szCs w:val="21"/>
        </w:rPr>
        <w:t>材料科学与工程</w:t>
      </w:r>
    </w:p>
    <w:p w:rsidR="007F4465" w:rsidRPr="002D54C0" w:rsidRDefault="007F4465" w:rsidP="007F4465">
      <w:pPr>
        <w:ind w:left="141" w:rightChars="-364" w:right="-764" w:hangingChars="67" w:hanging="14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硕士</w:t>
      </w:r>
    </w:p>
    <w:p w:rsidR="007F4465" w:rsidRPr="007A4EFE" w:rsidRDefault="007F4465" w:rsidP="007F4465">
      <w:pPr>
        <w:ind w:left="141" w:rightChars="-364" w:right="-764" w:hangingChars="67" w:hanging="141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rFonts w:hint="eastAsia"/>
          <w:szCs w:val="21"/>
        </w:rPr>
        <w:t xml:space="preserve"> </w:t>
      </w:r>
      <w:r w:rsidRPr="007A4EFE">
        <w:rPr>
          <w:szCs w:val="21"/>
        </w:rPr>
        <w:t>Civil Engineering</w:t>
      </w:r>
      <w:r w:rsidRPr="007A4EFE">
        <w:rPr>
          <w:rFonts w:hint="eastAsia"/>
          <w:szCs w:val="21"/>
        </w:rPr>
        <w:t xml:space="preserve"> </w:t>
      </w:r>
      <w:r w:rsidRPr="007A4EFE">
        <w:rPr>
          <w:rFonts w:hint="eastAsia"/>
          <w:szCs w:val="21"/>
        </w:rPr>
        <w:t>土木工程</w:t>
      </w:r>
    </w:p>
    <w:p w:rsidR="007F4465" w:rsidRPr="007A4EFE" w:rsidRDefault="007F4465" w:rsidP="007F4465">
      <w:pPr>
        <w:jc w:val="left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szCs w:val="21"/>
        </w:rPr>
        <w:t xml:space="preserve"> Chemical Engineering</w:t>
      </w:r>
      <w:r w:rsidRPr="007A4EFE">
        <w:rPr>
          <w:rFonts w:hint="eastAsia"/>
          <w:szCs w:val="21"/>
        </w:rPr>
        <w:t xml:space="preserve"> </w:t>
      </w:r>
      <w:r w:rsidRPr="007A4EFE">
        <w:rPr>
          <w:rFonts w:hint="eastAsia"/>
          <w:szCs w:val="21"/>
        </w:rPr>
        <w:t>化学工程</w:t>
      </w:r>
    </w:p>
    <w:p w:rsidR="007F4465" w:rsidRPr="007A4EFE" w:rsidRDefault="007F4465" w:rsidP="007F4465">
      <w:pPr>
        <w:ind w:rightChars="-364" w:right="-764" w:hanging="2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rFonts w:hint="eastAsia"/>
          <w:szCs w:val="21"/>
        </w:rPr>
        <w:t xml:space="preserve"> Aerospace Engineering </w:t>
      </w:r>
      <w:r w:rsidRPr="007A4EFE">
        <w:rPr>
          <w:rFonts w:hint="eastAsia"/>
          <w:szCs w:val="21"/>
        </w:rPr>
        <w:t>航天工程</w:t>
      </w:r>
    </w:p>
    <w:p w:rsidR="007F4465" w:rsidRPr="007A4EFE" w:rsidRDefault="007F4465" w:rsidP="007F4465">
      <w:pPr>
        <w:ind w:left="141" w:rightChars="-364" w:right="-764" w:hangingChars="67" w:hanging="141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szCs w:val="21"/>
        </w:rPr>
        <w:t xml:space="preserve"> Materials Engineering</w:t>
      </w:r>
      <w:r w:rsidRPr="007A4EFE">
        <w:rPr>
          <w:rFonts w:hint="eastAsia"/>
          <w:szCs w:val="21"/>
        </w:rPr>
        <w:t xml:space="preserve">  </w:t>
      </w:r>
      <w:r w:rsidRPr="007A4EFE">
        <w:rPr>
          <w:rFonts w:hint="eastAsia"/>
          <w:szCs w:val="21"/>
        </w:rPr>
        <w:t>材料工程</w:t>
      </w:r>
    </w:p>
    <w:p w:rsidR="007F4465" w:rsidRPr="007A4EFE" w:rsidRDefault="007F4465" w:rsidP="007F4465">
      <w:pPr>
        <w:ind w:left="141" w:rightChars="-364" w:right="-764" w:hangingChars="67" w:hanging="141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szCs w:val="21"/>
        </w:rPr>
        <w:t xml:space="preserve"> Mechanical Engineering</w:t>
      </w:r>
      <w:r w:rsidRPr="007A4EFE">
        <w:rPr>
          <w:rFonts w:hint="eastAsia"/>
          <w:szCs w:val="21"/>
        </w:rPr>
        <w:t xml:space="preserve"> </w:t>
      </w:r>
      <w:r w:rsidRPr="007A4EFE">
        <w:rPr>
          <w:rFonts w:hint="eastAsia"/>
          <w:szCs w:val="21"/>
        </w:rPr>
        <w:t>机械工程</w:t>
      </w:r>
    </w:p>
    <w:p w:rsidR="007F4465" w:rsidRPr="007A4EFE" w:rsidRDefault="007F4465" w:rsidP="007F4465">
      <w:pPr>
        <w:ind w:left="141" w:rightChars="-364" w:right="-764" w:hangingChars="67" w:hanging="141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szCs w:val="21"/>
        </w:rPr>
        <w:t xml:space="preserve"> Communication</w:t>
      </w:r>
      <w:r w:rsidRPr="007A4EFE">
        <w:rPr>
          <w:rFonts w:hint="eastAsia"/>
          <w:szCs w:val="21"/>
        </w:rPr>
        <w:t>s Engineering</w:t>
      </w:r>
      <w:r w:rsidRPr="007A4EFE">
        <w:rPr>
          <w:rFonts w:hint="eastAsia"/>
          <w:szCs w:val="21"/>
        </w:rPr>
        <w:t>通信工程</w:t>
      </w:r>
    </w:p>
    <w:p w:rsidR="007F4465" w:rsidRPr="007A4EFE" w:rsidRDefault="007F4465" w:rsidP="007F4465">
      <w:pPr>
        <w:ind w:left="141" w:rightChars="-364" w:right="-764" w:hangingChars="67" w:hanging="141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szCs w:val="21"/>
        </w:rPr>
        <w:t xml:space="preserve"> Electronic and Electrical Engineering</w:t>
      </w:r>
      <w:r w:rsidRPr="007A4EFE">
        <w:rPr>
          <w:rFonts w:hint="eastAsia"/>
          <w:szCs w:val="21"/>
        </w:rPr>
        <w:t xml:space="preserve"> </w:t>
      </w:r>
      <w:r w:rsidRPr="007A4EFE">
        <w:rPr>
          <w:rFonts w:hint="eastAsia"/>
          <w:szCs w:val="21"/>
        </w:rPr>
        <w:t>电子电气工程</w:t>
      </w:r>
    </w:p>
    <w:p w:rsidR="007F4465" w:rsidRPr="007A4EFE" w:rsidRDefault="007F4465" w:rsidP="007F4465">
      <w:pPr>
        <w:jc w:val="left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rFonts w:hint="eastAsia"/>
          <w:szCs w:val="21"/>
        </w:rPr>
        <w:t xml:space="preserve"> Power Engineering and Sustainable Energy </w:t>
      </w:r>
      <w:r w:rsidRPr="007A4EFE">
        <w:rPr>
          <w:rFonts w:hint="eastAsia"/>
          <w:szCs w:val="21"/>
        </w:rPr>
        <w:t>电力工程与可持续能源</w:t>
      </w:r>
    </w:p>
    <w:p w:rsidR="007F4465" w:rsidRPr="007A4EFE" w:rsidRDefault="007F4465" w:rsidP="007F4465">
      <w:pPr>
        <w:jc w:val="left"/>
        <w:rPr>
          <w:szCs w:val="21"/>
        </w:rPr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rFonts w:hint="eastAsia"/>
          <w:szCs w:val="21"/>
        </w:rPr>
        <w:t xml:space="preserve"> </w:t>
      </w:r>
      <w:proofErr w:type="spellStart"/>
      <w:r w:rsidRPr="007A4EFE">
        <w:rPr>
          <w:rFonts w:hint="eastAsia"/>
          <w:szCs w:val="21"/>
        </w:rPr>
        <w:t>Nanoscience</w:t>
      </w:r>
      <w:proofErr w:type="spellEnd"/>
      <w:r w:rsidRPr="007A4EFE">
        <w:rPr>
          <w:rFonts w:hint="eastAsia"/>
          <w:szCs w:val="21"/>
        </w:rPr>
        <w:t xml:space="preserve"> to Nanotechnology </w:t>
      </w:r>
      <w:r w:rsidRPr="007A4EFE">
        <w:rPr>
          <w:rFonts w:hint="eastAsia"/>
          <w:szCs w:val="21"/>
        </w:rPr>
        <w:t>纳米科学与技术</w:t>
      </w:r>
    </w:p>
    <w:p w:rsidR="007F4465" w:rsidRPr="007A4EFE" w:rsidRDefault="007F4465" w:rsidP="007F4465">
      <w:pPr>
        <w:ind w:rightChars="-364" w:right="-764"/>
      </w:pPr>
      <w:proofErr w:type="spellStart"/>
      <w:r w:rsidRPr="007A4EFE">
        <w:rPr>
          <w:rFonts w:hint="eastAsia"/>
          <w:szCs w:val="21"/>
        </w:rPr>
        <w:t>MSc</w:t>
      </w:r>
      <w:proofErr w:type="spellEnd"/>
      <w:r w:rsidRPr="007A4EFE">
        <w:rPr>
          <w:rFonts w:hint="eastAsia"/>
          <w:szCs w:val="21"/>
        </w:rPr>
        <w:t xml:space="preserve"> Engineering Leadership and Management</w:t>
      </w:r>
      <w:r w:rsidRPr="007A4EFE">
        <w:t>工程领导</w:t>
      </w:r>
      <w:r>
        <w:t>力</w:t>
      </w:r>
      <w:r w:rsidRPr="007A4EFE">
        <w:t>与管理</w:t>
      </w:r>
      <w:r>
        <w:t>学</w:t>
      </w:r>
    </w:p>
    <w:p w:rsidR="007F4465" w:rsidRPr="007D062F" w:rsidRDefault="007F4465" w:rsidP="007F4465">
      <w:pPr>
        <w:ind w:rightChars="-500" w:right="-1050"/>
      </w:pPr>
      <w:proofErr w:type="spellStart"/>
      <w:r w:rsidRPr="007A4EFE">
        <w:rPr>
          <w:rFonts w:hint="eastAsia"/>
        </w:rPr>
        <w:t>MSc</w:t>
      </w:r>
      <w:proofErr w:type="spellEnd"/>
      <w:r w:rsidRPr="007A4EFE">
        <w:rPr>
          <w:rFonts w:hint="eastAsia"/>
        </w:rPr>
        <w:t xml:space="preserve"> </w:t>
      </w:r>
      <w:proofErr w:type="spellStart"/>
      <w:r w:rsidRPr="007A4EFE">
        <w:rPr>
          <w:rFonts w:hint="eastAsia"/>
        </w:rPr>
        <w:t>Comput</w:t>
      </w:r>
      <w:r>
        <w:rPr>
          <w:rFonts w:hint="eastAsia"/>
        </w:rPr>
        <w:t>er</w:t>
      </w:r>
      <w:r w:rsidRPr="007A4EFE">
        <w:rPr>
          <w:rFonts w:hint="eastAsia"/>
        </w:rPr>
        <w:t>l</w:t>
      </w:r>
      <w:proofErr w:type="spellEnd"/>
      <w:r w:rsidRPr="007A4EFE">
        <w:rPr>
          <w:rFonts w:hint="eastAsia"/>
        </w:rPr>
        <w:t xml:space="preserve"> </w:t>
      </w:r>
      <w:proofErr w:type="spellStart"/>
      <w:r w:rsidRPr="007A4EFE">
        <w:rPr>
          <w:rFonts w:hint="eastAsia"/>
        </w:rPr>
        <w:t>Modelling</w:t>
      </w:r>
      <w:proofErr w:type="spellEnd"/>
      <w:r w:rsidRPr="007A4EFE">
        <w:rPr>
          <w:rFonts w:hint="eastAsia"/>
        </w:rPr>
        <w:t xml:space="preserve"> and F</w:t>
      </w:r>
      <w:r w:rsidRPr="007A4EFE">
        <w:t>i</w:t>
      </w:r>
      <w:r w:rsidRPr="007A4EFE">
        <w:rPr>
          <w:rFonts w:hint="eastAsia"/>
        </w:rPr>
        <w:t>nite Elements i</w:t>
      </w:r>
      <w:r w:rsidRPr="007D062F">
        <w:rPr>
          <w:rFonts w:hint="eastAsia"/>
        </w:rPr>
        <w:t xml:space="preserve">n Engineering Mechanics </w:t>
      </w:r>
      <w:r w:rsidRPr="007D062F">
        <w:rPr>
          <w:rFonts w:hint="eastAsia"/>
        </w:rPr>
        <w:t>工程力学中计算建模和有限元</w:t>
      </w:r>
    </w:p>
    <w:p w:rsidR="007F4465" w:rsidRPr="007D062F" w:rsidRDefault="007F4465" w:rsidP="007F4465">
      <w:pPr>
        <w:ind w:rightChars="-432" w:right="-907"/>
        <w:rPr>
          <w:color w:val="000000"/>
        </w:rPr>
      </w:pPr>
      <w:proofErr w:type="spellStart"/>
      <w:r w:rsidRPr="007D062F">
        <w:rPr>
          <w:rFonts w:hint="eastAsia"/>
        </w:rPr>
        <w:t>MSc</w:t>
      </w:r>
      <w:proofErr w:type="spellEnd"/>
      <w:r w:rsidRPr="007D062F">
        <w:t xml:space="preserve"> Sustainable Engineering Management for International Development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可持续工程管理国际化发展</w:t>
      </w:r>
    </w:p>
    <w:p w:rsidR="00946650" w:rsidRPr="00C22947" w:rsidRDefault="00946650" w:rsidP="00946650"/>
    <w:p w:rsidR="00290284" w:rsidRPr="006028DA" w:rsidRDefault="00290284" w:rsidP="00290284">
      <w:pPr>
        <w:pStyle w:val="a6"/>
        <w:ind w:left="38" w:firstLineChars="0" w:firstLine="0"/>
        <w:jc w:val="left"/>
        <w:rPr>
          <w:rFonts w:ascii="Times New Roman" w:hAnsi="Times New Roman"/>
          <w:b/>
          <w:color w:val="00B0F0"/>
          <w:szCs w:val="21"/>
        </w:rPr>
      </w:pPr>
      <w:r w:rsidRPr="00A70F55">
        <w:rPr>
          <w:rFonts w:ascii="Times New Roman" w:hAnsi="Times New Roman"/>
          <w:b/>
          <w:color w:val="7030A0"/>
          <w:sz w:val="24"/>
          <w:szCs w:val="24"/>
        </w:rPr>
        <w:t>英语、翻译</w:t>
      </w:r>
      <w:r w:rsidRPr="00A70F5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6028DA">
        <w:rPr>
          <w:rFonts w:ascii="Times New Roman" w:hAnsi="Times New Roman"/>
          <w:color w:val="00B0F0"/>
          <w:szCs w:val="21"/>
        </w:rPr>
        <w:t>（英国</w:t>
      </w:r>
      <w:r w:rsidRPr="006028DA">
        <w:rPr>
          <w:rFonts w:ascii="Times New Roman" w:hAnsi="Times New Roman"/>
          <w:color w:val="00B0F0"/>
        </w:rPr>
        <w:t>官方</w:t>
      </w:r>
      <w:r w:rsidRPr="006028DA">
        <w:rPr>
          <w:rFonts w:ascii="Times New Roman" w:hAnsi="Times New Roman"/>
          <w:color w:val="00B0F0"/>
        </w:rPr>
        <w:t>REF</w:t>
      </w:r>
      <w:r w:rsidRPr="006028DA">
        <w:rPr>
          <w:rFonts w:ascii="Times New Roman" w:hAnsi="Times New Roman"/>
          <w:color w:val="00B0F0"/>
        </w:rPr>
        <w:t>学术研究排名第</w:t>
      </w:r>
      <w:r w:rsidRPr="006028DA">
        <w:rPr>
          <w:rFonts w:ascii="Times New Roman" w:hAnsi="Times New Roman"/>
          <w:color w:val="00B0F0"/>
        </w:rPr>
        <w:t>7</w:t>
      </w:r>
      <w:r w:rsidRPr="006028DA">
        <w:rPr>
          <w:rFonts w:ascii="Times New Roman" w:hAnsi="Times New Roman"/>
          <w:color w:val="00B0F0"/>
        </w:rPr>
        <w:t>位）</w:t>
      </w:r>
    </w:p>
    <w:p w:rsidR="00290284" w:rsidRPr="009F497A" w:rsidRDefault="00290284" w:rsidP="00290284">
      <w:pPr>
        <w:pStyle w:val="a6"/>
        <w:ind w:left="38" w:firstLineChars="0" w:firstLine="0"/>
        <w:jc w:val="left"/>
        <w:rPr>
          <w:rFonts w:ascii="Times New Roman" w:hAnsi="Times New Roman"/>
          <w:b/>
          <w:szCs w:val="21"/>
        </w:rPr>
      </w:pPr>
      <w:r w:rsidRPr="009F497A">
        <w:rPr>
          <w:rFonts w:ascii="Times New Roman" w:hAnsi="Times New Roman"/>
          <w:b/>
          <w:szCs w:val="21"/>
        </w:rPr>
        <w:t>本科</w:t>
      </w:r>
    </w:p>
    <w:p w:rsidR="00290284" w:rsidRPr="009F497A" w:rsidRDefault="00290284" w:rsidP="00290284">
      <w:r w:rsidRPr="009F497A">
        <w:t xml:space="preserve">BA English-Chinese Translation and Interpreting </w:t>
      </w:r>
      <w:r>
        <w:rPr>
          <w:rFonts w:hint="eastAsia"/>
        </w:rPr>
        <w:t>中英文</w:t>
      </w:r>
      <w:r w:rsidRPr="009F497A">
        <w:t>笔译与口译</w:t>
      </w:r>
    </w:p>
    <w:p w:rsidR="00290284" w:rsidRPr="009F497A" w:rsidRDefault="00290284" w:rsidP="00290284">
      <w:pPr>
        <w:jc w:val="left"/>
        <w:rPr>
          <w:color w:val="000000"/>
          <w:szCs w:val="21"/>
        </w:rPr>
      </w:pPr>
      <w:r w:rsidRPr="009F497A">
        <w:rPr>
          <w:szCs w:val="21"/>
        </w:rPr>
        <w:t xml:space="preserve">BA </w:t>
      </w:r>
      <w:r w:rsidRPr="009F497A">
        <w:rPr>
          <w:color w:val="000000"/>
          <w:szCs w:val="21"/>
        </w:rPr>
        <w:t>English Languages and TESOL</w:t>
      </w:r>
      <w:r w:rsidRPr="009F497A">
        <w:rPr>
          <w:color w:val="000000"/>
          <w:szCs w:val="21"/>
        </w:rPr>
        <w:t>英语语言和英语教育</w:t>
      </w:r>
    </w:p>
    <w:p w:rsidR="00290284" w:rsidRPr="009F497A" w:rsidRDefault="00290284" w:rsidP="00290284">
      <w:pPr>
        <w:jc w:val="left"/>
        <w:rPr>
          <w:color w:val="000000"/>
          <w:szCs w:val="21"/>
        </w:rPr>
      </w:pPr>
      <w:r w:rsidRPr="009F497A">
        <w:rPr>
          <w:szCs w:val="21"/>
        </w:rPr>
        <w:t xml:space="preserve">BA </w:t>
      </w:r>
      <w:r w:rsidRPr="009F497A">
        <w:rPr>
          <w:color w:val="000000"/>
          <w:szCs w:val="21"/>
        </w:rPr>
        <w:t xml:space="preserve">English Languages Studies </w:t>
      </w:r>
      <w:r w:rsidRPr="009F497A">
        <w:rPr>
          <w:color w:val="000000"/>
          <w:szCs w:val="21"/>
        </w:rPr>
        <w:t>英语语言学</w:t>
      </w:r>
    </w:p>
    <w:p w:rsidR="00290284" w:rsidRPr="009F497A" w:rsidRDefault="00290284" w:rsidP="00290284">
      <w:pPr>
        <w:ind w:left="38" w:firstLineChars="16" w:firstLine="34"/>
        <w:jc w:val="left"/>
        <w:rPr>
          <w:b/>
          <w:szCs w:val="21"/>
        </w:rPr>
      </w:pPr>
      <w:r w:rsidRPr="009F497A">
        <w:rPr>
          <w:b/>
          <w:szCs w:val="21"/>
        </w:rPr>
        <w:t>硕士</w:t>
      </w:r>
    </w:p>
    <w:p w:rsidR="00290284" w:rsidRPr="00946650" w:rsidRDefault="00290284" w:rsidP="00290284">
      <w:pPr>
        <w:jc w:val="left"/>
        <w:rPr>
          <w:color w:val="000000"/>
          <w:szCs w:val="21"/>
          <w:lang w:val="en-GB"/>
        </w:rPr>
      </w:pPr>
      <w:r w:rsidRPr="009F497A">
        <w:rPr>
          <w:szCs w:val="21"/>
        </w:rPr>
        <w:t xml:space="preserve">MA </w:t>
      </w:r>
      <w:r w:rsidRPr="009F497A">
        <w:rPr>
          <w:color w:val="000000"/>
          <w:szCs w:val="21"/>
          <w:lang w:val="en-GB"/>
        </w:rPr>
        <w:t xml:space="preserve">Translation and Interpreting </w:t>
      </w:r>
      <w:r w:rsidRPr="009F497A">
        <w:rPr>
          <w:color w:val="000000"/>
          <w:szCs w:val="21"/>
        </w:rPr>
        <w:t>笔译和口译</w:t>
      </w:r>
      <w:r w:rsidRPr="00946650">
        <w:rPr>
          <w:color w:val="FF0000"/>
          <w:szCs w:val="21"/>
          <w:lang w:val="en-GB"/>
        </w:rPr>
        <w:t>（含三个月实习）</w:t>
      </w:r>
    </w:p>
    <w:p w:rsidR="00290284" w:rsidRPr="009F497A" w:rsidRDefault="00290284" w:rsidP="00290284">
      <w:pPr>
        <w:jc w:val="left"/>
        <w:rPr>
          <w:color w:val="000000"/>
          <w:szCs w:val="21"/>
        </w:rPr>
      </w:pPr>
      <w:r w:rsidRPr="009F497A">
        <w:rPr>
          <w:szCs w:val="21"/>
        </w:rPr>
        <w:t>MA Professional Translation</w:t>
      </w:r>
      <w:r w:rsidRPr="009F497A">
        <w:rPr>
          <w:szCs w:val="21"/>
        </w:rPr>
        <w:t>专业翻译</w:t>
      </w:r>
      <w:r w:rsidRPr="00946650">
        <w:rPr>
          <w:color w:val="FF0000"/>
          <w:szCs w:val="21"/>
          <w:lang w:val="en-GB"/>
        </w:rPr>
        <w:t>（含三个月实习）</w:t>
      </w:r>
    </w:p>
    <w:p w:rsidR="00290284" w:rsidRPr="00582EF3" w:rsidRDefault="00290284" w:rsidP="00290284">
      <w:pPr>
        <w:ind w:leftChars="16" w:left="34"/>
        <w:jc w:val="left"/>
        <w:rPr>
          <w:rFonts w:cs="Arial"/>
          <w:szCs w:val="21"/>
        </w:rPr>
      </w:pPr>
      <w:r>
        <w:rPr>
          <w:rFonts w:hint="eastAsia"/>
          <w:szCs w:val="21"/>
        </w:rPr>
        <w:t>MA</w:t>
      </w:r>
      <w:r w:rsidRPr="00582EF3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TESOL (</w:t>
      </w:r>
      <w:r w:rsidRPr="00582EF3">
        <w:rPr>
          <w:color w:val="000000"/>
          <w:szCs w:val="21"/>
        </w:rPr>
        <w:t xml:space="preserve">Teaching English </w:t>
      </w:r>
      <w:r>
        <w:rPr>
          <w:rFonts w:hint="eastAsia"/>
          <w:color w:val="000000"/>
          <w:szCs w:val="21"/>
        </w:rPr>
        <w:t xml:space="preserve">to Speakers of Other Languages) </w:t>
      </w:r>
      <w:r>
        <w:rPr>
          <w:rFonts w:hint="eastAsia"/>
          <w:color w:val="000000"/>
          <w:szCs w:val="21"/>
        </w:rPr>
        <w:t>英语语言教学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英语教育</w:t>
      </w:r>
    </w:p>
    <w:p w:rsidR="00290284" w:rsidRDefault="00290284" w:rsidP="00290284">
      <w:pPr>
        <w:ind w:leftChars="16" w:left="34"/>
        <w:jc w:val="left"/>
        <w:rPr>
          <w:color w:val="000000"/>
          <w:szCs w:val="21"/>
          <w:lang w:val="en-GB"/>
        </w:rPr>
      </w:pPr>
      <w:r>
        <w:rPr>
          <w:rFonts w:hint="eastAsia"/>
          <w:szCs w:val="21"/>
        </w:rPr>
        <w:lastRenderedPageBreak/>
        <w:t>MA</w:t>
      </w:r>
      <w:r w:rsidRPr="00582EF3">
        <w:rPr>
          <w:color w:val="000000"/>
          <w:szCs w:val="21"/>
          <w:lang w:val="en-GB"/>
        </w:rPr>
        <w:t xml:space="preserve"> Chinese-English Translation and Language Teaching</w:t>
      </w:r>
      <w:r>
        <w:rPr>
          <w:rFonts w:hint="eastAsia"/>
          <w:color w:val="000000"/>
          <w:szCs w:val="21"/>
          <w:lang w:val="en-GB"/>
        </w:rPr>
        <w:t xml:space="preserve"> </w:t>
      </w:r>
      <w:r>
        <w:rPr>
          <w:rFonts w:hint="eastAsia"/>
          <w:color w:val="000000"/>
          <w:szCs w:val="21"/>
          <w:lang w:val="en-GB"/>
        </w:rPr>
        <w:t>中英文翻译和语言教学</w:t>
      </w:r>
    </w:p>
    <w:p w:rsidR="00290284" w:rsidRDefault="00290284" w:rsidP="00290284">
      <w:pPr>
        <w:ind w:leftChars="16" w:left="34"/>
        <w:jc w:val="left"/>
        <w:rPr>
          <w:color w:val="000000"/>
          <w:szCs w:val="21"/>
          <w:lang w:val="en-GB"/>
        </w:rPr>
      </w:pPr>
      <w:r>
        <w:rPr>
          <w:rFonts w:hint="eastAsia"/>
          <w:szCs w:val="21"/>
        </w:rPr>
        <w:t xml:space="preserve">MA Creative Writing </w:t>
      </w:r>
      <w:r>
        <w:rPr>
          <w:rFonts w:hint="eastAsia"/>
          <w:szCs w:val="21"/>
        </w:rPr>
        <w:t>创造性写作</w:t>
      </w:r>
    </w:p>
    <w:p w:rsidR="00290284" w:rsidRDefault="00290284" w:rsidP="00290284">
      <w:pPr>
        <w:ind w:left="34"/>
        <w:jc w:val="left"/>
        <w:rPr>
          <w:color w:val="000000"/>
          <w:szCs w:val="21"/>
        </w:rPr>
      </w:pPr>
      <w:r>
        <w:rPr>
          <w:rFonts w:hint="eastAsia"/>
          <w:szCs w:val="21"/>
        </w:rPr>
        <w:t>MA</w:t>
      </w:r>
      <w:r w:rsidRPr="00582EF3">
        <w:rPr>
          <w:color w:val="000000"/>
          <w:szCs w:val="21"/>
        </w:rPr>
        <w:t xml:space="preserve"> English Literature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英语文学</w:t>
      </w:r>
    </w:p>
    <w:p w:rsidR="006D54F7" w:rsidRDefault="006D54F7" w:rsidP="006D54F7">
      <w:pPr>
        <w:widowControl/>
        <w:jc w:val="left"/>
        <w:rPr>
          <w:b/>
          <w:szCs w:val="21"/>
        </w:rPr>
      </w:pPr>
    </w:p>
    <w:p w:rsidR="00946650" w:rsidRPr="0030259A" w:rsidRDefault="00946650" w:rsidP="00946650">
      <w:pPr>
        <w:ind w:rightChars="-702" w:right="-1474"/>
        <w:jc w:val="left"/>
        <w:rPr>
          <w:color w:val="00B0F0"/>
          <w:szCs w:val="21"/>
        </w:rPr>
      </w:pPr>
      <w:r w:rsidRPr="00B97122">
        <w:rPr>
          <w:b/>
          <w:color w:val="7030A0"/>
          <w:sz w:val="24"/>
        </w:rPr>
        <w:t>新闻传媒学</w:t>
      </w:r>
      <w:r>
        <w:rPr>
          <w:rFonts w:hint="eastAsia"/>
          <w:b/>
          <w:color w:val="7030A0"/>
          <w:sz w:val="24"/>
        </w:rPr>
        <w:t xml:space="preserve"> </w:t>
      </w:r>
      <w:r w:rsidRPr="0030259A">
        <w:rPr>
          <w:rFonts w:hint="eastAsia"/>
          <w:color w:val="00B0F0"/>
          <w:szCs w:val="21"/>
        </w:rPr>
        <w:t>（</w:t>
      </w:r>
      <w:proofErr w:type="gramStart"/>
      <w:r>
        <w:rPr>
          <w:rFonts w:hint="eastAsia"/>
          <w:color w:val="00B0F0"/>
          <w:szCs w:val="21"/>
        </w:rPr>
        <w:t>卫报全</w:t>
      </w:r>
      <w:proofErr w:type="gramEnd"/>
      <w:r>
        <w:rPr>
          <w:rFonts w:hint="eastAsia"/>
          <w:color w:val="00B0F0"/>
          <w:szCs w:val="21"/>
        </w:rPr>
        <w:t>英排名第</w:t>
      </w:r>
      <w:r>
        <w:rPr>
          <w:rFonts w:hint="eastAsia"/>
          <w:color w:val="00B0F0"/>
          <w:szCs w:val="21"/>
        </w:rPr>
        <w:t>9</w:t>
      </w:r>
      <w:r>
        <w:rPr>
          <w:rFonts w:hint="eastAsia"/>
          <w:color w:val="00B0F0"/>
          <w:szCs w:val="21"/>
        </w:rPr>
        <w:t>位，</w:t>
      </w:r>
      <w:r w:rsidRPr="00474D01">
        <w:rPr>
          <w:rFonts w:hAnsi="宋体" w:hint="eastAsia"/>
          <w:color w:val="00B0F0"/>
          <w:szCs w:val="21"/>
        </w:rPr>
        <w:t>学生满意度</w:t>
      </w:r>
      <w:r w:rsidRPr="00474D01">
        <w:rPr>
          <w:rFonts w:hAnsi="宋体" w:hint="eastAsia"/>
          <w:color w:val="00B0F0"/>
          <w:szCs w:val="21"/>
        </w:rPr>
        <w:t>100%</w:t>
      </w:r>
      <w:r>
        <w:rPr>
          <w:rFonts w:hAnsi="宋体" w:hint="eastAsia"/>
          <w:color w:val="00B0F0"/>
          <w:szCs w:val="21"/>
        </w:rPr>
        <w:t>，</w:t>
      </w:r>
      <w:r>
        <w:rPr>
          <w:rFonts w:hint="eastAsia"/>
          <w:color w:val="00B0F0"/>
          <w:szCs w:val="21"/>
        </w:rPr>
        <w:t>特聘</w:t>
      </w:r>
      <w:r>
        <w:rPr>
          <w:rFonts w:hint="eastAsia"/>
          <w:color w:val="00B0F0"/>
          <w:szCs w:val="21"/>
        </w:rPr>
        <w:t>BBC</w:t>
      </w:r>
      <w:r>
        <w:rPr>
          <w:rFonts w:hint="eastAsia"/>
          <w:color w:val="00B0F0"/>
          <w:szCs w:val="21"/>
        </w:rPr>
        <w:t>的精英记者、制片人亲授课程）</w:t>
      </w:r>
    </w:p>
    <w:p w:rsidR="00946650" w:rsidRDefault="00946650" w:rsidP="00946650">
      <w:pPr>
        <w:ind w:rightChars="-364" w:right="-764"/>
        <w:jc w:val="left"/>
        <w:rPr>
          <w:rFonts w:ascii="Calibri" w:hAnsi="Calibri"/>
          <w:b/>
        </w:rPr>
      </w:pPr>
      <w:r w:rsidRPr="00B97122">
        <w:rPr>
          <w:rFonts w:ascii="Calibri" w:hAnsi="Calibri" w:hint="eastAsia"/>
          <w:b/>
        </w:rPr>
        <w:t>本科</w:t>
      </w:r>
    </w:p>
    <w:p w:rsidR="00946650" w:rsidRDefault="00946650" w:rsidP="00946650">
      <w:pPr>
        <w:ind w:rightChars="-364" w:right="-764"/>
        <w:jc w:val="left"/>
        <w:rPr>
          <w:szCs w:val="21"/>
        </w:rPr>
      </w:pPr>
      <w:r>
        <w:rPr>
          <w:rFonts w:hint="eastAsia"/>
          <w:szCs w:val="21"/>
        </w:rPr>
        <w:t xml:space="preserve">BA </w:t>
      </w:r>
      <w:r w:rsidRPr="00582EF3">
        <w:rPr>
          <w:szCs w:val="21"/>
        </w:rPr>
        <w:t>Media and Communication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大众传媒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新闻传播</w:t>
      </w:r>
    </w:p>
    <w:p w:rsidR="00946650" w:rsidRPr="00582EF3" w:rsidRDefault="00946650" w:rsidP="00946650">
      <w:pPr>
        <w:jc w:val="left"/>
        <w:rPr>
          <w:szCs w:val="21"/>
        </w:rPr>
      </w:pPr>
      <w:r w:rsidRPr="00B97122">
        <w:rPr>
          <w:rFonts w:ascii="Calibri" w:hAnsi="Calibri" w:hint="eastAsia"/>
          <w:b/>
        </w:rPr>
        <w:t>硕士</w:t>
      </w:r>
    </w:p>
    <w:p w:rsidR="00946650" w:rsidRDefault="00946650" w:rsidP="00946650">
      <w:pPr>
        <w:ind w:rightChars="-364" w:right="-764"/>
        <w:jc w:val="left"/>
        <w:rPr>
          <w:szCs w:val="21"/>
        </w:rPr>
      </w:pPr>
      <w:r>
        <w:rPr>
          <w:rFonts w:hint="eastAsia"/>
          <w:szCs w:val="21"/>
        </w:rPr>
        <w:t>MA</w:t>
      </w:r>
      <w:r w:rsidRPr="00582EF3">
        <w:rPr>
          <w:szCs w:val="21"/>
        </w:rPr>
        <w:t xml:space="preserve"> Digital Media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数字媒体</w:t>
      </w:r>
    </w:p>
    <w:p w:rsidR="00946650" w:rsidRPr="00582EF3" w:rsidRDefault="00946650" w:rsidP="00946650">
      <w:pPr>
        <w:ind w:rightChars="-364" w:right="-764"/>
        <w:jc w:val="left"/>
        <w:rPr>
          <w:szCs w:val="21"/>
        </w:rPr>
      </w:pPr>
      <w:r>
        <w:rPr>
          <w:rFonts w:hint="eastAsia"/>
          <w:szCs w:val="21"/>
        </w:rPr>
        <w:t>MA International</w:t>
      </w:r>
      <w:r w:rsidRPr="00582EF3">
        <w:rPr>
          <w:szCs w:val="21"/>
        </w:rPr>
        <w:t xml:space="preserve"> Journalism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国际新闻学</w:t>
      </w:r>
    </w:p>
    <w:p w:rsidR="00946650" w:rsidRDefault="00946650" w:rsidP="00946650">
      <w:pPr>
        <w:jc w:val="left"/>
        <w:rPr>
          <w:szCs w:val="21"/>
        </w:rPr>
      </w:pPr>
      <w:r>
        <w:rPr>
          <w:rFonts w:hint="eastAsia"/>
          <w:szCs w:val="21"/>
        </w:rPr>
        <w:t>MA</w:t>
      </w:r>
      <w:r w:rsidRPr="00582EF3">
        <w:rPr>
          <w:szCs w:val="21"/>
        </w:rPr>
        <w:t xml:space="preserve"> Communication, Media Practice and PR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媒体实践和公共关系</w:t>
      </w:r>
    </w:p>
    <w:p w:rsidR="00946650" w:rsidRDefault="00946650" w:rsidP="00946650">
      <w:pPr>
        <w:jc w:val="left"/>
        <w:rPr>
          <w:szCs w:val="21"/>
        </w:rPr>
      </w:pPr>
    </w:p>
    <w:sectPr w:rsidR="00946650" w:rsidSect="006C3A8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50" w:rsidRDefault="002E3650" w:rsidP="00C37F5C">
      <w:pPr>
        <w:ind w:firstLine="420"/>
      </w:pPr>
      <w:r>
        <w:separator/>
      </w:r>
    </w:p>
  </w:endnote>
  <w:endnote w:type="continuationSeparator" w:id="0">
    <w:p w:rsidR="002E3650" w:rsidRDefault="002E3650" w:rsidP="00C37F5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50" w:rsidRDefault="002E3650" w:rsidP="00C37F5C">
      <w:pPr>
        <w:ind w:firstLine="420"/>
      </w:pPr>
      <w:r>
        <w:separator/>
      </w:r>
    </w:p>
  </w:footnote>
  <w:footnote w:type="continuationSeparator" w:id="0">
    <w:p w:rsidR="002E3650" w:rsidRDefault="002E3650" w:rsidP="00C37F5C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454"/>
    <w:multiLevelType w:val="hybridMultilevel"/>
    <w:tmpl w:val="510A5D1C"/>
    <w:lvl w:ilvl="0" w:tplc="79982E88">
      <w:start w:val="1"/>
      <w:numFmt w:val="bullet"/>
      <w:lvlText w:val=""/>
      <w:lvlJc w:val="left"/>
      <w:pPr>
        <w:ind w:left="5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>
    <w:nsid w:val="0C7815CD"/>
    <w:multiLevelType w:val="hybridMultilevel"/>
    <w:tmpl w:val="3934E4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C86B1C"/>
    <w:multiLevelType w:val="hybridMultilevel"/>
    <w:tmpl w:val="ABBCC9B6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9D7BFF"/>
    <w:multiLevelType w:val="hybridMultilevel"/>
    <w:tmpl w:val="7C5A2208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C3274E"/>
    <w:multiLevelType w:val="hybridMultilevel"/>
    <w:tmpl w:val="2A08DDE0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CC2671E"/>
    <w:multiLevelType w:val="hybridMultilevel"/>
    <w:tmpl w:val="7A327756"/>
    <w:lvl w:ilvl="0" w:tplc="79982E88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>
    <w:nsid w:val="1FB47FD8"/>
    <w:multiLevelType w:val="hybridMultilevel"/>
    <w:tmpl w:val="CAC8EFDC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4D10F1"/>
    <w:multiLevelType w:val="hybridMultilevel"/>
    <w:tmpl w:val="3C84F040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4FE4BC2"/>
    <w:multiLevelType w:val="hybridMultilevel"/>
    <w:tmpl w:val="422ABCCE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9">
    <w:nsid w:val="29A729B5"/>
    <w:multiLevelType w:val="hybridMultilevel"/>
    <w:tmpl w:val="422ABCCE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2B645C09"/>
    <w:multiLevelType w:val="hybridMultilevel"/>
    <w:tmpl w:val="03902580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9D25C4"/>
    <w:multiLevelType w:val="hybridMultilevel"/>
    <w:tmpl w:val="369A1FC4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640DA8"/>
    <w:multiLevelType w:val="hybridMultilevel"/>
    <w:tmpl w:val="1840A6A2"/>
    <w:lvl w:ilvl="0" w:tplc="79982E88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3">
    <w:nsid w:val="37F03437"/>
    <w:multiLevelType w:val="hybridMultilevel"/>
    <w:tmpl w:val="AE687B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5436F1"/>
    <w:multiLevelType w:val="hybridMultilevel"/>
    <w:tmpl w:val="07D6FC10"/>
    <w:lvl w:ilvl="0" w:tplc="0409000B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5">
    <w:nsid w:val="3A9C410F"/>
    <w:multiLevelType w:val="hybridMultilevel"/>
    <w:tmpl w:val="52CA8F54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B4257B0"/>
    <w:multiLevelType w:val="hybridMultilevel"/>
    <w:tmpl w:val="8E04AFE6"/>
    <w:lvl w:ilvl="0" w:tplc="79982E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0B9030C"/>
    <w:multiLevelType w:val="hybridMultilevel"/>
    <w:tmpl w:val="B01231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58F15B6"/>
    <w:multiLevelType w:val="hybridMultilevel"/>
    <w:tmpl w:val="422ABCCE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9">
    <w:nsid w:val="59E5636F"/>
    <w:multiLevelType w:val="hybridMultilevel"/>
    <w:tmpl w:val="422ABCCE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0">
    <w:nsid w:val="5C156BD0"/>
    <w:multiLevelType w:val="hybridMultilevel"/>
    <w:tmpl w:val="D44AC388"/>
    <w:lvl w:ilvl="0" w:tplc="79982E88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1">
    <w:nsid w:val="619F4F5B"/>
    <w:multiLevelType w:val="hybridMultilevel"/>
    <w:tmpl w:val="B3EA961C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2">
    <w:nsid w:val="6D204244"/>
    <w:multiLevelType w:val="hybridMultilevel"/>
    <w:tmpl w:val="13785D9C"/>
    <w:lvl w:ilvl="0" w:tplc="A33A684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008F7"/>
    <w:multiLevelType w:val="hybridMultilevel"/>
    <w:tmpl w:val="52DC4F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5"/>
  </w:num>
  <w:num w:numId="9">
    <w:abstractNumId w:val="21"/>
  </w:num>
  <w:num w:numId="10">
    <w:abstractNumId w:val="12"/>
  </w:num>
  <w:num w:numId="11">
    <w:abstractNumId w:val="4"/>
  </w:num>
  <w:num w:numId="12">
    <w:abstractNumId w:val="20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 w:numId="18">
    <w:abstractNumId w:val="14"/>
  </w:num>
  <w:num w:numId="19">
    <w:abstractNumId w:val="17"/>
  </w:num>
  <w:num w:numId="20">
    <w:abstractNumId w:val="23"/>
  </w:num>
  <w:num w:numId="21">
    <w:abstractNumId w:val="13"/>
  </w:num>
  <w:num w:numId="22">
    <w:abstractNumId w:val="22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289"/>
    <w:rsid w:val="00035D3E"/>
    <w:rsid w:val="00065298"/>
    <w:rsid w:val="000859FF"/>
    <w:rsid w:val="000D04F3"/>
    <w:rsid w:val="000D377C"/>
    <w:rsid w:val="00104A35"/>
    <w:rsid w:val="0010775C"/>
    <w:rsid w:val="00112E4B"/>
    <w:rsid w:val="00130500"/>
    <w:rsid w:val="00146D45"/>
    <w:rsid w:val="001521E1"/>
    <w:rsid w:val="001E20D4"/>
    <w:rsid w:val="0021799E"/>
    <w:rsid w:val="002421C8"/>
    <w:rsid w:val="002724F3"/>
    <w:rsid w:val="0028332A"/>
    <w:rsid w:val="00290284"/>
    <w:rsid w:val="002B192F"/>
    <w:rsid w:val="002E3650"/>
    <w:rsid w:val="002F3E63"/>
    <w:rsid w:val="00316509"/>
    <w:rsid w:val="00323F2D"/>
    <w:rsid w:val="00330C19"/>
    <w:rsid w:val="00372BEC"/>
    <w:rsid w:val="003B0AEA"/>
    <w:rsid w:val="003E34CD"/>
    <w:rsid w:val="003E787E"/>
    <w:rsid w:val="00426AE7"/>
    <w:rsid w:val="00444AD9"/>
    <w:rsid w:val="00451737"/>
    <w:rsid w:val="004556A0"/>
    <w:rsid w:val="004804A1"/>
    <w:rsid w:val="004A7B33"/>
    <w:rsid w:val="004D57A7"/>
    <w:rsid w:val="004E51C6"/>
    <w:rsid w:val="004F1F41"/>
    <w:rsid w:val="00581D51"/>
    <w:rsid w:val="005E7A4B"/>
    <w:rsid w:val="00634D5A"/>
    <w:rsid w:val="006366FC"/>
    <w:rsid w:val="006B60D0"/>
    <w:rsid w:val="006C3A85"/>
    <w:rsid w:val="006D54F7"/>
    <w:rsid w:val="006E5B48"/>
    <w:rsid w:val="006F76E2"/>
    <w:rsid w:val="00715C5B"/>
    <w:rsid w:val="00720EF8"/>
    <w:rsid w:val="0072296E"/>
    <w:rsid w:val="00737403"/>
    <w:rsid w:val="00795476"/>
    <w:rsid w:val="007C1B58"/>
    <w:rsid w:val="007F2C3D"/>
    <w:rsid w:val="007F4465"/>
    <w:rsid w:val="00815D36"/>
    <w:rsid w:val="00830F5A"/>
    <w:rsid w:val="0087764B"/>
    <w:rsid w:val="00894A01"/>
    <w:rsid w:val="00896561"/>
    <w:rsid w:val="008F56C4"/>
    <w:rsid w:val="00901092"/>
    <w:rsid w:val="009235BB"/>
    <w:rsid w:val="00946650"/>
    <w:rsid w:val="00971009"/>
    <w:rsid w:val="00993E67"/>
    <w:rsid w:val="009A38A6"/>
    <w:rsid w:val="00A3003E"/>
    <w:rsid w:val="00A80F59"/>
    <w:rsid w:val="00A94360"/>
    <w:rsid w:val="00AA70FE"/>
    <w:rsid w:val="00AF4EB4"/>
    <w:rsid w:val="00B05A06"/>
    <w:rsid w:val="00B2002B"/>
    <w:rsid w:val="00B2790B"/>
    <w:rsid w:val="00B4043E"/>
    <w:rsid w:val="00B4288D"/>
    <w:rsid w:val="00B9302D"/>
    <w:rsid w:val="00BF29E3"/>
    <w:rsid w:val="00BF6BF6"/>
    <w:rsid w:val="00C34CB5"/>
    <w:rsid w:val="00C37F5C"/>
    <w:rsid w:val="00CE441A"/>
    <w:rsid w:val="00CF3289"/>
    <w:rsid w:val="00D50C9A"/>
    <w:rsid w:val="00D553CE"/>
    <w:rsid w:val="00DB15C3"/>
    <w:rsid w:val="00DC0417"/>
    <w:rsid w:val="00DD084E"/>
    <w:rsid w:val="00DD5D22"/>
    <w:rsid w:val="00E34A01"/>
    <w:rsid w:val="00E645E5"/>
    <w:rsid w:val="00E76901"/>
    <w:rsid w:val="00E91F5C"/>
    <w:rsid w:val="00EB105F"/>
    <w:rsid w:val="00EB1684"/>
    <w:rsid w:val="00EC1F1A"/>
    <w:rsid w:val="00EE1277"/>
    <w:rsid w:val="00EE2D5A"/>
    <w:rsid w:val="00F10F6E"/>
    <w:rsid w:val="00F26D22"/>
    <w:rsid w:val="00F52451"/>
    <w:rsid w:val="00F76E6C"/>
    <w:rsid w:val="00F85BEF"/>
    <w:rsid w:val="00FC17B3"/>
    <w:rsid w:val="00FC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C9A"/>
  </w:style>
  <w:style w:type="character" w:styleId="a3">
    <w:name w:val="Hyperlink"/>
    <w:basedOn w:val="a0"/>
    <w:uiPriority w:val="99"/>
    <w:unhideWhenUsed/>
    <w:rsid w:val="00D50C9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3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7F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7F5C"/>
    <w:rPr>
      <w:sz w:val="18"/>
      <w:szCs w:val="18"/>
    </w:rPr>
  </w:style>
  <w:style w:type="paragraph" w:styleId="a6">
    <w:name w:val="List Paragraph"/>
    <w:basedOn w:val="a"/>
    <w:uiPriority w:val="34"/>
    <w:qFormat/>
    <w:rsid w:val="00815D36"/>
    <w:pPr>
      <w:ind w:firstLineChars="200" w:firstLine="420"/>
    </w:pPr>
  </w:style>
  <w:style w:type="paragraph" w:styleId="a7">
    <w:name w:val="No Spacing"/>
    <w:uiPriority w:val="1"/>
    <w:qFormat/>
    <w:rsid w:val="00104A35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rsid w:val="007F2C3D"/>
    <w:pPr>
      <w:widowControl/>
      <w:spacing w:before="33" w:after="33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F26D2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6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zhanglei</cp:lastModifiedBy>
  <cp:revision>10</cp:revision>
  <dcterms:created xsi:type="dcterms:W3CDTF">2019-01-07T07:26:00Z</dcterms:created>
  <dcterms:modified xsi:type="dcterms:W3CDTF">2019-01-23T07:50:00Z</dcterms:modified>
</cp:coreProperties>
</file>